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0B5C2" w14:textId="0651D019" w:rsidR="00E23065" w:rsidRPr="00DA1C0B" w:rsidRDefault="003F1DBF" w:rsidP="00B13B55">
      <w:pPr>
        <w:pStyle w:val="Heading1"/>
        <w:keepNext w:val="0"/>
        <w:widowControl w:val="0"/>
        <w:jc w:val="both"/>
        <w:rPr>
          <w:rFonts w:ascii="Times New Roman" w:hAnsi="Times New Roman"/>
          <w:color w:val="auto"/>
          <w:szCs w:val="24"/>
          <w:lang w:val="vi-VN"/>
        </w:rPr>
      </w:pPr>
      <w:r w:rsidRPr="00B13B55">
        <w:rPr>
          <w:rFonts w:ascii="Times New Roman" w:hAnsi="Times New Roman"/>
          <w:color w:val="auto"/>
          <w:szCs w:val="24"/>
        </w:rPr>
        <w:t>Trường ĐH Y dược TP.HCM</w:t>
      </w:r>
      <w:r w:rsidR="00DA1C0B">
        <w:rPr>
          <w:rFonts w:ascii="Times New Roman" w:hAnsi="Times New Roman"/>
          <w:color w:val="auto"/>
          <w:szCs w:val="24"/>
          <w:lang w:val="vi-VN"/>
        </w:rPr>
        <w:t xml:space="preserve"> tuyển sinh theo 2 phương thức</w:t>
      </w:r>
    </w:p>
    <w:p w14:paraId="6AE6CF3D" w14:textId="77777777" w:rsidR="00B13B55" w:rsidRDefault="00B13B55" w:rsidP="00B13B55">
      <w:pPr>
        <w:jc w:val="both"/>
        <w:rPr>
          <w:rFonts w:ascii="Times New Roman" w:hAnsi="Times New Roman" w:cs="Times New Roman"/>
          <w:sz w:val="24"/>
          <w:szCs w:val="24"/>
          <w:lang w:val="vi-VN"/>
        </w:rPr>
      </w:pPr>
    </w:p>
    <w:p w14:paraId="491BC7E4" w14:textId="3B1C97D8" w:rsidR="00C74D96" w:rsidRPr="00B13B55" w:rsidRDefault="00B4180E" w:rsidP="00C74D96">
      <w:pPr>
        <w:jc w:val="both"/>
        <w:rPr>
          <w:rFonts w:ascii="Times New Roman" w:hAnsi="Times New Roman" w:cs="Times New Roman"/>
          <w:sz w:val="24"/>
          <w:szCs w:val="24"/>
          <w:lang w:val="vi-VN"/>
        </w:rPr>
      </w:pPr>
      <w:r w:rsidRPr="00B13B55">
        <w:rPr>
          <w:rFonts w:ascii="Times New Roman" w:hAnsi="Times New Roman" w:cs="Times New Roman"/>
          <w:sz w:val="24"/>
          <w:szCs w:val="24"/>
        </w:rPr>
        <w:t>Năm 2021, Trường ĐH Y dược TP.HCM giữ ổn định phương thức tuyển sinh như năm ngoái</w:t>
      </w:r>
      <w:r w:rsidR="00C74D96">
        <w:rPr>
          <w:rFonts w:ascii="Times New Roman" w:hAnsi="Times New Roman" w:cs="Times New Roman"/>
          <w:sz w:val="24"/>
          <w:szCs w:val="24"/>
          <w:lang w:val="vi-VN"/>
        </w:rPr>
        <w:t xml:space="preserve"> với tổng chỉ tiêu tuyển sinh bậc đại học năm 2021 của trường là 2.360 sinh viên.</w:t>
      </w:r>
    </w:p>
    <w:p w14:paraId="4DCCE881" w14:textId="2EBC031F" w:rsidR="00B4180E" w:rsidRDefault="00C74D96" w:rsidP="00B13B55">
      <w:pPr>
        <w:jc w:val="both"/>
        <w:rPr>
          <w:rFonts w:ascii="Times New Roman" w:hAnsi="Times New Roman" w:cs="Times New Roman"/>
          <w:sz w:val="24"/>
          <w:szCs w:val="24"/>
          <w:lang w:val="vi-VN"/>
        </w:rPr>
      </w:pPr>
      <w:r>
        <w:rPr>
          <w:rFonts w:ascii="Times New Roman" w:hAnsi="Times New Roman" w:cs="Times New Roman"/>
          <w:sz w:val="24"/>
          <w:szCs w:val="24"/>
        </w:rPr>
        <w:t>Nhà</w:t>
      </w:r>
      <w:r>
        <w:rPr>
          <w:rFonts w:ascii="Times New Roman" w:hAnsi="Times New Roman" w:cs="Times New Roman"/>
          <w:sz w:val="24"/>
          <w:szCs w:val="24"/>
          <w:lang w:val="vi-VN"/>
        </w:rPr>
        <w:t xml:space="preserve"> trường </w:t>
      </w:r>
      <w:r w:rsidR="00B4180E" w:rsidRPr="00B13B55">
        <w:rPr>
          <w:rFonts w:ascii="Times New Roman" w:hAnsi="Times New Roman" w:cs="Times New Roman"/>
          <w:sz w:val="24"/>
          <w:szCs w:val="24"/>
        </w:rPr>
        <w:t xml:space="preserve">xét tuyển dựa vào kết quả kỳ thi tốt nghiệp </w:t>
      </w:r>
      <w:r w:rsidR="003F1DBF" w:rsidRPr="00B13B55">
        <w:rPr>
          <w:rFonts w:ascii="Times New Roman" w:hAnsi="Times New Roman" w:cs="Times New Roman"/>
          <w:sz w:val="24"/>
          <w:szCs w:val="24"/>
        </w:rPr>
        <w:t>THPT năm 202</w:t>
      </w:r>
      <w:r w:rsidR="00B4180E" w:rsidRPr="00B13B55">
        <w:rPr>
          <w:rFonts w:ascii="Times New Roman" w:hAnsi="Times New Roman" w:cs="Times New Roman"/>
          <w:sz w:val="24"/>
          <w:szCs w:val="24"/>
        </w:rPr>
        <w:t>1</w:t>
      </w:r>
      <w:r w:rsidR="00B4180E" w:rsidRPr="00B13B55">
        <w:rPr>
          <w:rFonts w:ascii="Times New Roman" w:hAnsi="Times New Roman" w:cs="Times New Roman"/>
          <w:sz w:val="24"/>
          <w:szCs w:val="24"/>
          <w:lang w:val="vi-VN"/>
        </w:rPr>
        <w:t xml:space="preserve"> và </w:t>
      </w:r>
      <w:r w:rsidR="00B4180E" w:rsidRPr="00B13B55">
        <w:rPr>
          <w:rFonts w:ascii="Times New Roman" w:hAnsi="Times New Roman" w:cs="Times New Roman"/>
          <w:sz w:val="24"/>
          <w:szCs w:val="24"/>
        </w:rPr>
        <w:t>xét tuyển theo hình thức kết hợp với chứng chỉ tiếng Anh quốc tế</w:t>
      </w:r>
      <w:r w:rsidR="00B4180E" w:rsidRPr="00B13B55">
        <w:rPr>
          <w:rFonts w:ascii="Times New Roman" w:hAnsi="Times New Roman" w:cs="Times New Roman"/>
          <w:sz w:val="24"/>
          <w:szCs w:val="24"/>
          <w:lang w:val="vi-VN"/>
        </w:rPr>
        <w:t>.</w:t>
      </w:r>
    </w:p>
    <w:p w14:paraId="0D31E2A7" w14:textId="77777777" w:rsidR="00D84EA7" w:rsidRDefault="00B4180E" w:rsidP="00B13B55">
      <w:pPr>
        <w:jc w:val="both"/>
        <w:rPr>
          <w:rFonts w:ascii="Times New Roman" w:hAnsi="Times New Roman" w:cs="Times New Roman"/>
          <w:sz w:val="24"/>
          <w:szCs w:val="24"/>
        </w:rPr>
      </w:pPr>
      <w:r w:rsidRPr="00B13B55">
        <w:rPr>
          <w:rFonts w:ascii="Times New Roman" w:hAnsi="Times New Roman" w:cs="Times New Roman"/>
          <w:sz w:val="24"/>
          <w:szCs w:val="24"/>
        </w:rPr>
        <w:t>Sáng 2</w:t>
      </w:r>
      <w:r w:rsidR="00C74D96">
        <w:rPr>
          <w:rFonts w:ascii="Times New Roman" w:hAnsi="Times New Roman" w:cs="Times New Roman"/>
          <w:sz w:val="24"/>
          <w:szCs w:val="24"/>
          <w:lang w:val="vi-VN"/>
        </w:rPr>
        <w:t>9</w:t>
      </w:r>
      <w:r w:rsidRPr="00B13B55">
        <w:rPr>
          <w:rFonts w:ascii="Times New Roman" w:hAnsi="Times New Roman" w:cs="Times New Roman"/>
          <w:sz w:val="24"/>
          <w:szCs w:val="24"/>
        </w:rPr>
        <w:t xml:space="preserve">-3, trao đổi với Tuổi Trẻ Online, PGS.TS Nguyễn Ngọc Khôi – trưởng phòng đào tạo Trường ĐH Y dược TP.HCM, cho biết: “Nam nay, nhà trường xét tuyển dựa vào kết quả kỳ thi tốt nghiệp THPT năm 2021. Riêng ngành y khoa, răng - hàm - mặt, dược học và điều dưỡng </w:t>
      </w:r>
      <w:r w:rsidR="00103759" w:rsidRPr="00B13B55">
        <w:rPr>
          <w:rFonts w:ascii="Times New Roman" w:hAnsi="Times New Roman" w:cs="Times New Roman"/>
          <w:sz w:val="24"/>
          <w:szCs w:val="24"/>
        </w:rPr>
        <w:t xml:space="preserve">tiếp tục </w:t>
      </w:r>
      <w:r w:rsidRPr="00B13B55">
        <w:rPr>
          <w:rFonts w:ascii="Times New Roman" w:hAnsi="Times New Roman" w:cs="Times New Roman"/>
          <w:sz w:val="24"/>
          <w:szCs w:val="24"/>
        </w:rPr>
        <w:t>có thêm phương thức xét tuyển theo hình thức kết hợp với chứng chỉ tiếng Anh quốc tế</w:t>
      </w:r>
      <w:r w:rsidR="00D84EA7">
        <w:rPr>
          <w:rFonts w:ascii="Times New Roman" w:hAnsi="Times New Roman" w:cs="Times New Roman"/>
          <w:sz w:val="24"/>
          <w:szCs w:val="24"/>
          <w:lang w:val="vi-VN"/>
        </w:rPr>
        <w:t>”</w:t>
      </w:r>
      <w:r w:rsidRPr="00B13B55">
        <w:rPr>
          <w:rFonts w:ascii="Times New Roman" w:hAnsi="Times New Roman" w:cs="Times New Roman"/>
          <w:sz w:val="24"/>
          <w:szCs w:val="24"/>
        </w:rPr>
        <w:t xml:space="preserve">. </w:t>
      </w:r>
    </w:p>
    <w:p w14:paraId="7782A136" w14:textId="7D288538" w:rsidR="00B4180E" w:rsidRPr="00D84EA7" w:rsidRDefault="00D84EA7" w:rsidP="00B13B55">
      <w:pPr>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B4180E" w:rsidRPr="00B13B55">
        <w:rPr>
          <w:rFonts w:ascii="Times New Roman" w:hAnsi="Times New Roman" w:cs="Times New Roman"/>
          <w:sz w:val="24"/>
          <w:szCs w:val="24"/>
        </w:rPr>
        <w:t>rường không sử dụng điểm thi được bảo lưu từ các kỳ thi THPT, THPT quốc gia các năm trước để tuyển sinh</w:t>
      </w:r>
      <w:r>
        <w:rPr>
          <w:rFonts w:ascii="Times New Roman" w:hAnsi="Times New Roman" w:cs="Times New Roman"/>
          <w:sz w:val="24"/>
          <w:szCs w:val="24"/>
          <w:lang w:val="vi-VN"/>
        </w:rPr>
        <w:t>.</w:t>
      </w:r>
    </w:p>
    <w:p w14:paraId="2AE93AE9" w14:textId="5DE8D69A" w:rsidR="00EB4126" w:rsidRPr="00B13B55" w:rsidRDefault="00103759" w:rsidP="00B13B55">
      <w:pPr>
        <w:jc w:val="both"/>
        <w:rPr>
          <w:rFonts w:ascii="Times New Roman" w:hAnsi="Times New Roman" w:cs="Times New Roman"/>
          <w:sz w:val="24"/>
          <w:szCs w:val="24"/>
        </w:rPr>
      </w:pPr>
      <w:r w:rsidRPr="00B13B55">
        <w:rPr>
          <w:rFonts w:ascii="Times New Roman" w:hAnsi="Times New Roman" w:cs="Times New Roman"/>
          <w:sz w:val="24"/>
          <w:szCs w:val="24"/>
        </w:rPr>
        <w:t>Nhà</w:t>
      </w:r>
      <w:r w:rsidR="003F1DBF" w:rsidRPr="00B13B55">
        <w:rPr>
          <w:rFonts w:ascii="Times New Roman" w:hAnsi="Times New Roman" w:cs="Times New Roman"/>
          <w:sz w:val="24"/>
          <w:szCs w:val="24"/>
        </w:rPr>
        <w:t xml:space="preserve"> trường tuyển sinh trong cả nước</w:t>
      </w:r>
      <w:r w:rsidRPr="00B13B55">
        <w:rPr>
          <w:rFonts w:ascii="Times New Roman" w:hAnsi="Times New Roman" w:cs="Times New Roman"/>
          <w:sz w:val="24"/>
          <w:szCs w:val="24"/>
        </w:rPr>
        <w:t>, đ</w:t>
      </w:r>
      <w:r w:rsidR="007B0E78" w:rsidRPr="00B13B55">
        <w:rPr>
          <w:rFonts w:ascii="Times New Roman" w:hAnsi="Times New Roman" w:cs="Times New Roman"/>
          <w:sz w:val="24"/>
          <w:szCs w:val="24"/>
        </w:rPr>
        <w:t>ối tượng tuyển sinh</w:t>
      </w:r>
      <w:r w:rsidR="003F1DBF" w:rsidRPr="00B13B55">
        <w:rPr>
          <w:rFonts w:ascii="Times New Roman" w:hAnsi="Times New Roman" w:cs="Times New Roman"/>
          <w:sz w:val="24"/>
          <w:szCs w:val="24"/>
        </w:rPr>
        <w:t xml:space="preserve"> là thí sinh t</w:t>
      </w:r>
      <w:r w:rsidR="00EB4126" w:rsidRPr="00B13B55">
        <w:rPr>
          <w:rFonts w:ascii="Times New Roman" w:hAnsi="Times New Roman" w:cs="Times New Roman"/>
          <w:sz w:val="24"/>
          <w:szCs w:val="24"/>
        </w:rPr>
        <w:t xml:space="preserve">ốt nghiệp </w:t>
      </w:r>
      <w:r w:rsidR="003F1DBF" w:rsidRPr="00B13B55">
        <w:rPr>
          <w:rFonts w:ascii="Times New Roman" w:hAnsi="Times New Roman" w:cs="Times New Roman"/>
          <w:sz w:val="24"/>
          <w:szCs w:val="24"/>
        </w:rPr>
        <w:t>THPT, c</w:t>
      </w:r>
      <w:r w:rsidR="00EB4126" w:rsidRPr="00B13B55">
        <w:rPr>
          <w:rFonts w:ascii="Times New Roman" w:hAnsi="Times New Roman" w:cs="Times New Roman"/>
          <w:sz w:val="24"/>
          <w:szCs w:val="24"/>
        </w:rPr>
        <w:t>ó nguyện vọng, đăng ký xét tuyển tạ</w:t>
      </w:r>
      <w:r w:rsidR="003F1DBF" w:rsidRPr="00B13B55">
        <w:rPr>
          <w:rFonts w:ascii="Times New Roman" w:hAnsi="Times New Roman" w:cs="Times New Roman"/>
          <w:sz w:val="24"/>
          <w:szCs w:val="24"/>
        </w:rPr>
        <w:t>i s</w:t>
      </w:r>
      <w:r w:rsidR="00EB4126" w:rsidRPr="00B13B55">
        <w:rPr>
          <w:rFonts w:ascii="Times New Roman" w:hAnsi="Times New Roman" w:cs="Times New Roman"/>
          <w:sz w:val="24"/>
          <w:szCs w:val="24"/>
        </w:rPr>
        <w:t xml:space="preserve">ở </w:t>
      </w:r>
      <w:r w:rsidR="003F1DBF" w:rsidRPr="00B13B55">
        <w:rPr>
          <w:rFonts w:ascii="Times New Roman" w:hAnsi="Times New Roman" w:cs="Times New Roman"/>
          <w:sz w:val="24"/>
          <w:szCs w:val="24"/>
        </w:rPr>
        <w:t>GD-ĐT</w:t>
      </w:r>
      <w:r w:rsidR="00EB4126" w:rsidRPr="00B13B55">
        <w:rPr>
          <w:rFonts w:ascii="Times New Roman" w:hAnsi="Times New Roman" w:cs="Times New Roman"/>
          <w:sz w:val="24"/>
          <w:szCs w:val="24"/>
        </w:rPr>
        <w:t xml:space="preserve"> và các điểm thu hồ sơ theo quy định của Bộ </w:t>
      </w:r>
      <w:r w:rsidR="003F1DBF" w:rsidRPr="00B13B55">
        <w:rPr>
          <w:rFonts w:ascii="Times New Roman" w:hAnsi="Times New Roman" w:cs="Times New Roman"/>
          <w:sz w:val="24"/>
          <w:szCs w:val="24"/>
        </w:rPr>
        <w:t>GD-ĐT.</w:t>
      </w:r>
    </w:p>
    <w:p w14:paraId="5085B584" w14:textId="702D5014" w:rsidR="00EB4126" w:rsidRPr="00B13B55" w:rsidRDefault="00EB4126" w:rsidP="00B13B55">
      <w:pPr>
        <w:jc w:val="both"/>
        <w:rPr>
          <w:rFonts w:ascii="Times New Roman" w:hAnsi="Times New Roman" w:cs="Times New Roman"/>
          <w:sz w:val="24"/>
          <w:szCs w:val="24"/>
        </w:rPr>
      </w:pPr>
      <w:r w:rsidRPr="00B13B55">
        <w:rPr>
          <w:rFonts w:ascii="Times New Roman" w:hAnsi="Times New Roman" w:cs="Times New Roman"/>
          <w:sz w:val="24"/>
          <w:szCs w:val="24"/>
        </w:rPr>
        <w:t xml:space="preserve">Riêng các thí sinh đăng ký xét tuyển ngành </w:t>
      </w:r>
      <w:r w:rsidR="00103759" w:rsidRPr="00B13B55">
        <w:rPr>
          <w:rFonts w:ascii="Times New Roman" w:hAnsi="Times New Roman" w:cs="Times New Roman"/>
          <w:sz w:val="24"/>
          <w:szCs w:val="24"/>
          <w:lang w:val="vi-VN"/>
        </w:rPr>
        <w:t>y</w:t>
      </w:r>
      <w:r w:rsidRPr="00B13B55">
        <w:rPr>
          <w:rFonts w:ascii="Times New Roman" w:hAnsi="Times New Roman" w:cs="Times New Roman"/>
          <w:sz w:val="24"/>
          <w:szCs w:val="24"/>
        </w:rPr>
        <w:t xml:space="preserve"> khoa</w:t>
      </w:r>
      <w:r w:rsidR="00C324F6" w:rsidRPr="00B13B55">
        <w:rPr>
          <w:rFonts w:ascii="Times New Roman" w:hAnsi="Times New Roman" w:cs="Times New Roman"/>
          <w:sz w:val="24"/>
          <w:szCs w:val="24"/>
        </w:rPr>
        <w:t>,</w:t>
      </w:r>
      <w:r w:rsidRPr="00B13B55">
        <w:rPr>
          <w:rFonts w:ascii="Times New Roman" w:hAnsi="Times New Roman" w:cs="Times New Roman"/>
          <w:sz w:val="24"/>
          <w:szCs w:val="24"/>
        </w:rPr>
        <w:t xml:space="preserve"> </w:t>
      </w:r>
      <w:r w:rsidR="00103759" w:rsidRPr="00B13B55">
        <w:rPr>
          <w:rFonts w:ascii="Times New Roman" w:hAnsi="Times New Roman" w:cs="Times New Roman"/>
          <w:sz w:val="24"/>
          <w:szCs w:val="24"/>
          <w:lang w:val="vi-VN"/>
        </w:rPr>
        <w:t>r</w:t>
      </w:r>
      <w:r w:rsidR="00336AC7" w:rsidRPr="00B13B55">
        <w:rPr>
          <w:rFonts w:ascii="Times New Roman" w:hAnsi="Times New Roman" w:cs="Times New Roman"/>
          <w:sz w:val="24"/>
          <w:szCs w:val="24"/>
        </w:rPr>
        <w:t xml:space="preserve">ăng - </w:t>
      </w:r>
      <w:r w:rsidR="00103759" w:rsidRPr="00B13B55">
        <w:rPr>
          <w:rFonts w:ascii="Times New Roman" w:hAnsi="Times New Roman" w:cs="Times New Roman"/>
          <w:sz w:val="24"/>
          <w:szCs w:val="24"/>
          <w:lang w:val="vi-VN"/>
        </w:rPr>
        <w:t>h</w:t>
      </w:r>
      <w:r w:rsidR="00336AC7" w:rsidRPr="00B13B55">
        <w:rPr>
          <w:rFonts w:ascii="Times New Roman" w:hAnsi="Times New Roman" w:cs="Times New Roman"/>
          <w:sz w:val="24"/>
          <w:szCs w:val="24"/>
        </w:rPr>
        <w:t xml:space="preserve">àm - </w:t>
      </w:r>
      <w:r w:rsidR="00103759" w:rsidRPr="00B13B55">
        <w:rPr>
          <w:rFonts w:ascii="Times New Roman" w:hAnsi="Times New Roman" w:cs="Times New Roman"/>
          <w:sz w:val="24"/>
          <w:szCs w:val="24"/>
          <w:lang w:val="vi-VN"/>
        </w:rPr>
        <w:t>m</w:t>
      </w:r>
      <w:r w:rsidR="00336AC7" w:rsidRPr="00B13B55">
        <w:rPr>
          <w:rFonts w:ascii="Times New Roman" w:hAnsi="Times New Roman" w:cs="Times New Roman"/>
          <w:sz w:val="24"/>
          <w:szCs w:val="24"/>
        </w:rPr>
        <w:t>ặt</w:t>
      </w:r>
      <w:r w:rsidR="00192378" w:rsidRPr="00B13B55">
        <w:rPr>
          <w:rFonts w:ascii="Times New Roman" w:hAnsi="Times New Roman" w:cs="Times New Roman"/>
          <w:sz w:val="24"/>
          <w:szCs w:val="24"/>
        </w:rPr>
        <w:t xml:space="preserve">, </w:t>
      </w:r>
      <w:r w:rsidR="00103759" w:rsidRPr="00B13B55">
        <w:rPr>
          <w:rFonts w:ascii="Times New Roman" w:hAnsi="Times New Roman" w:cs="Times New Roman"/>
          <w:sz w:val="24"/>
          <w:szCs w:val="24"/>
          <w:lang w:val="vi-VN"/>
        </w:rPr>
        <w:t>d</w:t>
      </w:r>
      <w:r w:rsidRPr="00B13B55">
        <w:rPr>
          <w:rFonts w:ascii="Times New Roman" w:hAnsi="Times New Roman" w:cs="Times New Roman"/>
          <w:sz w:val="24"/>
          <w:szCs w:val="24"/>
        </w:rPr>
        <w:t xml:space="preserve">ược học </w:t>
      </w:r>
      <w:r w:rsidR="00C324F6" w:rsidRPr="00B13B55">
        <w:rPr>
          <w:rFonts w:ascii="Times New Roman" w:hAnsi="Times New Roman" w:cs="Times New Roman"/>
          <w:sz w:val="24"/>
          <w:szCs w:val="24"/>
        </w:rPr>
        <w:t xml:space="preserve">và </w:t>
      </w:r>
      <w:r w:rsidR="00103759" w:rsidRPr="00B13B55">
        <w:rPr>
          <w:rFonts w:ascii="Times New Roman" w:hAnsi="Times New Roman" w:cs="Times New Roman"/>
          <w:sz w:val="24"/>
          <w:szCs w:val="24"/>
          <w:lang w:val="vi-VN"/>
        </w:rPr>
        <w:t>đ</w:t>
      </w:r>
      <w:r w:rsidR="00C324F6" w:rsidRPr="00B13B55">
        <w:rPr>
          <w:rFonts w:ascii="Times New Roman" w:hAnsi="Times New Roman" w:cs="Times New Roman"/>
          <w:sz w:val="24"/>
          <w:szCs w:val="24"/>
        </w:rPr>
        <w:t xml:space="preserve">iều dưỡng </w:t>
      </w:r>
      <w:r w:rsidRPr="00B13B55">
        <w:rPr>
          <w:rFonts w:ascii="Times New Roman" w:hAnsi="Times New Roman" w:cs="Times New Roman"/>
          <w:sz w:val="24"/>
          <w:szCs w:val="24"/>
        </w:rPr>
        <w:t xml:space="preserve">theo phương thức kết hợp (có chứng chỉ tiếng Anh quốc tế) phải nộp </w:t>
      </w:r>
      <w:r w:rsidR="00045C98" w:rsidRPr="00B13B55">
        <w:rPr>
          <w:rFonts w:ascii="Times New Roman" w:hAnsi="Times New Roman" w:cs="Times New Roman"/>
          <w:sz w:val="24"/>
          <w:szCs w:val="24"/>
        </w:rPr>
        <w:t xml:space="preserve">bản sao chứng </w:t>
      </w:r>
      <w:r w:rsidR="006964C2" w:rsidRPr="00B13B55">
        <w:rPr>
          <w:rFonts w:ascii="Times New Roman" w:hAnsi="Times New Roman" w:cs="Times New Roman"/>
          <w:sz w:val="24"/>
          <w:szCs w:val="24"/>
        </w:rPr>
        <w:t xml:space="preserve">thực </w:t>
      </w:r>
      <w:r w:rsidRPr="00B13B55">
        <w:rPr>
          <w:rFonts w:ascii="Times New Roman" w:hAnsi="Times New Roman" w:cs="Times New Roman"/>
          <w:sz w:val="24"/>
          <w:szCs w:val="24"/>
        </w:rPr>
        <w:t xml:space="preserve">chứng chỉ tiếng Anh trực tiếp tại </w:t>
      </w:r>
      <w:r w:rsidR="003F1DBF" w:rsidRPr="00B13B55">
        <w:rPr>
          <w:rFonts w:ascii="Times New Roman" w:hAnsi="Times New Roman" w:cs="Times New Roman"/>
          <w:sz w:val="24"/>
          <w:szCs w:val="24"/>
        </w:rPr>
        <w:t>Trường ĐH Y dược TP.HCM</w:t>
      </w:r>
      <w:r w:rsidRPr="00B13B55">
        <w:rPr>
          <w:rFonts w:ascii="Times New Roman" w:hAnsi="Times New Roman" w:cs="Times New Roman"/>
          <w:sz w:val="24"/>
          <w:szCs w:val="24"/>
        </w:rPr>
        <w:t xml:space="preserve"> (Phòng Đào tạo </w:t>
      </w:r>
      <w:r w:rsidR="00C74D96">
        <w:rPr>
          <w:rFonts w:ascii="Times New Roman" w:hAnsi="Times New Roman" w:cs="Times New Roman"/>
          <w:sz w:val="24"/>
          <w:szCs w:val="24"/>
          <w:lang w:val="vi-VN"/>
        </w:rPr>
        <w:t>đ</w:t>
      </w:r>
      <w:r w:rsidRPr="00B13B55">
        <w:rPr>
          <w:rFonts w:ascii="Times New Roman" w:hAnsi="Times New Roman" w:cs="Times New Roman"/>
          <w:sz w:val="24"/>
          <w:szCs w:val="24"/>
        </w:rPr>
        <w:t>ại học - 217 Hồng Bàng, Q.5, TP.</w:t>
      </w:r>
      <w:r w:rsidR="003F1DBF" w:rsidRPr="00B13B55">
        <w:rPr>
          <w:rFonts w:ascii="Times New Roman" w:hAnsi="Times New Roman" w:cs="Times New Roman"/>
          <w:sz w:val="24"/>
          <w:szCs w:val="24"/>
        </w:rPr>
        <w:t>HCM</w:t>
      </w:r>
      <w:r w:rsidRPr="00B13B55">
        <w:rPr>
          <w:rFonts w:ascii="Times New Roman" w:hAnsi="Times New Roman" w:cs="Times New Roman"/>
          <w:sz w:val="24"/>
          <w:szCs w:val="24"/>
        </w:rPr>
        <w:t>).</w:t>
      </w:r>
    </w:p>
    <w:p w14:paraId="2D5660D6" w14:textId="0FFAC1B5" w:rsidR="00ED7A32" w:rsidRPr="00B13B55" w:rsidRDefault="00103759" w:rsidP="00B13B55">
      <w:pPr>
        <w:jc w:val="both"/>
        <w:rPr>
          <w:rFonts w:ascii="Times New Roman" w:hAnsi="Times New Roman" w:cs="Times New Roman"/>
          <w:sz w:val="24"/>
          <w:szCs w:val="24"/>
        </w:rPr>
      </w:pPr>
      <w:r w:rsidRPr="00B13B55">
        <w:rPr>
          <w:rFonts w:ascii="Times New Roman" w:hAnsi="Times New Roman" w:cs="Times New Roman"/>
          <w:sz w:val="24"/>
          <w:szCs w:val="24"/>
        </w:rPr>
        <w:t>Những</w:t>
      </w:r>
      <w:r w:rsidR="00402338" w:rsidRPr="00B13B55">
        <w:rPr>
          <w:rFonts w:ascii="Times New Roman" w:hAnsi="Times New Roman" w:cs="Times New Roman"/>
          <w:sz w:val="24"/>
          <w:szCs w:val="24"/>
        </w:rPr>
        <w:t xml:space="preserve"> thí sinh có tổng điểm thi của 3 bài thi/môn thi </w:t>
      </w:r>
      <w:r w:rsidRPr="00B13B55">
        <w:rPr>
          <w:rFonts w:ascii="Times New Roman" w:hAnsi="Times New Roman" w:cs="Times New Roman"/>
          <w:sz w:val="24"/>
          <w:szCs w:val="24"/>
          <w:lang w:val="vi-VN"/>
        </w:rPr>
        <w:t>t</w:t>
      </w:r>
      <w:r w:rsidR="00402338" w:rsidRPr="00B13B55">
        <w:rPr>
          <w:rFonts w:ascii="Times New Roman" w:hAnsi="Times New Roman" w:cs="Times New Roman"/>
          <w:sz w:val="24"/>
          <w:szCs w:val="24"/>
        </w:rPr>
        <w:t xml:space="preserve">oán, </w:t>
      </w:r>
      <w:r w:rsidRPr="00B13B55">
        <w:rPr>
          <w:rFonts w:ascii="Times New Roman" w:hAnsi="Times New Roman" w:cs="Times New Roman"/>
          <w:sz w:val="24"/>
          <w:szCs w:val="24"/>
          <w:lang w:val="vi-VN"/>
        </w:rPr>
        <w:t>h</w:t>
      </w:r>
      <w:r w:rsidR="00402338" w:rsidRPr="00B13B55">
        <w:rPr>
          <w:rFonts w:ascii="Times New Roman" w:hAnsi="Times New Roman" w:cs="Times New Roman"/>
          <w:sz w:val="24"/>
          <w:szCs w:val="24"/>
        </w:rPr>
        <w:t xml:space="preserve">óa học, </w:t>
      </w:r>
      <w:r w:rsidRPr="00B13B55">
        <w:rPr>
          <w:rFonts w:ascii="Times New Roman" w:hAnsi="Times New Roman" w:cs="Times New Roman"/>
          <w:sz w:val="24"/>
          <w:szCs w:val="24"/>
          <w:lang w:val="vi-VN"/>
        </w:rPr>
        <w:t>s</w:t>
      </w:r>
      <w:r w:rsidR="00402338" w:rsidRPr="00B13B55">
        <w:rPr>
          <w:rFonts w:ascii="Times New Roman" w:hAnsi="Times New Roman" w:cs="Times New Roman"/>
          <w:sz w:val="24"/>
          <w:szCs w:val="24"/>
        </w:rPr>
        <w:t xml:space="preserve">inh học hoặc </w:t>
      </w:r>
      <w:r w:rsidRPr="00B13B55">
        <w:rPr>
          <w:rFonts w:ascii="Times New Roman" w:hAnsi="Times New Roman" w:cs="Times New Roman"/>
          <w:sz w:val="24"/>
          <w:szCs w:val="24"/>
          <w:lang w:val="vi-VN"/>
        </w:rPr>
        <w:t>t</w:t>
      </w:r>
      <w:r w:rsidR="00402338" w:rsidRPr="00B13B55">
        <w:rPr>
          <w:rFonts w:ascii="Times New Roman" w:hAnsi="Times New Roman" w:cs="Times New Roman"/>
          <w:sz w:val="24"/>
          <w:szCs w:val="24"/>
        </w:rPr>
        <w:t xml:space="preserve">oán, </w:t>
      </w:r>
      <w:r w:rsidRPr="00B13B55">
        <w:rPr>
          <w:rFonts w:ascii="Times New Roman" w:hAnsi="Times New Roman" w:cs="Times New Roman"/>
          <w:sz w:val="24"/>
          <w:szCs w:val="24"/>
          <w:lang w:val="vi-VN"/>
        </w:rPr>
        <w:t>v</w:t>
      </w:r>
      <w:r w:rsidR="00402338" w:rsidRPr="00B13B55">
        <w:rPr>
          <w:rFonts w:ascii="Times New Roman" w:hAnsi="Times New Roman" w:cs="Times New Roman"/>
          <w:sz w:val="24"/>
          <w:szCs w:val="24"/>
        </w:rPr>
        <w:t xml:space="preserve">ật lí, </w:t>
      </w:r>
      <w:r w:rsidRPr="00B13B55">
        <w:rPr>
          <w:rFonts w:ascii="Times New Roman" w:hAnsi="Times New Roman" w:cs="Times New Roman"/>
          <w:sz w:val="24"/>
          <w:szCs w:val="24"/>
          <w:lang w:val="vi-VN"/>
        </w:rPr>
        <w:t>h</w:t>
      </w:r>
      <w:r w:rsidR="00402338" w:rsidRPr="00B13B55">
        <w:rPr>
          <w:rFonts w:ascii="Times New Roman" w:hAnsi="Times New Roman" w:cs="Times New Roman"/>
          <w:sz w:val="24"/>
          <w:szCs w:val="24"/>
        </w:rPr>
        <w:t xml:space="preserve">óa học và các điểm ưu tiên (nếu có) phải bằng hoặc trên mức điểm tối thiểu ngưỡng đảm bảo chất lượng đầu vào do Bộ </w:t>
      </w:r>
      <w:r w:rsidR="003F1DBF" w:rsidRPr="00B13B55">
        <w:rPr>
          <w:rFonts w:ascii="Times New Roman" w:hAnsi="Times New Roman" w:cs="Times New Roman"/>
          <w:sz w:val="24"/>
          <w:szCs w:val="24"/>
        </w:rPr>
        <w:t>GD-ĐT</w:t>
      </w:r>
      <w:r w:rsidR="00402338" w:rsidRPr="00B13B55">
        <w:rPr>
          <w:rFonts w:ascii="Times New Roman" w:hAnsi="Times New Roman" w:cs="Times New Roman"/>
          <w:sz w:val="24"/>
          <w:szCs w:val="24"/>
        </w:rPr>
        <w:t xml:space="preserve"> </w:t>
      </w:r>
      <w:r w:rsidR="0094557C" w:rsidRPr="00B13B55">
        <w:rPr>
          <w:rFonts w:ascii="Times New Roman" w:hAnsi="Times New Roman" w:cs="Times New Roman"/>
          <w:sz w:val="24"/>
          <w:szCs w:val="24"/>
        </w:rPr>
        <w:t>xác</w:t>
      </w:r>
      <w:r w:rsidR="00402338" w:rsidRPr="00B13B55">
        <w:rPr>
          <w:rFonts w:ascii="Times New Roman" w:hAnsi="Times New Roman" w:cs="Times New Roman"/>
          <w:sz w:val="24"/>
          <w:szCs w:val="24"/>
        </w:rPr>
        <w:t xml:space="preserve"> định, điểm xét trúng tuyển do Hội đồng tuyển sinh </w:t>
      </w:r>
      <w:r w:rsidR="003F1DBF" w:rsidRPr="00B13B55">
        <w:rPr>
          <w:rFonts w:ascii="Times New Roman" w:hAnsi="Times New Roman" w:cs="Times New Roman"/>
          <w:sz w:val="24"/>
          <w:szCs w:val="24"/>
        </w:rPr>
        <w:t>nhà trường</w:t>
      </w:r>
      <w:r w:rsidR="00402338" w:rsidRPr="00B13B55">
        <w:rPr>
          <w:rFonts w:ascii="Times New Roman" w:hAnsi="Times New Roman" w:cs="Times New Roman"/>
          <w:sz w:val="24"/>
          <w:szCs w:val="24"/>
        </w:rPr>
        <w:t xml:space="preserve"> </w:t>
      </w:r>
      <w:r w:rsidR="0094557C" w:rsidRPr="00B13B55">
        <w:rPr>
          <w:rFonts w:ascii="Times New Roman" w:hAnsi="Times New Roman" w:cs="Times New Roman"/>
          <w:sz w:val="24"/>
          <w:szCs w:val="24"/>
        </w:rPr>
        <w:t>quy</w:t>
      </w:r>
      <w:r w:rsidR="00402338" w:rsidRPr="00B13B55">
        <w:rPr>
          <w:rFonts w:ascii="Times New Roman" w:hAnsi="Times New Roman" w:cs="Times New Roman"/>
          <w:sz w:val="24"/>
          <w:szCs w:val="24"/>
        </w:rPr>
        <w:t xml:space="preserve"> định.</w:t>
      </w:r>
    </w:p>
    <w:p w14:paraId="0E47A620" w14:textId="6DBCC561" w:rsidR="008A474B" w:rsidRPr="00B13B55" w:rsidRDefault="008A474B" w:rsidP="00B13B55">
      <w:pPr>
        <w:spacing w:after="0" w:line="240" w:lineRule="auto"/>
        <w:jc w:val="both"/>
        <w:rPr>
          <w:rFonts w:ascii="Times New Roman" w:hAnsi="Times New Roman" w:cs="Times New Roman"/>
          <w:sz w:val="24"/>
          <w:szCs w:val="24"/>
        </w:rPr>
      </w:pPr>
    </w:p>
    <w:tbl>
      <w:tblPr>
        <w:tblStyle w:val="TableGrid"/>
        <w:tblW w:w="7984" w:type="dxa"/>
        <w:tblInd w:w="421" w:type="dxa"/>
        <w:tblLayout w:type="fixed"/>
        <w:tblLook w:val="04A0" w:firstRow="1" w:lastRow="0" w:firstColumn="1" w:lastColumn="0" w:noHBand="0" w:noVBand="1"/>
      </w:tblPr>
      <w:tblGrid>
        <w:gridCol w:w="553"/>
        <w:gridCol w:w="1516"/>
        <w:gridCol w:w="2336"/>
        <w:gridCol w:w="1094"/>
        <w:gridCol w:w="1134"/>
        <w:gridCol w:w="1351"/>
      </w:tblGrid>
      <w:tr w:rsidR="00C74D96" w:rsidRPr="00B13B55" w14:paraId="3A0F3282" w14:textId="73456455" w:rsidTr="00C74D96">
        <w:trPr>
          <w:tblHeader/>
        </w:trPr>
        <w:tc>
          <w:tcPr>
            <w:tcW w:w="553" w:type="dxa"/>
            <w:vMerge w:val="restart"/>
            <w:vAlign w:val="center"/>
          </w:tcPr>
          <w:p w14:paraId="5A760FA0" w14:textId="604601BD" w:rsidR="00C74D96" w:rsidRPr="00B13B55" w:rsidRDefault="00C74D96" w:rsidP="00B13B55">
            <w:pPr>
              <w:jc w:val="both"/>
              <w:rPr>
                <w:rFonts w:ascii="Times New Roman" w:hAnsi="Times New Roman"/>
                <w:b/>
                <w:sz w:val="24"/>
                <w:szCs w:val="24"/>
              </w:rPr>
            </w:pPr>
            <w:r w:rsidRPr="00B13B55">
              <w:rPr>
                <w:rFonts w:ascii="Times New Roman" w:hAnsi="Times New Roman"/>
                <w:b/>
                <w:sz w:val="24"/>
                <w:szCs w:val="24"/>
              </w:rPr>
              <w:t>Stt</w:t>
            </w:r>
          </w:p>
        </w:tc>
        <w:tc>
          <w:tcPr>
            <w:tcW w:w="1516" w:type="dxa"/>
            <w:vMerge w:val="restart"/>
            <w:vAlign w:val="center"/>
          </w:tcPr>
          <w:p w14:paraId="51780E95" w14:textId="621D7ABF" w:rsidR="00C74D96" w:rsidRPr="00B13B55" w:rsidRDefault="00C74D96" w:rsidP="00B13B55">
            <w:pPr>
              <w:jc w:val="both"/>
              <w:rPr>
                <w:rFonts w:ascii="Times New Roman" w:hAnsi="Times New Roman"/>
                <w:b/>
                <w:sz w:val="24"/>
                <w:szCs w:val="24"/>
              </w:rPr>
            </w:pPr>
            <w:r w:rsidRPr="00B13B55">
              <w:rPr>
                <w:rFonts w:ascii="Times New Roman" w:hAnsi="Times New Roman"/>
                <w:b/>
                <w:sz w:val="24"/>
                <w:szCs w:val="24"/>
              </w:rPr>
              <w:t>Mã ngành</w:t>
            </w:r>
          </w:p>
        </w:tc>
        <w:tc>
          <w:tcPr>
            <w:tcW w:w="2336" w:type="dxa"/>
            <w:vMerge w:val="restart"/>
            <w:vAlign w:val="center"/>
          </w:tcPr>
          <w:p w14:paraId="05D43848" w14:textId="2576D596" w:rsidR="00C74D96" w:rsidRPr="00B13B55" w:rsidRDefault="00C74D96" w:rsidP="00B13B55">
            <w:pPr>
              <w:jc w:val="both"/>
              <w:rPr>
                <w:rFonts w:ascii="Times New Roman" w:hAnsi="Times New Roman"/>
                <w:b/>
                <w:sz w:val="24"/>
                <w:szCs w:val="24"/>
              </w:rPr>
            </w:pPr>
            <w:r w:rsidRPr="00B13B55">
              <w:rPr>
                <w:rFonts w:ascii="Times New Roman" w:hAnsi="Times New Roman"/>
                <w:b/>
                <w:sz w:val="24"/>
                <w:szCs w:val="24"/>
              </w:rPr>
              <w:t>Ngành học</w:t>
            </w:r>
          </w:p>
        </w:tc>
        <w:tc>
          <w:tcPr>
            <w:tcW w:w="1094" w:type="dxa"/>
            <w:vAlign w:val="center"/>
          </w:tcPr>
          <w:p w14:paraId="7ACB7BA5" w14:textId="1B377E12" w:rsidR="00C74D96" w:rsidRPr="00C74D96" w:rsidRDefault="00C74D96" w:rsidP="00B13B55">
            <w:pPr>
              <w:jc w:val="both"/>
              <w:rPr>
                <w:rFonts w:ascii="Times New Roman" w:hAnsi="Times New Roman"/>
                <w:b/>
                <w:sz w:val="24"/>
                <w:szCs w:val="24"/>
              </w:rPr>
            </w:pPr>
            <w:r w:rsidRPr="00C74D96">
              <w:rPr>
                <w:rFonts w:ascii="Times New Roman" w:hAnsi="Times New Roman"/>
                <w:b/>
                <w:sz w:val="24"/>
                <w:szCs w:val="24"/>
              </w:rPr>
              <w:t>Chỉ tiêu (dự kiến)</w:t>
            </w:r>
          </w:p>
        </w:tc>
        <w:tc>
          <w:tcPr>
            <w:tcW w:w="1134" w:type="dxa"/>
            <w:vAlign w:val="center"/>
          </w:tcPr>
          <w:p w14:paraId="7AF5569A" w14:textId="2DBA43F5" w:rsidR="00C74D96" w:rsidRPr="00B13B55" w:rsidRDefault="00C74D96" w:rsidP="00B13B55">
            <w:pPr>
              <w:jc w:val="both"/>
              <w:rPr>
                <w:rFonts w:ascii="Times New Roman" w:hAnsi="Times New Roman"/>
                <w:b/>
                <w:sz w:val="24"/>
                <w:szCs w:val="24"/>
              </w:rPr>
            </w:pPr>
            <w:r w:rsidRPr="00B13B55">
              <w:rPr>
                <w:rFonts w:ascii="Times New Roman" w:hAnsi="Times New Roman"/>
                <w:b/>
                <w:sz w:val="24"/>
                <w:szCs w:val="24"/>
              </w:rPr>
              <w:t>Tổ hợp môn xét tuyển 1</w:t>
            </w:r>
          </w:p>
        </w:tc>
        <w:tc>
          <w:tcPr>
            <w:tcW w:w="1351" w:type="dxa"/>
            <w:vAlign w:val="center"/>
          </w:tcPr>
          <w:p w14:paraId="3D75569A" w14:textId="72B19B3E" w:rsidR="00C74D96" w:rsidRPr="00B13B55" w:rsidRDefault="00C74D96" w:rsidP="00B13B55">
            <w:pPr>
              <w:jc w:val="both"/>
              <w:rPr>
                <w:rFonts w:ascii="Times New Roman" w:hAnsi="Times New Roman"/>
                <w:b/>
                <w:sz w:val="24"/>
                <w:szCs w:val="24"/>
              </w:rPr>
            </w:pPr>
            <w:r w:rsidRPr="00B13B55">
              <w:rPr>
                <w:rFonts w:ascii="Times New Roman" w:hAnsi="Times New Roman"/>
                <w:b/>
                <w:sz w:val="24"/>
                <w:szCs w:val="24"/>
              </w:rPr>
              <w:t>Tổ hợp môn xét tuyển 2</w:t>
            </w:r>
          </w:p>
        </w:tc>
      </w:tr>
      <w:tr w:rsidR="00C74D96" w:rsidRPr="00B13B55" w14:paraId="2AF14531" w14:textId="77777777" w:rsidTr="00C74D96">
        <w:trPr>
          <w:tblHeader/>
        </w:trPr>
        <w:tc>
          <w:tcPr>
            <w:tcW w:w="553" w:type="dxa"/>
            <w:vMerge/>
            <w:vAlign w:val="center"/>
          </w:tcPr>
          <w:p w14:paraId="74117506" w14:textId="77777777" w:rsidR="00C74D96" w:rsidRPr="00B13B55" w:rsidRDefault="00C74D96" w:rsidP="00B13B55">
            <w:pPr>
              <w:jc w:val="both"/>
              <w:rPr>
                <w:rFonts w:ascii="Times New Roman" w:hAnsi="Times New Roman"/>
                <w:b/>
                <w:sz w:val="24"/>
                <w:szCs w:val="24"/>
              </w:rPr>
            </w:pPr>
          </w:p>
        </w:tc>
        <w:tc>
          <w:tcPr>
            <w:tcW w:w="1516" w:type="dxa"/>
            <w:vMerge/>
            <w:vAlign w:val="center"/>
          </w:tcPr>
          <w:p w14:paraId="4C3470DF" w14:textId="77777777" w:rsidR="00C74D96" w:rsidRPr="00B13B55" w:rsidRDefault="00C74D96" w:rsidP="00B13B55">
            <w:pPr>
              <w:jc w:val="both"/>
              <w:rPr>
                <w:rFonts w:ascii="Times New Roman" w:hAnsi="Times New Roman"/>
                <w:b/>
                <w:sz w:val="24"/>
                <w:szCs w:val="24"/>
              </w:rPr>
            </w:pPr>
          </w:p>
        </w:tc>
        <w:tc>
          <w:tcPr>
            <w:tcW w:w="2336" w:type="dxa"/>
            <w:vMerge/>
            <w:vAlign w:val="center"/>
          </w:tcPr>
          <w:p w14:paraId="12DB03C4" w14:textId="77777777" w:rsidR="00C74D96" w:rsidRPr="00B13B55" w:rsidRDefault="00C74D96" w:rsidP="00B13B55">
            <w:pPr>
              <w:jc w:val="both"/>
              <w:rPr>
                <w:rFonts w:ascii="Times New Roman" w:hAnsi="Times New Roman"/>
                <w:b/>
                <w:sz w:val="24"/>
                <w:szCs w:val="24"/>
              </w:rPr>
            </w:pPr>
          </w:p>
        </w:tc>
        <w:tc>
          <w:tcPr>
            <w:tcW w:w="1094" w:type="dxa"/>
            <w:vAlign w:val="center"/>
          </w:tcPr>
          <w:p w14:paraId="772C2721" w14:textId="3DD6ACC0" w:rsidR="00C74D96" w:rsidRPr="00C74D96" w:rsidRDefault="00C74D96" w:rsidP="00B13B55">
            <w:pPr>
              <w:jc w:val="both"/>
              <w:rPr>
                <w:rFonts w:ascii="Times New Roman" w:hAnsi="Times New Roman"/>
                <w:b/>
                <w:sz w:val="24"/>
                <w:szCs w:val="24"/>
              </w:rPr>
            </w:pPr>
          </w:p>
        </w:tc>
        <w:tc>
          <w:tcPr>
            <w:tcW w:w="1134" w:type="dxa"/>
            <w:vAlign w:val="center"/>
          </w:tcPr>
          <w:p w14:paraId="5BBEAC35" w14:textId="0BC1E693" w:rsidR="00C74D96" w:rsidRPr="00B13B55" w:rsidRDefault="00C74D96" w:rsidP="00B13B55">
            <w:pPr>
              <w:jc w:val="both"/>
              <w:rPr>
                <w:rFonts w:ascii="Times New Roman" w:hAnsi="Times New Roman"/>
                <w:b/>
                <w:sz w:val="24"/>
                <w:szCs w:val="24"/>
              </w:rPr>
            </w:pPr>
            <w:r w:rsidRPr="00B13B55">
              <w:rPr>
                <w:rFonts w:ascii="Times New Roman" w:hAnsi="Times New Roman"/>
                <w:b/>
                <w:sz w:val="24"/>
                <w:szCs w:val="24"/>
              </w:rPr>
              <w:t>Tổ hợp môn</w:t>
            </w:r>
          </w:p>
        </w:tc>
        <w:tc>
          <w:tcPr>
            <w:tcW w:w="1351" w:type="dxa"/>
            <w:vAlign w:val="center"/>
          </w:tcPr>
          <w:p w14:paraId="1016E0E3" w14:textId="48FB19BA" w:rsidR="00C74D96" w:rsidRPr="00B13B55" w:rsidRDefault="00C74D96" w:rsidP="00B13B55">
            <w:pPr>
              <w:jc w:val="both"/>
              <w:rPr>
                <w:rFonts w:ascii="Times New Roman" w:hAnsi="Times New Roman"/>
                <w:b/>
                <w:sz w:val="24"/>
                <w:szCs w:val="24"/>
              </w:rPr>
            </w:pPr>
            <w:r w:rsidRPr="00B13B55">
              <w:rPr>
                <w:rFonts w:ascii="Times New Roman" w:hAnsi="Times New Roman"/>
                <w:b/>
                <w:sz w:val="24"/>
                <w:szCs w:val="24"/>
              </w:rPr>
              <w:t>Tổ hợp môn</w:t>
            </w:r>
          </w:p>
        </w:tc>
      </w:tr>
      <w:tr w:rsidR="00C74D96" w:rsidRPr="00B13B55" w14:paraId="5AE90A23" w14:textId="77777777" w:rsidTr="00C74D96">
        <w:trPr>
          <w:trHeight w:val="397"/>
        </w:trPr>
        <w:tc>
          <w:tcPr>
            <w:tcW w:w="553" w:type="dxa"/>
            <w:vAlign w:val="center"/>
          </w:tcPr>
          <w:p w14:paraId="04F82AAB" w14:textId="26CCE032"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1</w:t>
            </w:r>
          </w:p>
        </w:tc>
        <w:tc>
          <w:tcPr>
            <w:tcW w:w="1516" w:type="dxa"/>
            <w:vAlign w:val="center"/>
          </w:tcPr>
          <w:p w14:paraId="1A4B96A1" w14:textId="27B5D6B1" w:rsidR="00C74D96" w:rsidRPr="00B13B55" w:rsidRDefault="00C74D96" w:rsidP="00B13B55">
            <w:pPr>
              <w:jc w:val="both"/>
              <w:rPr>
                <w:rFonts w:ascii="Times New Roman" w:hAnsi="Times New Roman"/>
                <w:sz w:val="24"/>
                <w:szCs w:val="24"/>
              </w:rPr>
            </w:pPr>
            <w:r w:rsidRPr="00B13B55">
              <w:rPr>
                <w:rFonts w:ascii="Times New Roman" w:eastAsia="Times New Roman" w:hAnsi="Times New Roman"/>
                <w:sz w:val="24"/>
                <w:szCs w:val="24"/>
              </w:rPr>
              <w:t>7720101</w:t>
            </w:r>
          </w:p>
        </w:tc>
        <w:tc>
          <w:tcPr>
            <w:tcW w:w="2336" w:type="dxa"/>
            <w:vAlign w:val="center"/>
          </w:tcPr>
          <w:p w14:paraId="60DE67EB" w14:textId="05FA1A53" w:rsidR="00C74D96" w:rsidRPr="00B13B55" w:rsidRDefault="00C74D96" w:rsidP="00B13B55">
            <w:pPr>
              <w:jc w:val="both"/>
              <w:rPr>
                <w:rFonts w:ascii="Times New Roman" w:hAnsi="Times New Roman"/>
                <w:sz w:val="24"/>
                <w:szCs w:val="24"/>
              </w:rPr>
            </w:pPr>
            <w:r w:rsidRPr="00B13B55">
              <w:rPr>
                <w:rFonts w:ascii="Times New Roman" w:eastAsia="Times New Roman" w:hAnsi="Times New Roman"/>
                <w:sz w:val="24"/>
                <w:szCs w:val="24"/>
              </w:rPr>
              <w:t>Y khoa</w:t>
            </w:r>
          </w:p>
        </w:tc>
        <w:tc>
          <w:tcPr>
            <w:tcW w:w="1094" w:type="dxa"/>
            <w:vAlign w:val="center"/>
          </w:tcPr>
          <w:p w14:paraId="4F457C82" w14:textId="55910286" w:rsidR="00C74D96" w:rsidRPr="00C74D96" w:rsidRDefault="00C74D96" w:rsidP="00B13B55">
            <w:pPr>
              <w:jc w:val="both"/>
              <w:rPr>
                <w:rFonts w:ascii="Times New Roman" w:hAnsi="Times New Roman"/>
                <w:sz w:val="24"/>
                <w:szCs w:val="24"/>
                <w:lang w:val="vi-VN"/>
              </w:rPr>
            </w:pPr>
            <w:r w:rsidRPr="00C74D96">
              <w:rPr>
                <w:rFonts w:ascii="Times New Roman" w:hAnsi="Times New Roman"/>
                <w:sz w:val="24"/>
                <w:szCs w:val="24"/>
                <w:lang w:val="vi-VN"/>
              </w:rPr>
              <w:t>400</w:t>
            </w:r>
          </w:p>
        </w:tc>
        <w:tc>
          <w:tcPr>
            <w:tcW w:w="1134" w:type="dxa"/>
            <w:vAlign w:val="center"/>
          </w:tcPr>
          <w:p w14:paraId="537A98D6" w14:textId="0FD7F8DD"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B00</w:t>
            </w:r>
          </w:p>
        </w:tc>
        <w:tc>
          <w:tcPr>
            <w:tcW w:w="1351" w:type="dxa"/>
            <w:vAlign w:val="center"/>
          </w:tcPr>
          <w:p w14:paraId="4330034B" w14:textId="7659A239"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w:t>
            </w:r>
          </w:p>
        </w:tc>
      </w:tr>
      <w:tr w:rsidR="00C74D96" w:rsidRPr="00B13B55" w14:paraId="0B161E2A" w14:textId="77777777" w:rsidTr="00C74D96">
        <w:trPr>
          <w:trHeight w:val="397"/>
        </w:trPr>
        <w:tc>
          <w:tcPr>
            <w:tcW w:w="553" w:type="dxa"/>
            <w:vAlign w:val="center"/>
          </w:tcPr>
          <w:p w14:paraId="3936BB87" w14:textId="4C8C4941"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3</w:t>
            </w:r>
          </w:p>
        </w:tc>
        <w:tc>
          <w:tcPr>
            <w:tcW w:w="1516" w:type="dxa"/>
            <w:vAlign w:val="center"/>
          </w:tcPr>
          <w:p w14:paraId="390D3CF2" w14:textId="66D08358" w:rsidR="00C74D96" w:rsidRPr="00B13B55" w:rsidRDefault="00C74D96" w:rsidP="00B13B55">
            <w:pPr>
              <w:jc w:val="both"/>
              <w:rPr>
                <w:rFonts w:ascii="Times New Roman" w:hAnsi="Times New Roman"/>
                <w:sz w:val="24"/>
                <w:szCs w:val="24"/>
              </w:rPr>
            </w:pPr>
            <w:r w:rsidRPr="00B13B55">
              <w:rPr>
                <w:rFonts w:ascii="Times New Roman" w:eastAsia="Times New Roman" w:hAnsi="Times New Roman"/>
                <w:sz w:val="24"/>
                <w:szCs w:val="24"/>
              </w:rPr>
              <w:t>7720110</w:t>
            </w:r>
          </w:p>
        </w:tc>
        <w:tc>
          <w:tcPr>
            <w:tcW w:w="2336" w:type="dxa"/>
            <w:vAlign w:val="center"/>
          </w:tcPr>
          <w:p w14:paraId="4BE7E302" w14:textId="684BB2B7" w:rsidR="00C74D96" w:rsidRPr="00B13B55" w:rsidRDefault="00C74D96" w:rsidP="00B13B55">
            <w:pPr>
              <w:jc w:val="both"/>
              <w:rPr>
                <w:rFonts w:ascii="Times New Roman" w:hAnsi="Times New Roman"/>
                <w:sz w:val="24"/>
                <w:szCs w:val="24"/>
              </w:rPr>
            </w:pPr>
            <w:r w:rsidRPr="00B13B55">
              <w:rPr>
                <w:rFonts w:ascii="Times New Roman" w:eastAsia="Times New Roman" w:hAnsi="Times New Roman"/>
                <w:sz w:val="24"/>
                <w:szCs w:val="24"/>
              </w:rPr>
              <w:t>Y học dự phòng</w:t>
            </w:r>
          </w:p>
        </w:tc>
        <w:tc>
          <w:tcPr>
            <w:tcW w:w="1094" w:type="dxa"/>
            <w:vAlign w:val="center"/>
          </w:tcPr>
          <w:p w14:paraId="19FCAE6D" w14:textId="2AE03D2C" w:rsidR="00C74D96" w:rsidRPr="00C74D96" w:rsidRDefault="00C74D96" w:rsidP="00B13B55">
            <w:pPr>
              <w:jc w:val="both"/>
              <w:rPr>
                <w:rFonts w:ascii="Times New Roman" w:hAnsi="Times New Roman"/>
                <w:sz w:val="24"/>
                <w:szCs w:val="24"/>
                <w:lang w:val="vi-VN"/>
              </w:rPr>
            </w:pPr>
            <w:r w:rsidRPr="00C74D96">
              <w:rPr>
                <w:rFonts w:ascii="Times New Roman" w:hAnsi="Times New Roman"/>
                <w:sz w:val="24"/>
                <w:szCs w:val="24"/>
              </w:rPr>
              <w:t>120</w:t>
            </w:r>
          </w:p>
        </w:tc>
        <w:tc>
          <w:tcPr>
            <w:tcW w:w="1134" w:type="dxa"/>
            <w:vAlign w:val="center"/>
          </w:tcPr>
          <w:p w14:paraId="0D926220" w14:textId="33BDC128"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B00</w:t>
            </w:r>
          </w:p>
        </w:tc>
        <w:tc>
          <w:tcPr>
            <w:tcW w:w="1351" w:type="dxa"/>
            <w:vAlign w:val="center"/>
          </w:tcPr>
          <w:p w14:paraId="2F3A9091" w14:textId="1B25B438"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w:t>
            </w:r>
          </w:p>
        </w:tc>
      </w:tr>
      <w:tr w:rsidR="00C74D96" w:rsidRPr="00B13B55" w14:paraId="4A148193" w14:textId="77777777" w:rsidTr="00C74D96">
        <w:trPr>
          <w:trHeight w:val="397"/>
        </w:trPr>
        <w:tc>
          <w:tcPr>
            <w:tcW w:w="553" w:type="dxa"/>
            <w:vAlign w:val="center"/>
          </w:tcPr>
          <w:p w14:paraId="6A8FD525" w14:textId="3CE319FB"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4</w:t>
            </w:r>
          </w:p>
        </w:tc>
        <w:tc>
          <w:tcPr>
            <w:tcW w:w="1516" w:type="dxa"/>
            <w:vAlign w:val="center"/>
          </w:tcPr>
          <w:p w14:paraId="77BBE739" w14:textId="3B13F7F6" w:rsidR="00C74D96" w:rsidRPr="00B13B55" w:rsidRDefault="00C74D96" w:rsidP="00B13B55">
            <w:pPr>
              <w:jc w:val="both"/>
              <w:rPr>
                <w:rFonts w:ascii="Times New Roman" w:hAnsi="Times New Roman"/>
                <w:sz w:val="24"/>
                <w:szCs w:val="24"/>
              </w:rPr>
            </w:pPr>
            <w:r w:rsidRPr="00B13B55">
              <w:rPr>
                <w:rFonts w:ascii="Times New Roman" w:eastAsia="Times New Roman" w:hAnsi="Times New Roman"/>
                <w:sz w:val="24"/>
                <w:szCs w:val="24"/>
              </w:rPr>
              <w:t>7720115</w:t>
            </w:r>
          </w:p>
        </w:tc>
        <w:tc>
          <w:tcPr>
            <w:tcW w:w="2336" w:type="dxa"/>
            <w:vAlign w:val="center"/>
          </w:tcPr>
          <w:p w14:paraId="7EA26918" w14:textId="081C7E46" w:rsidR="00C74D96" w:rsidRPr="00B13B55" w:rsidRDefault="00C74D96" w:rsidP="00B13B55">
            <w:pPr>
              <w:jc w:val="both"/>
              <w:rPr>
                <w:rFonts w:ascii="Times New Roman" w:hAnsi="Times New Roman"/>
                <w:sz w:val="24"/>
                <w:szCs w:val="24"/>
              </w:rPr>
            </w:pPr>
            <w:r w:rsidRPr="00B13B55">
              <w:rPr>
                <w:rFonts w:ascii="Times New Roman" w:eastAsia="Times New Roman" w:hAnsi="Times New Roman"/>
                <w:sz w:val="24"/>
                <w:szCs w:val="24"/>
              </w:rPr>
              <w:t>Y học cổ truyền</w:t>
            </w:r>
          </w:p>
        </w:tc>
        <w:tc>
          <w:tcPr>
            <w:tcW w:w="1094" w:type="dxa"/>
            <w:vAlign w:val="center"/>
          </w:tcPr>
          <w:p w14:paraId="37A6B36F" w14:textId="16284F59" w:rsidR="00C74D96" w:rsidRPr="00C74D96" w:rsidRDefault="00C74D96" w:rsidP="00B13B55">
            <w:pPr>
              <w:jc w:val="both"/>
              <w:rPr>
                <w:rFonts w:ascii="Times New Roman" w:hAnsi="Times New Roman"/>
                <w:sz w:val="24"/>
                <w:szCs w:val="24"/>
                <w:lang w:val="vi-VN"/>
              </w:rPr>
            </w:pPr>
            <w:r w:rsidRPr="00C74D96">
              <w:rPr>
                <w:rFonts w:ascii="Times New Roman" w:hAnsi="Times New Roman"/>
                <w:sz w:val="24"/>
                <w:szCs w:val="24"/>
              </w:rPr>
              <w:t>190</w:t>
            </w:r>
          </w:p>
        </w:tc>
        <w:tc>
          <w:tcPr>
            <w:tcW w:w="1134" w:type="dxa"/>
            <w:vAlign w:val="center"/>
          </w:tcPr>
          <w:p w14:paraId="228BDE5A" w14:textId="11A7F7EC"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B00</w:t>
            </w:r>
          </w:p>
        </w:tc>
        <w:tc>
          <w:tcPr>
            <w:tcW w:w="1351" w:type="dxa"/>
            <w:vAlign w:val="center"/>
          </w:tcPr>
          <w:p w14:paraId="43DE09ED" w14:textId="107F8DBB"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w:t>
            </w:r>
          </w:p>
        </w:tc>
      </w:tr>
      <w:tr w:rsidR="00C74D96" w:rsidRPr="00B13B55" w14:paraId="36E7416E" w14:textId="77777777" w:rsidTr="00C74D96">
        <w:trPr>
          <w:trHeight w:val="397"/>
        </w:trPr>
        <w:tc>
          <w:tcPr>
            <w:tcW w:w="553" w:type="dxa"/>
            <w:vAlign w:val="center"/>
          </w:tcPr>
          <w:p w14:paraId="6F233809" w14:textId="6F688414"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5</w:t>
            </w:r>
          </w:p>
        </w:tc>
        <w:tc>
          <w:tcPr>
            <w:tcW w:w="1516" w:type="dxa"/>
            <w:vAlign w:val="center"/>
          </w:tcPr>
          <w:p w14:paraId="17FB09C7" w14:textId="60C5F2E0"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7720201</w:t>
            </w:r>
          </w:p>
        </w:tc>
        <w:tc>
          <w:tcPr>
            <w:tcW w:w="2336" w:type="dxa"/>
            <w:vAlign w:val="center"/>
          </w:tcPr>
          <w:p w14:paraId="14B2DA48" w14:textId="25035404"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Dược học</w:t>
            </w:r>
          </w:p>
        </w:tc>
        <w:tc>
          <w:tcPr>
            <w:tcW w:w="1094" w:type="dxa"/>
            <w:vAlign w:val="center"/>
          </w:tcPr>
          <w:p w14:paraId="2C6CBE78" w14:textId="680EDC01" w:rsidR="00C74D96" w:rsidRPr="00C74D96" w:rsidRDefault="00C74D96" w:rsidP="00B13B55">
            <w:pPr>
              <w:jc w:val="both"/>
              <w:rPr>
                <w:rFonts w:ascii="Times New Roman" w:hAnsi="Times New Roman"/>
                <w:sz w:val="24"/>
                <w:szCs w:val="24"/>
                <w:lang w:val="vi-VN"/>
              </w:rPr>
            </w:pPr>
            <w:r w:rsidRPr="00C74D96">
              <w:rPr>
                <w:rFonts w:ascii="Times New Roman" w:hAnsi="Times New Roman"/>
                <w:sz w:val="24"/>
                <w:szCs w:val="24"/>
                <w:lang w:val="vi-VN"/>
              </w:rPr>
              <w:t>560</w:t>
            </w:r>
          </w:p>
        </w:tc>
        <w:tc>
          <w:tcPr>
            <w:tcW w:w="1134" w:type="dxa"/>
            <w:vAlign w:val="center"/>
          </w:tcPr>
          <w:p w14:paraId="7328F36B" w14:textId="705250A1"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B00</w:t>
            </w:r>
          </w:p>
        </w:tc>
        <w:tc>
          <w:tcPr>
            <w:tcW w:w="1351" w:type="dxa"/>
            <w:vAlign w:val="center"/>
          </w:tcPr>
          <w:p w14:paraId="3560732B" w14:textId="57712FAC"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A00</w:t>
            </w:r>
          </w:p>
        </w:tc>
      </w:tr>
      <w:tr w:rsidR="00C74D96" w:rsidRPr="00B13B55" w14:paraId="7E814836" w14:textId="77777777" w:rsidTr="00C74D96">
        <w:trPr>
          <w:trHeight w:val="397"/>
        </w:trPr>
        <w:tc>
          <w:tcPr>
            <w:tcW w:w="553" w:type="dxa"/>
            <w:vAlign w:val="center"/>
          </w:tcPr>
          <w:p w14:paraId="45FB8B98" w14:textId="6B9D132C"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7</w:t>
            </w:r>
          </w:p>
        </w:tc>
        <w:tc>
          <w:tcPr>
            <w:tcW w:w="1516" w:type="dxa"/>
            <w:vAlign w:val="center"/>
          </w:tcPr>
          <w:p w14:paraId="1C53A4A7" w14:textId="40BC2E10"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7720301</w:t>
            </w:r>
          </w:p>
        </w:tc>
        <w:tc>
          <w:tcPr>
            <w:tcW w:w="2336" w:type="dxa"/>
            <w:vAlign w:val="center"/>
          </w:tcPr>
          <w:p w14:paraId="4FE05629" w14:textId="0E3FEBC4"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Điều dưỡng</w:t>
            </w:r>
          </w:p>
        </w:tc>
        <w:tc>
          <w:tcPr>
            <w:tcW w:w="1094" w:type="dxa"/>
            <w:vAlign w:val="center"/>
          </w:tcPr>
          <w:p w14:paraId="6C564546" w14:textId="69E2B924" w:rsidR="00C74D96" w:rsidRPr="00C74D96" w:rsidRDefault="00C74D96" w:rsidP="00B13B55">
            <w:pPr>
              <w:jc w:val="both"/>
              <w:rPr>
                <w:rFonts w:ascii="Times New Roman" w:hAnsi="Times New Roman"/>
                <w:sz w:val="24"/>
                <w:szCs w:val="24"/>
                <w:lang w:val="vi-VN"/>
              </w:rPr>
            </w:pPr>
            <w:r w:rsidRPr="00C74D96">
              <w:rPr>
                <w:rFonts w:ascii="Times New Roman" w:hAnsi="Times New Roman"/>
                <w:sz w:val="24"/>
                <w:szCs w:val="24"/>
              </w:rPr>
              <w:t>195</w:t>
            </w:r>
          </w:p>
        </w:tc>
        <w:tc>
          <w:tcPr>
            <w:tcW w:w="1134" w:type="dxa"/>
            <w:vAlign w:val="center"/>
          </w:tcPr>
          <w:p w14:paraId="28003005" w14:textId="476B0D7E"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B00</w:t>
            </w:r>
          </w:p>
        </w:tc>
        <w:tc>
          <w:tcPr>
            <w:tcW w:w="1351" w:type="dxa"/>
            <w:vAlign w:val="center"/>
          </w:tcPr>
          <w:p w14:paraId="4E4B703F" w14:textId="57C1AAA0"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w:t>
            </w:r>
          </w:p>
        </w:tc>
      </w:tr>
      <w:tr w:rsidR="00C74D96" w:rsidRPr="00B13B55" w14:paraId="4BCCD2C0" w14:textId="77777777" w:rsidTr="00C74D96">
        <w:trPr>
          <w:trHeight w:val="397"/>
        </w:trPr>
        <w:tc>
          <w:tcPr>
            <w:tcW w:w="553" w:type="dxa"/>
            <w:vAlign w:val="center"/>
          </w:tcPr>
          <w:p w14:paraId="4B364834" w14:textId="5633DCEC"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9</w:t>
            </w:r>
          </w:p>
        </w:tc>
        <w:tc>
          <w:tcPr>
            <w:tcW w:w="1516" w:type="dxa"/>
            <w:vAlign w:val="center"/>
          </w:tcPr>
          <w:p w14:paraId="5B456DEA" w14:textId="0720B99C"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7720301_02</w:t>
            </w:r>
          </w:p>
        </w:tc>
        <w:tc>
          <w:tcPr>
            <w:tcW w:w="2336" w:type="dxa"/>
            <w:vAlign w:val="center"/>
          </w:tcPr>
          <w:p w14:paraId="11968E0A" w14:textId="66740A25"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Điều dưỡng chuyên ngành Hộ sinh (chỉ tuyển nữ)</w:t>
            </w:r>
          </w:p>
        </w:tc>
        <w:tc>
          <w:tcPr>
            <w:tcW w:w="1094" w:type="dxa"/>
            <w:vAlign w:val="center"/>
          </w:tcPr>
          <w:p w14:paraId="57D3DBEA" w14:textId="7B8B16D5" w:rsidR="00C74D96" w:rsidRPr="00C74D96" w:rsidRDefault="00C74D96" w:rsidP="00B13B55">
            <w:pPr>
              <w:jc w:val="both"/>
              <w:rPr>
                <w:rFonts w:ascii="Times New Roman" w:hAnsi="Times New Roman"/>
                <w:sz w:val="24"/>
                <w:szCs w:val="24"/>
                <w:lang w:val="vi-VN"/>
              </w:rPr>
            </w:pPr>
            <w:r w:rsidRPr="00C74D96">
              <w:rPr>
                <w:rFonts w:ascii="Times New Roman" w:hAnsi="Times New Roman"/>
                <w:sz w:val="24"/>
                <w:szCs w:val="24"/>
              </w:rPr>
              <w:t>120</w:t>
            </w:r>
          </w:p>
        </w:tc>
        <w:tc>
          <w:tcPr>
            <w:tcW w:w="1134" w:type="dxa"/>
            <w:vAlign w:val="center"/>
          </w:tcPr>
          <w:p w14:paraId="5D84F26A" w14:textId="70F17AC1"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B00</w:t>
            </w:r>
          </w:p>
        </w:tc>
        <w:tc>
          <w:tcPr>
            <w:tcW w:w="1351" w:type="dxa"/>
            <w:vAlign w:val="center"/>
          </w:tcPr>
          <w:p w14:paraId="5B58EC2C" w14:textId="3BBB972A"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w:t>
            </w:r>
          </w:p>
        </w:tc>
      </w:tr>
      <w:tr w:rsidR="00C74D96" w:rsidRPr="00B13B55" w14:paraId="219D3DB1" w14:textId="77777777" w:rsidTr="00C74D96">
        <w:trPr>
          <w:trHeight w:val="397"/>
        </w:trPr>
        <w:tc>
          <w:tcPr>
            <w:tcW w:w="553" w:type="dxa"/>
            <w:vAlign w:val="center"/>
          </w:tcPr>
          <w:p w14:paraId="0BBDDC68" w14:textId="1EAF3EB3"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10</w:t>
            </w:r>
          </w:p>
        </w:tc>
        <w:tc>
          <w:tcPr>
            <w:tcW w:w="1516" w:type="dxa"/>
            <w:vAlign w:val="center"/>
          </w:tcPr>
          <w:p w14:paraId="2DA5A2AD" w14:textId="1BADF9FF"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7720301_03</w:t>
            </w:r>
          </w:p>
        </w:tc>
        <w:tc>
          <w:tcPr>
            <w:tcW w:w="2336" w:type="dxa"/>
            <w:vAlign w:val="center"/>
          </w:tcPr>
          <w:p w14:paraId="465E9FDD" w14:textId="66FCE7D5"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Điều dưỡng chuyên ngành Gây mê hồi sức</w:t>
            </w:r>
          </w:p>
        </w:tc>
        <w:tc>
          <w:tcPr>
            <w:tcW w:w="1094" w:type="dxa"/>
            <w:vAlign w:val="center"/>
          </w:tcPr>
          <w:p w14:paraId="3727B308" w14:textId="20790947" w:rsidR="00C74D96" w:rsidRPr="00C74D96" w:rsidRDefault="00C74D96" w:rsidP="00B13B55">
            <w:pPr>
              <w:jc w:val="both"/>
              <w:rPr>
                <w:rFonts w:ascii="Times New Roman" w:hAnsi="Times New Roman"/>
                <w:sz w:val="24"/>
                <w:szCs w:val="24"/>
                <w:lang w:val="vi-VN"/>
              </w:rPr>
            </w:pPr>
            <w:r w:rsidRPr="00C74D96">
              <w:rPr>
                <w:rFonts w:ascii="Times New Roman" w:hAnsi="Times New Roman"/>
                <w:sz w:val="24"/>
                <w:szCs w:val="24"/>
              </w:rPr>
              <w:t>120</w:t>
            </w:r>
          </w:p>
        </w:tc>
        <w:tc>
          <w:tcPr>
            <w:tcW w:w="1134" w:type="dxa"/>
            <w:vAlign w:val="center"/>
          </w:tcPr>
          <w:p w14:paraId="30586CCF" w14:textId="7AFF3219"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B00</w:t>
            </w:r>
          </w:p>
        </w:tc>
        <w:tc>
          <w:tcPr>
            <w:tcW w:w="1351" w:type="dxa"/>
            <w:vAlign w:val="center"/>
          </w:tcPr>
          <w:p w14:paraId="4C3317F9" w14:textId="26A2F456"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w:t>
            </w:r>
          </w:p>
        </w:tc>
      </w:tr>
      <w:tr w:rsidR="00C74D96" w:rsidRPr="00B13B55" w14:paraId="0D0CC5C1" w14:textId="77777777" w:rsidTr="00C74D96">
        <w:trPr>
          <w:trHeight w:val="397"/>
        </w:trPr>
        <w:tc>
          <w:tcPr>
            <w:tcW w:w="553" w:type="dxa"/>
            <w:vAlign w:val="center"/>
          </w:tcPr>
          <w:p w14:paraId="447F1B59" w14:textId="44052142"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11</w:t>
            </w:r>
          </w:p>
        </w:tc>
        <w:tc>
          <w:tcPr>
            <w:tcW w:w="1516" w:type="dxa"/>
            <w:vAlign w:val="center"/>
          </w:tcPr>
          <w:p w14:paraId="1CEA7035" w14:textId="3E0B40B3"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7720401</w:t>
            </w:r>
          </w:p>
        </w:tc>
        <w:tc>
          <w:tcPr>
            <w:tcW w:w="2336" w:type="dxa"/>
            <w:vAlign w:val="center"/>
          </w:tcPr>
          <w:p w14:paraId="68DF625D" w14:textId="50BDE6B9"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Dinh dưỡng</w:t>
            </w:r>
          </w:p>
        </w:tc>
        <w:tc>
          <w:tcPr>
            <w:tcW w:w="1094" w:type="dxa"/>
            <w:vAlign w:val="center"/>
          </w:tcPr>
          <w:p w14:paraId="5CCD8411" w14:textId="5AD220F0" w:rsidR="00C74D96" w:rsidRPr="00C74D96" w:rsidRDefault="00C74D96" w:rsidP="00B13B55">
            <w:pPr>
              <w:jc w:val="both"/>
              <w:rPr>
                <w:rFonts w:ascii="Times New Roman" w:hAnsi="Times New Roman"/>
                <w:sz w:val="24"/>
                <w:szCs w:val="24"/>
                <w:lang w:val="vi-VN"/>
              </w:rPr>
            </w:pPr>
            <w:r w:rsidRPr="00C74D96">
              <w:rPr>
                <w:rFonts w:ascii="Times New Roman" w:hAnsi="Times New Roman"/>
                <w:sz w:val="24"/>
                <w:szCs w:val="24"/>
                <w:lang w:val="vi-VN"/>
              </w:rPr>
              <w:t>80</w:t>
            </w:r>
          </w:p>
        </w:tc>
        <w:tc>
          <w:tcPr>
            <w:tcW w:w="1134" w:type="dxa"/>
            <w:vAlign w:val="center"/>
          </w:tcPr>
          <w:p w14:paraId="4F1E0028" w14:textId="2B31F02E"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B00</w:t>
            </w:r>
          </w:p>
        </w:tc>
        <w:tc>
          <w:tcPr>
            <w:tcW w:w="1351" w:type="dxa"/>
            <w:vAlign w:val="center"/>
          </w:tcPr>
          <w:p w14:paraId="01244B1A" w14:textId="5484450F"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w:t>
            </w:r>
          </w:p>
        </w:tc>
      </w:tr>
      <w:tr w:rsidR="00C74D96" w:rsidRPr="00B13B55" w14:paraId="11DE18AF" w14:textId="77777777" w:rsidTr="00C74D96">
        <w:trPr>
          <w:trHeight w:val="397"/>
        </w:trPr>
        <w:tc>
          <w:tcPr>
            <w:tcW w:w="553" w:type="dxa"/>
            <w:vAlign w:val="center"/>
          </w:tcPr>
          <w:p w14:paraId="61243EB3" w14:textId="77777777"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12</w:t>
            </w:r>
          </w:p>
        </w:tc>
        <w:tc>
          <w:tcPr>
            <w:tcW w:w="1516" w:type="dxa"/>
            <w:vAlign w:val="center"/>
          </w:tcPr>
          <w:p w14:paraId="29A44EEB" w14:textId="77777777"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7720501</w:t>
            </w:r>
          </w:p>
        </w:tc>
        <w:tc>
          <w:tcPr>
            <w:tcW w:w="2336" w:type="dxa"/>
            <w:vAlign w:val="center"/>
          </w:tcPr>
          <w:p w14:paraId="1F74656A" w14:textId="77777777"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Răng - Hàm - Mặt</w:t>
            </w:r>
          </w:p>
        </w:tc>
        <w:tc>
          <w:tcPr>
            <w:tcW w:w="1094" w:type="dxa"/>
            <w:vAlign w:val="center"/>
          </w:tcPr>
          <w:p w14:paraId="4F635764" w14:textId="1DD0F0E3" w:rsidR="00C74D96" w:rsidRPr="00C74D96" w:rsidRDefault="00C74D96" w:rsidP="00B13B55">
            <w:pPr>
              <w:jc w:val="both"/>
              <w:rPr>
                <w:rFonts w:ascii="Times New Roman" w:hAnsi="Times New Roman"/>
                <w:sz w:val="24"/>
                <w:szCs w:val="24"/>
              </w:rPr>
            </w:pPr>
            <w:r w:rsidRPr="00C74D96">
              <w:rPr>
                <w:rFonts w:ascii="Times New Roman" w:hAnsi="Times New Roman"/>
                <w:sz w:val="24"/>
                <w:szCs w:val="24"/>
              </w:rPr>
              <w:t>120</w:t>
            </w:r>
          </w:p>
        </w:tc>
        <w:tc>
          <w:tcPr>
            <w:tcW w:w="1134" w:type="dxa"/>
            <w:vAlign w:val="center"/>
          </w:tcPr>
          <w:p w14:paraId="2E6FEACA" w14:textId="77777777"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B00</w:t>
            </w:r>
          </w:p>
        </w:tc>
        <w:tc>
          <w:tcPr>
            <w:tcW w:w="1351" w:type="dxa"/>
            <w:vAlign w:val="center"/>
          </w:tcPr>
          <w:p w14:paraId="0B08E43F" w14:textId="77777777"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w:t>
            </w:r>
          </w:p>
        </w:tc>
      </w:tr>
      <w:tr w:rsidR="00C74D96" w:rsidRPr="00B13B55" w14:paraId="0A2C1FD7" w14:textId="77777777" w:rsidTr="00C74D96">
        <w:trPr>
          <w:trHeight w:val="397"/>
        </w:trPr>
        <w:tc>
          <w:tcPr>
            <w:tcW w:w="553" w:type="dxa"/>
            <w:vAlign w:val="center"/>
          </w:tcPr>
          <w:p w14:paraId="5FB85662" w14:textId="7F566138" w:rsidR="00C74D96" w:rsidRPr="00B13B55" w:rsidRDefault="00C74D96" w:rsidP="00B13B55">
            <w:pPr>
              <w:jc w:val="both"/>
              <w:rPr>
                <w:rFonts w:ascii="Times New Roman" w:hAnsi="Times New Roman"/>
                <w:sz w:val="24"/>
                <w:szCs w:val="24"/>
                <w:lang w:val="vi-VN"/>
              </w:rPr>
            </w:pPr>
            <w:r w:rsidRPr="00B13B55">
              <w:rPr>
                <w:rFonts w:ascii="Times New Roman" w:hAnsi="Times New Roman"/>
                <w:sz w:val="24"/>
                <w:szCs w:val="24"/>
              </w:rPr>
              <w:t>1</w:t>
            </w:r>
            <w:r w:rsidRPr="00B13B55">
              <w:rPr>
                <w:rFonts w:ascii="Times New Roman" w:hAnsi="Times New Roman"/>
                <w:sz w:val="24"/>
                <w:szCs w:val="24"/>
                <w:lang w:val="vi-VN"/>
              </w:rPr>
              <w:t>4</w:t>
            </w:r>
          </w:p>
        </w:tc>
        <w:tc>
          <w:tcPr>
            <w:tcW w:w="1516" w:type="dxa"/>
            <w:vAlign w:val="center"/>
          </w:tcPr>
          <w:p w14:paraId="77C45CA5" w14:textId="59CE36D2"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7720502</w:t>
            </w:r>
          </w:p>
        </w:tc>
        <w:tc>
          <w:tcPr>
            <w:tcW w:w="2336" w:type="dxa"/>
            <w:vAlign w:val="center"/>
          </w:tcPr>
          <w:p w14:paraId="432321CC" w14:textId="571A0D93"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 xml:space="preserve">Kỹ thuật phục hình </w:t>
            </w:r>
            <w:r w:rsidRPr="00B13B55">
              <w:rPr>
                <w:rFonts w:ascii="Times New Roman" w:eastAsia="Times New Roman" w:hAnsi="Times New Roman"/>
                <w:sz w:val="24"/>
                <w:szCs w:val="24"/>
              </w:rPr>
              <w:lastRenderedPageBreak/>
              <w:t>răng</w:t>
            </w:r>
          </w:p>
        </w:tc>
        <w:tc>
          <w:tcPr>
            <w:tcW w:w="1094" w:type="dxa"/>
            <w:vAlign w:val="center"/>
          </w:tcPr>
          <w:p w14:paraId="35D472B1" w14:textId="6AF10895" w:rsidR="00C74D96" w:rsidRPr="00C74D96" w:rsidRDefault="00C74D96" w:rsidP="00B13B55">
            <w:pPr>
              <w:jc w:val="both"/>
              <w:rPr>
                <w:rFonts w:ascii="Times New Roman" w:hAnsi="Times New Roman"/>
                <w:sz w:val="24"/>
                <w:szCs w:val="24"/>
                <w:lang w:val="vi-VN"/>
              </w:rPr>
            </w:pPr>
            <w:r w:rsidRPr="00C74D96">
              <w:rPr>
                <w:rFonts w:ascii="Times New Roman" w:hAnsi="Times New Roman"/>
                <w:sz w:val="24"/>
                <w:szCs w:val="24"/>
                <w:lang w:val="vi-VN"/>
              </w:rPr>
              <w:lastRenderedPageBreak/>
              <w:t>40</w:t>
            </w:r>
          </w:p>
        </w:tc>
        <w:tc>
          <w:tcPr>
            <w:tcW w:w="1134" w:type="dxa"/>
            <w:vAlign w:val="center"/>
          </w:tcPr>
          <w:p w14:paraId="77252073" w14:textId="35078A01"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B00</w:t>
            </w:r>
          </w:p>
        </w:tc>
        <w:tc>
          <w:tcPr>
            <w:tcW w:w="1351" w:type="dxa"/>
            <w:vAlign w:val="center"/>
          </w:tcPr>
          <w:p w14:paraId="46852034" w14:textId="2A3D9441"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w:t>
            </w:r>
          </w:p>
        </w:tc>
      </w:tr>
      <w:tr w:rsidR="00C74D96" w:rsidRPr="00B13B55" w14:paraId="59EFFAB9" w14:textId="77777777" w:rsidTr="00C74D96">
        <w:trPr>
          <w:trHeight w:val="397"/>
        </w:trPr>
        <w:tc>
          <w:tcPr>
            <w:tcW w:w="553" w:type="dxa"/>
            <w:vAlign w:val="center"/>
          </w:tcPr>
          <w:p w14:paraId="5C30ADBA" w14:textId="3DA44FD0" w:rsidR="00C74D96" w:rsidRPr="00B13B55" w:rsidRDefault="00C74D96" w:rsidP="00B13B55">
            <w:pPr>
              <w:jc w:val="both"/>
              <w:rPr>
                <w:rFonts w:ascii="Times New Roman" w:hAnsi="Times New Roman"/>
                <w:sz w:val="24"/>
                <w:szCs w:val="24"/>
                <w:lang w:val="vi-VN"/>
              </w:rPr>
            </w:pPr>
            <w:r w:rsidRPr="00B13B55">
              <w:rPr>
                <w:rFonts w:ascii="Times New Roman" w:hAnsi="Times New Roman"/>
                <w:sz w:val="24"/>
                <w:szCs w:val="24"/>
              </w:rPr>
              <w:t>1</w:t>
            </w:r>
            <w:r w:rsidRPr="00B13B55">
              <w:rPr>
                <w:rFonts w:ascii="Times New Roman" w:hAnsi="Times New Roman"/>
                <w:sz w:val="24"/>
                <w:szCs w:val="24"/>
                <w:lang w:val="vi-VN"/>
              </w:rPr>
              <w:t>5</w:t>
            </w:r>
          </w:p>
        </w:tc>
        <w:tc>
          <w:tcPr>
            <w:tcW w:w="1516" w:type="dxa"/>
            <w:vAlign w:val="center"/>
          </w:tcPr>
          <w:p w14:paraId="6E0BA13D" w14:textId="6672686A"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7720601</w:t>
            </w:r>
          </w:p>
        </w:tc>
        <w:tc>
          <w:tcPr>
            <w:tcW w:w="2336" w:type="dxa"/>
            <w:vAlign w:val="center"/>
          </w:tcPr>
          <w:p w14:paraId="4F35942D" w14:textId="4E1CA936"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Kỹ thuật xét nghiệm y học</w:t>
            </w:r>
          </w:p>
        </w:tc>
        <w:tc>
          <w:tcPr>
            <w:tcW w:w="1094" w:type="dxa"/>
            <w:vAlign w:val="center"/>
          </w:tcPr>
          <w:p w14:paraId="5582554B" w14:textId="72C4EE8D" w:rsidR="00C74D96" w:rsidRPr="00C74D96" w:rsidRDefault="00C74D96" w:rsidP="00B13B55">
            <w:pPr>
              <w:jc w:val="both"/>
              <w:rPr>
                <w:rFonts w:ascii="Times New Roman" w:hAnsi="Times New Roman"/>
                <w:sz w:val="24"/>
                <w:szCs w:val="24"/>
                <w:lang w:val="vi-VN"/>
              </w:rPr>
            </w:pPr>
            <w:r w:rsidRPr="00C74D96">
              <w:rPr>
                <w:rFonts w:ascii="Times New Roman" w:hAnsi="Times New Roman"/>
                <w:sz w:val="24"/>
                <w:szCs w:val="24"/>
              </w:rPr>
              <w:t>165</w:t>
            </w:r>
          </w:p>
        </w:tc>
        <w:tc>
          <w:tcPr>
            <w:tcW w:w="1134" w:type="dxa"/>
            <w:vAlign w:val="center"/>
          </w:tcPr>
          <w:p w14:paraId="4DC0509F" w14:textId="7D460E91"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B00</w:t>
            </w:r>
          </w:p>
        </w:tc>
        <w:tc>
          <w:tcPr>
            <w:tcW w:w="1351" w:type="dxa"/>
            <w:vAlign w:val="center"/>
          </w:tcPr>
          <w:p w14:paraId="1F0B7BF1" w14:textId="176D5D41"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w:t>
            </w:r>
          </w:p>
        </w:tc>
      </w:tr>
      <w:tr w:rsidR="00C74D96" w:rsidRPr="00B13B55" w14:paraId="2A06E55E" w14:textId="77777777" w:rsidTr="00C74D96">
        <w:trPr>
          <w:trHeight w:val="397"/>
        </w:trPr>
        <w:tc>
          <w:tcPr>
            <w:tcW w:w="553" w:type="dxa"/>
            <w:vAlign w:val="center"/>
          </w:tcPr>
          <w:p w14:paraId="14DC4763" w14:textId="2A0D237E" w:rsidR="00C74D96" w:rsidRPr="00B13B55" w:rsidRDefault="00C74D96" w:rsidP="00B13B55">
            <w:pPr>
              <w:jc w:val="both"/>
              <w:rPr>
                <w:rFonts w:ascii="Times New Roman" w:hAnsi="Times New Roman"/>
                <w:sz w:val="24"/>
                <w:szCs w:val="24"/>
                <w:lang w:val="vi-VN"/>
              </w:rPr>
            </w:pPr>
            <w:r w:rsidRPr="00B13B55">
              <w:rPr>
                <w:rFonts w:ascii="Times New Roman" w:hAnsi="Times New Roman"/>
                <w:sz w:val="24"/>
                <w:szCs w:val="24"/>
              </w:rPr>
              <w:t>1</w:t>
            </w:r>
            <w:r w:rsidRPr="00B13B55">
              <w:rPr>
                <w:rFonts w:ascii="Times New Roman" w:hAnsi="Times New Roman"/>
                <w:sz w:val="24"/>
                <w:szCs w:val="24"/>
                <w:lang w:val="vi-VN"/>
              </w:rPr>
              <w:t>6</w:t>
            </w:r>
          </w:p>
        </w:tc>
        <w:tc>
          <w:tcPr>
            <w:tcW w:w="1516" w:type="dxa"/>
            <w:vAlign w:val="center"/>
          </w:tcPr>
          <w:p w14:paraId="07EF97E8" w14:textId="659A050A"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7720602</w:t>
            </w:r>
          </w:p>
        </w:tc>
        <w:tc>
          <w:tcPr>
            <w:tcW w:w="2336" w:type="dxa"/>
            <w:vAlign w:val="center"/>
          </w:tcPr>
          <w:p w14:paraId="0DA3529C" w14:textId="60C02BD2"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Kỹ thuật hình ảnh y học</w:t>
            </w:r>
          </w:p>
        </w:tc>
        <w:tc>
          <w:tcPr>
            <w:tcW w:w="1094" w:type="dxa"/>
            <w:vAlign w:val="center"/>
          </w:tcPr>
          <w:p w14:paraId="4DA4EE68" w14:textId="01FF1966" w:rsidR="00C74D96" w:rsidRPr="00C74D96" w:rsidRDefault="00C74D96" w:rsidP="00B13B55">
            <w:pPr>
              <w:jc w:val="both"/>
              <w:rPr>
                <w:rFonts w:ascii="Times New Roman" w:hAnsi="Times New Roman"/>
                <w:sz w:val="24"/>
                <w:szCs w:val="24"/>
                <w:lang w:val="vi-VN"/>
              </w:rPr>
            </w:pPr>
            <w:r w:rsidRPr="00C74D96">
              <w:rPr>
                <w:rFonts w:ascii="Times New Roman" w:hAnsi="Times New Roman"/>
                <w:sz w:val="24"/>
                <w:szCs w:val="24"/>
                <w:lang w:val="vi-VN"/>
              </w:rPr>
              <w:t>80</w:t>
            </w:r>
          </w:p>
        </w:tc>
        <w:tc>
          <w:tcPr>
            <w:tcW w:w="1134" w:type="dxa"/>
            <w:vAlign w:val="center"/>
          </w:tcPr>
          <w:p w14:paraId="7A52C8FB" w14:textId="03A9D873"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B00</w:t>
            </w:r>
          </w:p>
        </w:tc>
        <w:tc>
          <w:tcPr>
            <w:tcW w:w="1351" w:type="dxa"/>
            <w:vAlign w:val="center"/>
          </w:tcPr>
          <w:p w14:paraId="5F6584DE" w14:textId="599F3FB5"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w:t>
            </w:r>
          </w:p>
        </w:tc>
      </w:tr>
      <w:tr w:rsidR="00C74D96" w:rsidRPr="00B13B55" w14:paraId="15E59CCA" w14:textId="77777777" w:rsidTr="00C74D96">
        <w:trPr>
          <w:trHeight w:val="397"/>
        </w:trPr>
        <w:tc>
          <w:tcPr>
            <w:tcW w:w="553" w:type="dxa"/>
            <w:vAlign w:val="center"/>
          </w:tcPr>
          <w:p w14:paraId="1B086BB2" w14:textId="7FDC9F78" w:rsidR="00C74D96" w:rsidRPr="00B13B55" w:rsidRDefault="00C74D96" w:rsidP="00B13B55">
            <w:pPr>
              <w:jc w:val="both"/>
              <w:rPr>
                <w:rFonts w:ascii="Times New Roman" w:hAnsi="Times New Roman"/>
                <w:sz w:val="24"/>
                <w:szCs w:val="24"/>
                <w:lang w:val="vi-VN"/>
              </w:rPr>
            </w:pPr>
            <w:r w:rsidRPr="00B13B55">
              <w:rPr>
                <w:rFonts w:ascii="Times New Roman" w:hAnsi="Times New Roman"/>
                <w:sz w:val="24"/>
                <w:szCs w:val="24"/>
              </w:rPr>
              <w:t>1</w:t>
            </w:r>
            <w:r w:rsidRPr="00B13B55">
              <w:rPr>
                <w:rFonts w:ascii="Times New Roman" w:hAnsi="Times New Roman"/>
                <w:sz w:val="24"/>
                <w:szCs w:val="24"/>
                <w:lang w:val="vi-VN"/>
              </w:rPr>
              <w:t>7</w:t>
            </w:r>
          </w:p>
        </w:tc>
        <w:tc>
          <w:tcPr>
            <w:tcW w:w="1516" w:type="dxa"/>
            <w:vAlign w:val="center"/>
          </w:tcPr>
          <w:p w14:paraId="18829F80" w14:textId="24BCA84F"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7720603</w:t>
            </w:r>
          </w:p>
        </w:tc>
        <w:tc>
          <w:tcPr>
            <w:tcW w:w="2336" w:type="dxa"/>
            <w:vAlign w:val="center"/>
          </w:tcPr>
          <w:p w14:paraId="662DABF1" w14:textId="749197A4"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Kỹ thuật phục hồi chức năng</w:t>
            </w:r>
          </w:p>
        </w:tc>
        <w:tc>
          <w:tcPr>
            <w:tcW w:w="1094" w:type="dxa"/>
            <w:vAlign w:val="center"/>
          </w:tcPr>
          <w:p w14:paraId="012A3078" w14:textId="795F3B3A" w:rsidR="00C74D96" w:rsidRPr="00C74D96" w:rsidRDefault="00C74D96" w:rsidP="00B13B55">
            <w:pPr>
              <w:jc w:val="both"/>
              <w:rPr>
                <w:rFonts w:ascii="Times New Roman" w:hAnsi="Times New Roman"/>
                <w:sz w:val="24"/>
                <w:szCs w:val="24"/>
                <w:lang w:val="vi-VN"/>
              </w:rPr>
            </w:pPr>
            <w:r w:rsidRPr="00C74D96">
              <w:rPr>
                <w:rFonts w:ascii="Times New Roman" w:hAnsi="Times New Roman"/>
                <w:sz w:val="24"/>
                <w:szCs w:val="24"/>
                <w:lang w:val="vi-VN"/>
              </w:rPr>
              <w:t>80</w:t>
            </w:r>
          </w:p>
        </w:tc>
        <w:tc>
          <w:tcPr>
            <w:tcW w:w="1134" w:type="dxa"/>
            <w:vAlign w:val="center"/>
          </w:tcPr>
          <w:p w14:paraId="62BBE757" w14:textId="25E16C5A"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B00</w:t>
            </w:r>
          </w:p>
        </w:tc>
        <w:tc>
          <w:tcPr>
            <w:tcW w:w="1351" w:type="dxa"/>
            <w:vAlign w:val="center"/>
          </w:tcPr>
          <w:p w14:paraId="658F62F6" w14:textId="4D5BEC54"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w:t>
            </w:r>
          </w:p>
        </w:tc>
      </w:tr>
      <w:tr w:rsidR="00C74D96" w:rsidRPr="00B13B55" w14:paraId="5D14EEC8" w14:textId="77777777" w:rsidTr="00C74D96">
        <w:trPr>
          <w:trHeight w:val="397"/>
        </w:trPr>
        <w:tc>
          <w:tcPr>
            <w:tcW w:w="553" w:type="dxa"/>
            <w:vAlign w:val="center"/>
          </w:tcPr>
          <w:p w14:paraId="3D8FB791" w14:textId="016B578E" w:rsidR="00C74D96" w:rsidRPr="00B13B55" w:rsidRDefault="00C74D96" w:rsidP="00B13B55">
            <w:pPr>
              <w:jc w:val="both"/>
              <w:rPr>
                <w:rFonts w:ascii="Times New Roman" w:hAnsi="Times New Roman"/>
                <w:sz w:val="24"/>
                <w:szCs w:val="24"/>
                <w:lang w:val="vi-VN"/>
              </w:rPr>
            </w:pPr>
            <w:r w:rsidRPr="00B13B55">
              <w:rPr>
                <w:rFonts w:ascii="Times New Roman" w:hAnsi="Times New Roman"/>
                <w:sz w:val="24"/>
                <w:szCs w:val="24"/>
              </w:rPr>
              <w:t>1</w:t>
            </w:r>
            <w:r w:rsidRPr="00B13B55">
              <w:rPr>
                <w:rFonts w:ascii="Times New Roman" w:hAnsi="Times New Roman"/>
                <w:sz w:val="24"/>
                <w:szCs w:val="24"/>
                <w:lang w:val="vi-VN"/>
              </w:rPr>
              <w:t xml:space="preserve">8 </w:t>
            </w:r>
          </w:p>
        </w:tc>
        <w:tc>
          <w:tcPr>
            <w:tcW w:w="1516" w:type="dxa"/>
            <w:vAlign w:val="center"/>
          </w:tcPr>
          <w:p w14:paraId="1049BBC2" w14:textId="07194953"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7720701</w:t>
            </w:r>
          </w:p>
        </w:tc>
        <w:tc>
          <w:tcPr>
            <w:tcW w:w="2336" w:type="dxa"/>
            <w:vAlign w:val="center"/>
          </w:tcPr>
          <w:p w14:paraId="77B4CA4E" w14:textId="701EA062" w:rsidR="00C74D96" w:rsidRPr="00B13B55" w:rsidRDefault="00C74D96" w:rsidP="00B13B55">
            <w:pPr>
              <w:jc w:val="both"/>
              <w:rPr>
                <w:rFonts w:ascii="Times New Roman" w:eastAsia="Times New Roman" w:hAnsi="Times New Roman"/>
                <w:sz w:val="24"/>
                <w:szCs w:val="24"/>
              </w:rPr>
            </w:pPr>
            <w:r w:rsidRPr="00B13B55">
              <w:rPr>
                <w:rFonts w:ascii="Times New Roman" w:eastAsia="Times New Roman" w:hAnsi="Times New Roman"/>
                <w:sz w:val="24"/>
                <w:szCs w:val="24"/>
              </w:rPr>
              <w:t>Y tế công cộng</w:t>
            </w:r>
          </w:p>
        </w:tc>
        <w:tc>
          <w:tcPr>
            <w:tcW w:w="1094" w:type="dxa"/>
            <w:vAlign w:val="center"/>
          </w:tcPr>
          <w:p w14:paraId="6DC20174" w14:textId="5DE761DF" w:rsidR="00C74D96" w:rsidRPr="00C74D96" w:rsidRDefault="00C74D96" w:rsidP="00B13B55">
            <w:pPr>
              <w:jc w:val="both"/>
              <w:rPr>
                <w:rFonts w:ascii="Times New Roman" w:hAnsi="Times New Roman"/>
                <w:sz w:val="24"/>
                <w:szCs w:val="24"/>
                <w:lang w:val="vi-VN"/>
              </w:rPr>
            </w:pPr>
            <w:r w:rsidRPr="00C74D96">
              <w:rPr>
                <w:rFonts w:ascii="Times New Roman" w:hAnsi="Times New Roman"/>
                <w:sz w:val="24"/>
                <w:szCs w:val="24"/>
                <w:lang w:val="vi-VN"/>
              </w:rPr>
              <w:t>90</w:t>
            </w:r>
          </w:p>
        </w:tc>
        <w:tc>
          <w:tcPr>
            <w:tcW w:w="1134" w:type="dxa"/>
            <w:vAlign w:val="center"/>
          </w:tcPr>
          <w:p w14:paraId="1B278E1A" w14:textId="5406717D"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B00</w:t>
            </w:r>
          </w:p>
        </w:tc>
        <w:tc>
          <w:tcPr>
            <w:tcW w:w="1351" w:type="dxa"/>
            <w:vAlign w:val="center"/>
          </w:tcPr>
          <w:p w14:paraId="61CDE153" w14:textId="5A8629BB" w:rsidR="00C74D96" w:rsidRPr="00B13B55" w:rsidRDefault="00C74D96" w:rsidP="00B13B55">
            <w:pPr>
              <w:jc w:val="both"/>
              <w:rPr>
                <w:rFonts w:ascii="Times New Roman" w:hAnsi="Times New Roman"/>
                <w:sz w:val="24"/>
                <w:szCs w:val="24"/>
              </w:rPr>
            </w:pPr>
            <w:r w:rsidRPr="00B13B55">
              <w:rPr>
                <w:rFonts w:ascii="Times New Roman" w:hAnsi="Times New Roman"/>
                <w:sz w:val="24"/>
                <w:szCs w:val="24"/>
              </w:rPr>
              <w:t>-</w:t>
            </w:r>
          </w:p>
        </w:tc>
      </w:tr>
    </w:tbl>
    <w:p w14:paraId="7FA3036B" w14:textId="77777777" w:rsidR="00CF19EC" w:rsidRPr="00B13B55" w:rsidRDefault="00CF19EC" w:rsidP="00B13B55">
      <w:pPr>
        <w:spacing w:after="0" w:line="240" w:lineRule="auto"/>
        <w:ind w:firstLine="567"/>
        <w:jc w:val="both"/>
        <w:rPr>
          <w:rFonts w:ascii="Times New Roman" w:hAnsi="Times New Roman" w:cs="Times New Roman"/>
          <w:i/>
          <w:sz w:val="24"/>
          <w:szCs w:val="24"/>
        </w:rPr>
      </w:pPr>
    </w:p>
    <w:p w14:paraId="5F0D1F2B" w14:textId="0D6A7CF7" w:rsidR="00657762" w:rsidRPr="00B13B55" w:rsidRDefault="00AD19AD" w:rsidP="00B13B55">
      <w:pPr>
        <w:pStyle w:val="Heading2"/>
        <w:jc w:val="both"/>
        <w:rPr>
          <w:rFonts w:ascii="Times New Roman" w:hAnsi="Times New Roman"/>
          <w:b w:val="0"/>
          <w:szCs w:val="24"/>
        </w:rPr>
      </w:pPr>
      <w:r w:rsidRPr="00B13B55">
        <w:rPr>
          <w:rFonts w:ascii="Times New Roman" w:hAnsi="Times New Roman"/>
          <w:b w:val="0"/>
          <w:szCs w:val="24"/>
        </w:rPr>
        <w:t xml:space="preserve">Căn cứ </w:t>
      </w:r>
      <w:r w:rsidR="00657762" w:rsidRPr="00B13B55">
        <w:rPr>
          <w:rFonts w:ascii="Times New Roman" w:hAnsi="Times New Roman"/>
          <w:b w:val="0"/>
          <w:szCs w:val="24"/>
        </w:rPr>
        <w:t xml:space="preserve">kết quả của kỳ thi </w:t>
      </w:r>
      <w:r w:rsidRPr="00B13B55">
        <w:rPr>
          <w:rFonts w:ascii="Times New Roman" w:hAnsi="Times New Roman"/>
          <w:b w:val="0"/>
          <w:szCs w:val="24"/>
        </w:rPr>
        <w:t xml:space="preserve">tốt nghiệp </w:t>
      </w:r>
      <w:r w:rsidR="00657762" w:rsidRPr="00B13B55">
        <w:rPr>
          <w:rFonts w:ascii="Times New Roman" w:hAnsi="Times New Roman"/>
          <w:b w:val="0"/>
          <w:szCs w:val="24"/>
        </w:rPr>
        <w:t>THPT</w:t>
      </w:r>
      <w:r w:rsidRPr="00B13B55">
        <w:rPr>
          <w:rFonts w:ascii="Times New Roman" w:hAnsi="Times New Roman"/>
          <w:b w:val="0"/>
          <w:szCs w:val="24"/>
        </w:rPr>
        <w:t>,</w:t>
      </w:r>
      <w:r w:rsidR="00657762" w:rsidRPr="00B13B55">
        <w:rPr>
          <w:rFonts w:ascii="Times New Roman" w:hAnsi="Times New Roman"/>
          <w:b w:val="0"/>
          <w:szCs w:val="24"/>
        </w:rPr>
        <w:t xml:space="preserve"> </w:t>
      </w:r>
      <w:r w:rsidR="00A76131" w:rsidRPr="00B13B55">
        <w:rPr>
          <w:rFonts w:ascii="Times New Roman" w:hAnsi="Times New Roman"/>
          <w:b w:val="0"/>
          <w:szCs w:val="24"/>
        </w:rPr>
        <w:t xml:space="preserve">Bộ </w:t>
      </w:r>
      <w:r w:rsidR="003F1DBF" w:rsidRPr="00B13B55">
        <w:rPr>
          <w:rFonts w:ascii="Times New Roman" w:hAnsi="Times New Roman"/>
          <w:b w:val="0"/>
          <w:szCs w:val="24"/>
        </w:rPr>
        <w:t>GD-ĐT</w:t>
      </w:r>
      <w:r w:rsidR="00A76131" w:rsidRPr="00B13B55">
        <w:rPr>
          <w:rFonts w:ascii="Times New Roman" w:hAnsi="Times New Roman"/>
          <w:b w:val="0"/>
          <w:szCs w:val="24"/>
        </w:rPr>
        <w:t xml:space="preserve"> </w:t>
      </w:r>
      <w:r w:rsidRPr="00B13B55">
        <w:rPr>
          <w:rFonts w:ascii="Times New Roman" w:hAnsi="Times New Roman"/>
          <w:b w:val="0"/>
          <w:szCs w:val="24"/>
        </w:rPr>
        <w:t>xác định ngưỡng đảm bảo chất lượng đầu vào</w:t>
      </w:r>
      <w:r w:rsidR="00657762" w:rsidRPr="00B13B55">
        <w:rPr>
          <w:rFonts w:ascii="Times New Roman" w:hAnsi="Times New Roman"/>
          <w:b w:val="0"/>
          <w:szCs w:val="24"/>
        </w:rPr>
        <w:t>.</w:t>
      </w:r>
    </w:p>
    <w:p w14:paraId="5386CDF7" w14:textId="21AF51D8" w:rsidR="000B44AE" w:rsidRPr="00B13B55" w:rsidRDefault="002533B5" w:rsidP="00B13B55">
      <w:pPr>
        <w:spacing w:before="120" w:after="0" w:line="240" w:lineRule="auto"/>
        <w:jc w:val="both"/>
        <w:rPr>
          <w:rFonts w:ascii="Times New Roman" w:hAnsi="Times New Roman" w:cs="Times New Roman"/>
          <w:i/>
          <w:sz w:val="24"/>
          <w:szCs w:val="24"/>
        </w:rPr>
      </w:pPr>
      <w:r w:rsidRPr="00B13B55">
        <w:rPr>
          <w:rFonts w:ascii="Times New Roman" w:hAnsi="Times New Roman" w:cs="Times New Roman"/>
          <w:i/>
          <w:sz w:val="24"/>
          <w:szCs w:val="24"/>
        </w:rPr>
        <w:t>Tổ hợp xét tuyển</w:t>
      </w:r>
      <w:r w:rsidR="000B44AE" w:rsidRPr="00B13B55">
        <w:rPr>
          <w:rFonts w:ascii="Times New Roman" w:hAnsi="Times New Roman" w:cs="Times New Roman"/>
          <w:i/>
          <w:sz w:val="24"/>
          <w:szCs w:val="24"/>
        </w:rPr>
        <w:t>:</w:t>
      </w:r>
    </w:p>
    <w:p w14:paraId="2656AB84" w14:textId="750BC34E" w:rsidR="004A38CC" w:rsidRPr="00B13B55" w:rsidRDefault="004237C6" w:rsidP="00B13B55">
      <w:pPr>
        <w:spacing w:before="120" w:after="0" w:line="240" w:lineRule="auto"/>
        <w:ind w:firstLine="567"/>
        <w:jc w:val="both"/>
        <w:rPr>
          <w:rFonts w:ascii="Times New Roman" w:hAnsi="Times New Roman" w:cs="Times New Roman"/>
          <w:sz w:val="24"/>
          <w:szCs w:val="24"/>
        </w:rPr>
      </w:pPr>
      <w:r w:rsidRPr="00B13B55">
        <w:rPr>
          <w:rFonts w:ascii="Times New Roman" w:hAnsi="Times New Roman" w:cs="Times New Roman"/>
          <w:sz w:val="24"/>
          <w:szCs w:val="24"/>
        </w:rPr>
        <w:t>- Ngành Dược học:</w:t>
      </w:r>
      <w:r w:rsidR="00092B71" w:rsidRPr="00B13B55">
        <w:rPr>
          <w:rFonts w:ascii="Times New Roman" w:hAnsi="Times New Roman" w:cs="Times New Roman"/>
          <w:sz w:val="24"/>
          <w:szCs w:val="24"/>
        </w:rPr>
        <w:t xml:space="preserve"> gồm 2 tổ hợ</w:t>
      </w:r>
      <w:r w:rsidR="003F1DBF" w:rsidRPr="00B13B55">
        <w:rPr>
          <w:rFonts w:ascii="Times New Roman" w:hAnsi="Times New Roman" w:cs="Times New Roman"/>
          <w:sz w:val="24"/>
          <w:szCs w:val="24"/>
        </w:rPr>
        <w:t>p</w:t>
      </w:r>
      <w:r w:rsidR="000F6C59" w:rsidRPr="00B13B55">
        <w:rPr>
          <w:rFonts w:ascii="Times New Roman" w:hAnsi="Times New Roman" w:cs="Times New Roman"/>
          <w:sz w:val="24"/>
          <w:szCs w:val="24"/>
        </w:rPr>
        <w:t xml:space="preserve"> </w:t>
      </w:r>
      <w:r w:rsidR="00A52BB4" w:rsidRPr="00B13B55">
        <w:rPr>
          <w:rFonts w:ascii="Times New Roman" w:hAnsi="Times New Roman" w:cs="Times New Roman"/>
          <w:sz w:val="24"/>
          <w:szCs w:val="24"/>
        </w:rPr>
        <w:t>B</w:t>
      </w:r>
      <w:r w:rsidR="002A1B35" w:rsidRPr="00B13B55">
        <w:rPr>
          <w:rFonts w:ascii="Times New Roman" w:hAnsi="Times New Roman" w:cs="Times New Roman"/>
          <w:sz w:val="24"/>
          <w:szCs w:val="24"/>
        </w:rPr>
        <w:t>00</w:t>
      </w:r>
      <w:r w:rsidR="00410F79" w:rsidRPr="00B13B55">
        <w:rPr>
          <w:rFonts w:ascii="Times New Roman" w:hAnsi="Times New Roman" w:cs="Times New Roman"/>
          <w:sz w:val="24"/>
          <w:szCs w:val="24"/>
        </w:rPr>
        <w:t>: Toán, Hóa học, Sinh họ</w:t>
      </w:r>
      <w:r w:rsidR="003F1DBF" w:rsidRPr="00B13B55">
        <w:rPr>
          <w:rFonts w:ascii="Times New Roman" w:hAnsi="Times New Roman" w:cs="Times New Roman"/>
          <w:sz w:val="24"/>
          <w:szCs w:val="24"/>
        </w:rPr>
        <w:t xml:space="preserve">c; </w:t>
      </w:r>
      <w:r w:rsidR="000F6C59" w:rsidRPr="00B13B55">
        <w:rPr>
          <w:rFonts w:ascii="Times New Roman" w:hAnsi="Times New Roman" w:cs="Times New Roman"/>
          <w:sz w:val="24"/>
          <w:szCs w:val="24"/>
        </w:rPr>
        <w:t xml:space="preserve"> </w:t>
      </w:r>
      <w:r w:rsidRPr="00B13B55">
        <w:rPr>
          <w:rFonts w:ascii="Times New Roman" w:hAnsi="Times New Roman" w:cs="Times New Roman"/>
          <w:sz w:val="24"/>
          <w:szCs w:val="24"/>
        </w:rPr>
        <w:t>A00: Toán, Vật lí, Hóa học</w:t>
      </w:r>
      <w:r w:rsidR="003F1DBF" w:rsidRPr="00B13B55">
        <w:rPr>
          <w:rFonts w:ascii="Times New Roman" w:hAnsi="Times New Roman" w:cs="Times New Roman"/>
          <w:sz w:val="24"/>
          <w:szCs w:val="24"/>
        </w:rPr>
        <w:t xml:space="preserve">. </w:t>
      </w:r>
      <w:r w:rsidR="004A38CC" w:rsidRPr="00B13B55">
        <w:rPr>
          <w:rFonts w:ascii="Times New Roman" w:hAnsi="Times New Roman" w:cs="Times New Roman"/>
          <w:sz w:val="24"/>
          <w:szCs w:val="24"/>
        </w:rPr>
        <w:t>Cả hai tổ hợp được xét tuyển chung với nhau, không quy định điểm chênh lệch giữa các tổ hợp.</w:t>
      </w:r>
    </w:p>
    <w:p w14:paraId="6EF616D6" w14:textId="1BEB9E0F" w:rsidR="004237C6" w:rsidRPr="00B13B55" w:rsidRDefault="004237C6" w:rsidP="00B13B55">
      <w:pPr>
        <w:spacing w:before="120" w:after="0" w:line="240" w:lineRule="auto"/>
        <w:ind w:firstLine="567"/>
        <w:jc w:val="both"/>
        <w:rPr>
          <w:rFonts w:ascii="Times New Roman" w:hAnsi="Times New Roman" w:cs="Times New Roman"/>
          <w:sz w:val="24"/>
          <w:szCs w:val="24"/>
        </w:rPr>
      </w:pPr>
      <w:r w:rsidRPr="00B13B55">
        <w:rPr>
          <w:rFonts w:ascii="Times New Roman" w:hAnsi="Times New Roman" w:cs="Times New Roman"/>
          <w:sz w:val="24"/>
          <w:szCs w:val="24"/>
        </w:rPr>
        <w:t xml:space="preserve">- </w:t>
      </w:r>
      <w:r w:rsidR="00407A4C" w:rsidRPr="00B13B55">
        <w:rPr>
          <w:rFonts w:ascii="Times New Roman" w:hAnsi="Times New Roman" w:cs="Times New Roman"/>
          <w:sz w:val="24"/>
          <w:szCs w:val="24"/>
        </w:rPr>
        <w:t xml:space="preserve">Tổ hợp xét tuyển </w:t>
      </w:r>
      <w:r w:rsidR="00617A63" w:rsidRPr="00B13B55">
        <w:rPr>
          <w:rFonts w:ascii="Times New Roman" w:hAnsi="Times New Roman" w:cs="Times New Roman"/>
          <w:sz w:val="24"/>
          <w:szCs w:val="24"/>
        </w:rPr>
        <w:t>vào</w:t>
      </w:r>
      <w:r w:rsidR="00407A4C" w:rsidRPr="00B13B55">
        <w:rPr>
          <w:rFonts w:ascii="Times New Roman" w:hAnsi="Times New Roman" w:cs="Times New Roman"/>
          <w:sz w:val="24"/>
          <w:szCs w:val="24"/>
        </w:rPr>
        <w:t xml:space="preserve"> c</w:t>
      </w:r>
      <w:r w:rsidRPr="00B13B55">
        <w:rPr>
          <w:rFonts w:ascii="Times New Roman" w:hAnsi="Times New Roman" w:cs="Times New Roman"/>
          <w:sz w:val="24"/>
          <w:szCs w:val="24"/>
        </w:rPr>
        <w:t>ác ngành còn lại</w:t>
      </w:r>
      <w:r w:rsidR="00DC476F" w:rsidRPr="00B13B55">
        <w:rPr>
          <w:rFonts w:ascii="Times New Roman" w:hAnsi="Times New Roman" w:cs="Times New Roman"/>
          <w:sz w:val="24"/>
          <w:szCs w:val="24"/>
        </w:rPr>
        <w:t xml:space="preserve"> là</w:t>
      </w:r>
      <w:r w:rsidRPr="00B13B55">
        <w:rPr>
          <w:rFonts w:ascii="Times New Roman" w:hAnsi="Times New Roman" w:cs="Times New Roman"/>
          <w:sz w:val="24"/>
          <w:szCs w:val="24"/>
        </w:rPr>
        <w:t xml:space="preserve"> B00: Toán, Hóa học, Sinh học.</w:t>
      </w:r>
    </w:p>
    <w:p w14:paraId="6D12D535" w14:textId="3CA18527" w:rsidR="00760201" w:rsidRPr="00B13B55" w:rsidRDefault="00760201" w:rsidP="00B13B55">
      <w:pPr>
        <w:pStyle w:val="Heading2"/>
        <w:jc w:val="both"/>
        <w:rPr>
          <w:rFonts w:ascii="Times New Roman" w:hAnsi="Times New Roman"/>
          <w:b w:val="0"/>
          <w:szCs w:val="24"/>
        </w:rPr>
      </w:pPr>
      <w:r w:rsidRPr="00B13B55">
        <w:rPr>
          <w:rFonts w:ascii="Times New Roman" w:hAnsi="Times New Roman"/>
          <w:b w:val="0"/>
          <w:szCs w:val="24"/>
        </w:rPr>
        <w:t>Trong trường hợp số lượng thí sinh đạt điểm trúng tuyển vượt quá số lượng dự kiến thí sinh nhập học theo chỉ tiêu được phê duyệt của Bộ</w:t>
      </w:r>
      <w:r w:rsidR="00970A6D" w:rsidRPr="00B13B55">
        <w:rPr>
          <w:rFonts w:ascii="Times New Roman" w:hAnsi="Times New Roman"/>
          <w:b w:val="0"/>
          <w:szCs w:val="24"/>
          <w:lang w:val="vi-VN"/>
        </w:rPr>
        <w:t xml:space="preserve"> </w:t>
      </w:r>
      <w:r w:rsidR="003F1DBF" w:rsidRPr="00B13B55">
        <w:rPr>
          <w:rFonts w:ascii="Times New Roman" w:hAnsi="Times New Roman"/>
          <w:b w:val="0"/>
          <w:szCs w:val="24"/>
        </w:rPr>
        <w:t xml:space="preserve">GD-ĐT </w:t>
      </w:r>
      <w:r w:rsidRPr="00B13B55">
        <w:rPr>
          <w:rFonts w:ascii="Times New Roman" w:hAnsi="Times New Roman"/>
          <w:b w:val="0"/>
          <w:szCs w:val="24"/>
        </w:rPr>
        <w:t xml:space="preserve">cho từng ngành đào tạo của </w:t>
      </w:r>
      <w:r w:rsidR="003F1DBF" w:rsidRPr="00B13B55">
        <w:rPr>
          <w:rFonts w:ascii="Times New Roman" w:hAnsi="Times New Roman"/>
          <w:b w:val="0"/>
          <w:szCs w:val="24"/>
        </w:rPr>
        <w:t>trường</w:t>
      </w:r>
      <w:r w:rsidRPr="00B13B55">
        <w:rPr>
          <w:rFonts w:ascii="Times New Roman" w:hAnsi="Times New Roman"/>
          <w:b w:val="0"/>
          <w:szCs w:val="24"/>
        </w:rPr>
        <w:t xml:space="preserve"> do bằng nhau về điểm xét tuyển, nhà trường áp dụng ưu tiên thí sinh có nguyện vọng cao hơn</w:t>
      </w:r>
      <w:r w:rsidR="004671C3" w:rsidRPr="00B13B55">
        <w:rPr>
          <w:rFonts w:ascii="Times New Roman" w:hAnsi="Times New Roman"/>
          <w:b w:val="0"/>
          <w:szCs w:val="24"/>
        </w:rPr>
        <w:t xml:space="preserve"> (nguyện vọng 1 là nguyện vọng cao nhất)</w:t>
      </w:r>
      <w:r w:rsidRPr="00B13B55">
        <w:rPr>
          <w:rFonts w:ascii="Times New Roman" w:hAnsi="Times New Roman"/>
          <w:b w:val="0"/>
          <w:szCs w:val="24"/>
        </w:rPr>
        <w:t>.</w:t>
      </w:r>
    </w:p>
    <w:p w14:paraId="2B76293F" w14:textId="29E3BC21" w:rsidR="00F74DFD" w:rsidRPr="00C74D96" w:rsidRDefault="00F74DFD" w:rsidP="00B13B55">
      <w:pPr>
        <w:pStyle w:val="Heading2"/>
        <w:jc w:val="both"/>
        <w:rPr>
          <w:rFonts w:ascii="Times New Roman" w:hAnsi="Times New Roman"/>
          <w:b w:val="0"/>
          <w:szCs w:val="24"/>
          <w:lang w:val="vi-VN"/>
        </w:rPr>
      </w:pPr>
      <w:r w:rsidRPr="00B13B55">
        <w:rPr>
          <w:rFonts w:ascii="Times New Roman" w:hAnsi="Times New Roman"/>
          <w:b w:val="0"/>
          <w:szCs w:val="24"/>
        </w:rPr>
        <w:t xml:space="preserve">Thí sinh </w:t>
      </w:r>
      <w:r w:rsidR="00F14F28" w:rsidRPr="00B13B55">
        <w:rPr>
          <w:rFonts w:ascii="Times New Roman" w:hAnsi="Times New Roman"/>
          <w:b w:val="0"/>
          <w:szCs w:val="24"/>
        </w:rPr>
        <w:t xml:space="preserve">nộp hồ sơ </w:t>
      </w:r>
      <w:r w:rsidR="003F1DBF" w:rsidRPr="00B13B55">
        <w:rPr>
          <w:rFonts w:ascii="Times New Roman" w:hAnsi="Times New Roman"/>
          <w:b w:val="0"/>
          <w:szCs w:val="24"/>
        </w:rPr>
        <w:t>đăng ký xét tuyển tại s</w:t>
      </w:r>
      <w:r w:rsidRPr="00B13B55">
        <w:rPr>
          <w:rFonts w:ascii="Times New Roman" w:hAnsi="Times New Roman"/>
          <w:b w:val="0"/>
          <w:szCs w:val="24"/>
        </w:rPr>
        <w:t xml:space="preserve">ở </w:t>
      </w:r>
      <w:r w:rsidR="003F1DBF" w:rsidRPr="00B13B55">
        <w:rPr>
          <w:rFonts w:ascii="Times New Roman" w:hAnsi="Times New Roman"/>
          <w:b w:val="0"/>
          <w:szCs w:val="24"/>
        </w:rPr>
        <w:t>GD-ĐT</w:t>
      </w:r>
      <w:r w:rsidRPr="00B13B55">
        <w:rPr>
          <w:rFonts w:ascii="Times New Roman" w:hAnsi="Times New Roman"/>
          <w:b w:val="0"/>
          <w:szCs w:val="24"/>
        </w:rPr>
        <w:t xml:space="preserve">, điểm thu nhận hồ sơ theo quy định của Bộ </w:t>
      </w:r>
      <w:r w:rsidR="003F1DBF" w:rsidRPr="00B13B55">
        <w:rPr>
          <w:rFonts w:ascii="Times New Roman" w:hAnsi="Times New Roman"/>
          <w:b w:val="0"/>
          <w:szCs w:val="24"/>
        </w:rPr>
        <w:t>GD-ĐT</w:t>
      </w:r>
      <w:r w:rsidRPr="00B13B55">
        <w:rPr>
          <w:rFonts w:ascii="Times New Roman" w:hAnsi="Times New Roman"/>
          <w:b w:val="0"/>
          <w:szCs w:val="24"/>
        </w:rPr>
        <w:t xml:space="preserve"> </w:t>
      </w:r>
      <w:r w:rsidR="00AA5CBA" w:rsidRPr="00B13B55">
        <w:rPr>
          <w:rFonts w:ascii="Times New Roman" w:hAnsi="Times New Roman"/>
          <w:b w:val="0"/>
          <w:szCs w:val="24"/>
        </w:rPr>
        <w:t>dự kiến theo lịch đăng ký dự thi kỳ thi</w:t>
      </w:r>
      <w:r w:rsidR="003F1DBF" w:rsidRPr="00B13B55">
        <w:rPr>
          <w:rFonts w:ascii="Times New Roman" w:hAnsi="Times New Roman"/>
          <w:b w:val="0"/>
          <w:szCs w:val="24"/>
        </w:rPr>
        <w:t xml:space="preserve"> tốt nghiệp THPT</w:t>
      </w:r>
      <w:r w:rsidR="00C74D96">
        <w:rPr>
          <w:rFonts w:ascii="Times New Roman" w:hAnsi="Times New Roman"/>
          <w:b w:val="0"/>
          <w:szCs w:val="24"/>
          <w:lang w:val="vi-VN"/>
        </w:rPr>
        <w:t>.</w:t>
      </w:r>
    </w:p>
    <w:p w14:paraId="2FF3362A" w14:textId="75168622" w:rsidR="00F74DFD" w:rsidRPr="00B13B55" w:rsidRDefault="00F74DFD" w:rsidP="00B13B55">
      <w:pPr>
        <w:spacing w:before="120" w:after="0" w:line="240" w:lineRule="auto"/>
        <w:jc w:val="both"/>
        <w:rPr>
          <w:rFonts w:ascii="Times New Roman" w:hAnsi="Times New Roman" w:cs="Times New Roman"/>
          <w:sz w:val="24"/>
          <w:szCs w:val="24"/>
          <w:lang w:eastAsia="x-none"/>
        </w:rPr>
      </w:pPr>
      <w:r w:rsidRPr="00B13B55">
        <w:rPr>
          <w:rFonts w:ascii="Times New Roman" w:hAnsi="Times New Roman" w:cs="Times New Roman"/>
          <w:sz w:val="24"/>
          <w:szCs w:val="24"/>
          <w:lang w:eastAsia="x-none"/>
        </w:rPr>
        <w:t xml:space="preserve">Thí sinh đăng ký xét tuyển theo phương thức kết hợp </w:t>
      </w:r>
      <w:r w:rsidRPr="00B13B55">
        <w:rPr>
          <w:rFonts w:ascii="Times New Roman" w:hAnsi="Times New Roman" w:cs="Times New Roman"/>
          <w:sz w:val="24"/>
          <w:szCs w:val="24"/>
          <w:lang w:val="vi-VN" w:eastAsia="x-none"/>
        </w:rPr>
        <w:t>(</w:t>
      </w:r>
      <w:r w:rsidRPr="00B13B55">
        <w:rPr>
          <w:rFonts w:ascii="Times New Roman" w:hAnsi="Times New Roman" w:cs="Times New Roman"/>
          <w:sz w:val="24"/>
          <w:szCs w:val="24"/>
          <w:lang w:eastAsia="x-none"/>
        </w:rPr>
        <w:t>có chứng chỉ tiếng Anh</w:t>
      </w:r>
      <w:r w:rsidR="00C16086" w:rsidRPr="00B13B55">
        <w:rPr>
          <w:rFonts w:ascii="Times New Roman" w:hAnsi="Times New Roman" w:cs="Times New Roman"/>
          <w:sz w:val="24"/>
          <w:szCs w:val="24"/>
          <w:lang w:eastAsia="x-none"/>
        </w:rPr>
        <w:t xml:space="preserve"> quốc tế</w:t>
      </w:r>
      <w:r w:rsidRPr="00B13B55">
        <w:rPr>
          <w:rFonts w:ascii="Times New Roman" w:hAnsi="Times New Roman" w:cs="Times New Roman"/>
          <w:sz w:val="24"/>
          <w:szCs w:val="24"/>
          <w:lang w:val="vi-VN" w:eastAsia="x-none"/>
        </w:rPr>
        <w:t xml:space="preserve">) nộp </w:t>
      </w:r>
      <w:r w:rsidR="005C3BB0" w:rsidRPr="00B13B55">
        <w:rPr>
          <w:rFonts w:ascii="Times New Roman" w:hAnsi="Times New Roman" w:cs="Times New Roman"/>
          <w:sz w:val="24"/>
          <w:szCs w:val="24"/>
          <w:lang w:eastAsia="x-none"/>
        </w:rPr>
        <w:t xml:space="preserve">bản sao chứng thực </w:t>
      </w:r>
      <w:r w:rsidRPr="00B13B55">
        <w:rPr>
          <w:rFonts w:ascii="Times New Roman" w:hAnsi="Times New Roman" w:cs="Times New Roman"/>
          <w:sz w:val="24"/>
          <w:szCs w:val="24"/>
          <w:lang w:val="vi-VN" w:eastAsia="x-none"/>
        </w:rPr>
        <w:t>chứng chỉ tiếng Anh</w:t>
      </w:r>
      <w:r w:rsidRPr="00B13B55">
        <w:rPr>
          <w:rFonts w:ascii="Times New Roman" w:hAnsi="Times New Roman" w:cs="Times New Roman"/>
          <w:sz w:val="24"/>
          <w:szCs w:val="24"/>
          <w:lang w:eastAsia="x-none"/>
        </w:rPr>
        <w:t xml:space="preserve"> trực tiếp tại </w:t>
      </w:r>
      <w:r w:rsidR="003F1DBF" w:rsidRPr="00B13B55">
        <w:rPr>
          <w:rFonts w:ascii="Times New Roman" w:hAnsi="Times New Roman" w:cs="Times New Roman"/>
          <w:sz w:val="24"/>
          <w:szCs w:val="24"/>
        </w:rPr>
        <w:t>trường</w:t>
      </w:r>
      <w:r w:rsidRPr="00B13B55">
        <w:rPr>
          <w:rFonts w:ascii="Times New Roman" w:hAnsi="Times New Roman" w:cs="Times New Roman"/>
          <w:sz w:val="24"/>
          <w:szCs w:val="24"/>
          <w:lang w:val="vi-VN"/>
        </w:rPr>
        <w:t xml:space="preserve"> (Phòng Đào tạo </w:t>
      </w:r>
      <w:r w:rsidR="00384757">
        <w:rPr>
          <w:rFonts w:ascii="Times New Roman" w:hAnsi="Times New Roman" w:cs="Times New Roman"/>
          <w:sz w:val="24"/>
          <w:szCs w:val="24"/>
          <w:lang w:val="vi-VN"/>
        </w:rPr>
        <w:t>đ</w:t>
      </w:r>
      <w:r w:rsidRPr="00B13B55">
        <w:rPr>
          <w:rFonts w:ascii="Times New Roman" w:hAnsi="Times New Roman" w:cs="Times New Roman"/>
          <w:sz w:val="24"/>
          <w:szCs w:val="24"/>
          <w:lang w:val="vi-VN"/>
        </w:rPr>
        <w:t xml:space="preserve">ại học - </w:t>
      </w:r>
      <w:r w:rsidRPr="00B13B55">
        <w:rPr>
          <w:rFonts w:ascii="Times New Roman" w:hAnsi="Times New Roman" w:cs="Times New Roman"/>
          <w:sz w:val="24"/>
          <w:szCs w:val="24"/>
        </w:rPr>
        <w:t>217 Hồ</w:t>
      </w:r>
      <w:r w:rsidR="003F1DBF" w:rsidRPr="00B13B55">
        <w:rPr>
          <w:rFonts w:ascii="Times New Roman" w:hAnsi="Times New Roman" w:cs="Times New Roman"/>
          <w:sz w:val="24"/>
          <w:szCs w:val="24"/>
        </w:rPr>
        <w:t>ng Bàng, Q.5, TP.HCM</w:t>
      </w:r>
      <w:r w:rsidRPr="00B13B55">
        <w:rPr>
          <w:rFonts w:ascii="Times New Roman" w:hAnsi="Times New Roman" w:cs="Times New Roman"/>
          <w:sz w:val="24"/>
          <w:szCs w:val="24"/>
          <w:lang w:val="vi-VN"/>
        </w:rPr>
        <w:t>)</w:t>
      </w:r>
      <w:r w:rsidRPr="00B13B55">
        <w:rPr>
          <w:rFonts w:ascii="Times New Roman" w:hAnsi="Times New Roman" w:cs="Times New Roman"/>
          <w:sz w:val="24"/>
          <w:szCs w:val="24"/>
          <w:lang w:eastAsia="x-none"/>
        </w:rPr>
        <w:t xml:space="preserve"> </w:t>
      </w:r>
      <w:r w:rsidR="00C74D96">
        <w:rPr>
          <w:rFonts w:ascii="Times New Roman" w:hAnsi="Times New Roman" w:cs="Times New Roman"/>
          <w:sz w:val="24"/>
          <w:szCs w:val="24"/>
          <w:lang w:eastAsia="x-none"/>
        </w:rPr>
        <w:t>theo</w:t>
      </w:r>
      <w:r w:rsidR="00C74D96">
        <w:rPr>
          <w:rFonts w:ascii="Times New Roman" w:hAnsi="Times New Roman" w:cs="Times New Roman"/>
          <w:sz w:val="24"/>
          <w:szCs w:val="24"/>
          <w:lang w:val="vi-VN" w:eastAsia="x-none"/>
        </w:rPr>
        <w:t xml:space="preserve"> thông báo của nhà trường</w:t>
      </w:r>
      <w:r w:rsidRPr="00B13B55">
        <w:rPr>
          <w:rFonts w:ascii="Times New Roman" w:hAnsi="Times New Roman" w:cs="Times New Roman"/>
          <w:sz w:val="24"/>
          <w:szCs w:val="24"/>
          <w:lang w:eastAsia="x-none"/>
        </w:rPr>
        <w:t>.</w:t>
      </w:r>
    </w:p>
    <w:p w14:paraId="105BA591" w14:textId="7000F7A4" w:rsidR="00BB58DE" w:rsidRPr="00B13B55" w:rsidRDefault="00BB58DE" w:rsidP="00B13B55">
      <w:pPr>
        <w:pStyle w:val="Heading2"/>
        <w:jc w:val="both"/>
        <w:rPr>
          <w:rFonts w:ascii="Times New Roman" w:hAnsi="Times New Roman"/>
          <w:b w:val="0"/>
          <w:szCs w:val="24"/>
        </w:rPr>
      </w:pPr>
      <w:r w:rsidRPr="00B13B55">
        <w:rPr>
          <w:rFonts w:ascii="Times New Roman" w:hAnsi="Times New Roman"/>
          <w:i/>
          <w:szCs w:val="24"/>
        </w:rPr>
        <w:t xml:space="preserve">Tổ hợp </w:t>
      </w:r>
      <w:r w:rsidR="00035E0A" w:rsidRPr="00B13B55">
        <w:rPr>
          <w:rFonts w:ascii="Times New Roman" w:hAnsi="Times New Roman"/>
          <w:i/>
          <w:szCs w:val="24"/>
        </w:rPr>
        <w:t>môn thi/bài thi đối với từng ngành đào tạo</w:t>
      </w:r>
    </w:p>
    <w:p w14:paraId="6A6511E3" w14:textId="0C7F7F17" w:rsidR="00607ABC" w:rsidRPr="00B13B55" w:rsidRDefault="000B410F" w:rsidP="00B13B55">
      <w:pPr>
        <w:spacing w:before="120" w:after="0" w:line="240" w:lineRule="auto"/>
        <w:jc w:val="both"/>
        <w:rPr>
          <w:rFonts w:ascii="Times New Roman" w:hAnsi="Times New Roman" w:cs="Times New Roman"/>
          <w:sz w:val="24"/>
          <w:szCs w:val="24"/>
          <w:lang w:eastAsia="x-none"/>
        </w:rPr>
      </w:pPr>
      <w:r w:rsidRPr="00B13B55">
        <w:rPr>
          <w:rFonts w:ascii="Times New Roman" w:hAnsi="Times New Roman" w:cs="Times New Roman"/>
          <w:sz w:val="24"/>
          <w:szCs w:val="24"/>
          <w:lang w:eastAsia="x-none"/>
        </w:rPr>
        <w:t>Ngành Dược họ</w:t>
      </w:r>
      <w:r w:rsidR="00004B6C" w:rsidRPr="00B13B55">
        <w:rPr>
          <w:rFonts w:ascii="Times New Roman" w:hAnsi="Times New Roman" w:cs="Times New Roman"/>
          <w:sz w:val="24"/>
          <w:szCs w:val="24"/>
          <w:lang w:eastAsia="x-none"/>
        </w:rPr>
        <w:t xml:space="preserve">c </w:t>
      </w:r>
      <w:r w:rsidR="00087997" w:rsidRPr="00B13B55">
        <w:rPr>
          <w:rFonts w:ascii="Times New Roman" w:hAnsi="Times New Roman" w:cs="Times New Roman"/>
          <w:sz w:val="24"/>
          <w:szCs w:val="24"/>
          <w:lang w:eastAsia="x-none"/>
        </w:rPr>
        <w:t xml:space="preserve">gồm </w:t>
      </w:r>
      <w:r w:rsidR="00A94B33" w:rsidRPr="00B13B55">
        <w:rPr>
          <w:rFonts w:ascii="Times New Roman" w:hAnsi="Times New Roman" w:cs="Times New Roman"/>
          <w:sz w:val="24"/>
          <w:szCs w:val="24"/>
          <w:lang w:eastAsia="x-none"/>
        </w:rPr>
        <w:t xml:space="preserve">2 </w:t>
      </w:r>
      <w:r w:rsidR="00087997" w:rsidRPr="00B13B55">
        <w:rPr>
          <w:rFonts w:ascii="Times New Roman" w:hAnsi="Times New Roman" w:cs="Times New Roman"/>
          <w:sz w:val="24"/>
          <w:szCs w:val="24"/>
          <w:lang w:eastAsia="x-none"/>
        </w:rPr>
        <w:t>t</w:t>
      </w:r>
      <w:r w:rsidR="00E15B59" w:rsidRPr="00B13B55">
        <w:rPr>
          <w:rFonts w:ascii="Times New Roman" w:hAnsi="Times New Roman" w:cs="Times New Roman"/>
          <w:sz w:val="24"/>
          <w:szCs w:val="24"/>
          <w:lang w:eastAsia="x-none"/>
        </w:rPr>
        <w:t>ổ hợ</w:t>
      </w:r>
      <w:r w:rsidR="00004B6C" w:rsidRPr="00B13B55">
        <w:rPr>
          <w:rFonts w:ascii="Times New Roman" w:hAnsi="Times New Roman" w:cs="Times New Roman"/>
          <w:sz w:val="24"/>
          <w:szCs w:val="24"/>
          <w:lang w:eastAsia="x-none"/>
        </w:rPr>
        <w:t xml:space="preserve">p: </w:t>
      </w:r>
      <w:r w:rsidR="00E15B59" w:rsidRPr="00B13B55">
        <w:rPr>
          <w:rFonts w:ascii="Times New Roman" w:hAnsi="Times New Roman" w:cs="Times New Roman"/>
          <w:sz w:val="24"/>
          <w:szCs w:val="24"/>
          <w:lang w:eastAsia="x-none"/>
        </w:rPr>
        <w:t xml:space="preserve">B00: bài </w:t>
      </w:r>
      <w:r w:rsidR="00E15B59" w:rsidRPr="00B13B55">
        <w:rPr>
          <w:rFonts w:ascii="Times New Roman" w:hAnsi="Times New Roman" w:cs="Times New Roman"/>
          <w:sz w:val="24"/>
          <w:szCs w:val="24"/>
        </w:rPr>
        <w:t>thi</w:t>
      </w:r>
      <w:r w:rsidR="00843658" w:rsidRPr="00B13B55">
        <w:rPr>
          <w:rFonts w:ascii="Times New Roman" w:hAnsi="Times New Roman" w:cs="Times New Roman"/>
          <w:sz w:val="24"/>
          <w:szCs w:val="24"/>
        </w:rPr>
        <w:t xml:space="preserve"> Toán, môn thi </w:t>
      </w:r>
      <w:r w:rsidR="00B92A91" w:rsidRPr="00B13B55">
        <w:rPr>
          <w:rFonts w:ascii="Times New Roman" w:hAnsi="Times New Roman" w:cs="Times New Roman"/>
          <w:sz w:val="24"/>
          <w:szCs w:val="24"/>
        </w:rPr>
        <w:t xml:space="preserve">Hóa </w:t>
      </w:r>
      <w:r w:rsidR="00843658" w:rsidRPr="00B13B55">
        <w:rPr>
          <w:rFonts w:ascii="Times New Roman" w:hAnsi="Times New Roman" w:cs="Times New Roman"/>
          <w:sz w:val="24"/>
          <w:szCs w:val="24"/>
        </w:rPr>
        <w:t xml:space="preserve">học và </w:t>
      </w:r>
      <w:r w:rsidR="00E67030" w:rsidRPr="00B13B55">
        <w:rPr>
          <w:rFonts w:ascii="Times New Roman" w:hAnsi="Times New Roman" w:cs="Times New Roman"/>
          <w:sz w:val="24"/>
          <w:szCs w:val="24"/>
        </w:rPr>
        <w:t xml:space="preserve">môn thi </w:t>
      </w:r>
      <w:r w:rsidR="00B92A91" w:rsidRPr="00B13B55">
        <w:rPr>
          <w:rFonts w:ascii="Times New Roman" w:hAnsi="Times New Roman" w:cs="Times New Roman"/>
          <w:sz w:val="24"/>
          <w:szCs w:val="24"/>
        </w:rPr>
        <w:t xml:space="preserve">Sinh </w:t>
      </w:r>
      <w:r w:rsidR="00843658" w:rsidRPr="00B13B55">
        <w:rPr>
          <w:rFonts w:ascii="Times New Roman" w:hAnsi="Times New Roman" w:cs="Times New Roman"/>
          <w:sz w:val="24"/>
          <w:szCs w:val="24"/>
        </w:rPr>
        <w:t>học</w:t>
      </w:r>
      <w:r w:rsidR="00004B6C" w:rsidRPr="00B13B55">
        <w:rPr>
          <w:rFonts w:ascii="Times New Roman" w:hAnsi="Times New Roman" w:cs="Times New Roman"/>
          <w:sz w:val="24"/>
          <w:szCs w:val="24"/>
        </w:rPr>
        <w:t xml:space="preserve">; </w:t>
      </w:r>
      <w:r w:rsidR="00843658" w:rsidRPr="00B13B55">
        <w:rPr>
          <w:rFonts w:ascii="Times New Roman" w:hAnsi="Times New Roman" w:cs="Times New Roman"/>
          <w:sz w:val="24"/>
          <w:szCs w:val="24"/>
        </w:rPr>
        <w:t>A00: bài</w:t>
      </w:r>
      <w:r w:rsidR="00843658" w:rsidRPr="00B13B55">
        <w:rPr>
          <w:rFonts w:ascii="Times New Roman" w:hAnsi="Times New Roman" w:cs="Times New Roman"/>
          <w:sz w:val="24"/>
          <w:szCs w:val="24"/>
          <w:lang w:eastAsia="x-none"/>
        </w:rPr>
        <w:t xml:space="preserve"> thi Toán, </w:t>
      </w:r>
      <w:r w:rsidR="00607ABC" w:rsidRPr="00B13B55">
        <w:rPr>
          <w:rFonts w:ascii="Times New Roman" w:hAnsi="Times New Roman" w:cs="Times New Roman"/>
          <w:sz w:val="24"/>
          <w:szCs w:val="24"/>
          <w:lang w:eastAsia="x-none"/>
        </w:rPr>
        <w:t xml:space="preserve">môn thi </w:t>
      </w:r>
      <w:r w:rsidR="00607ABC" w:rsidRPr="00B13B55">
        <w:rPr>
          <w:rFonts w:ascii="Times New Roman" w:hAnsi="Times New Roman" w:cs="Times New Roman"/>
          <w:sz w:val="24"/>
          <w:szCs w:val="24"/>
        </w:rPr>
        <w:t>Vật lí và môn thi Hóa học.</w:t>
      </w:r>
      <w:r w:rsidR="00004B6C" w:rsidRPr="00B13B55">
        <w:rPr>
          <w:rFonts w:ascii="Times New Roman" w:hAnsi="Times New Roman" w:cs="Times New Roman"/>
          <w:sz w:val="24"/>
          <w:szCs w:val="24"/>
          <w:lang w:eastAsia="x-none"/>
        </w:rPr>
        <w:t xml:space="preserve"> </w:t>
      </w:r>
      <w:r w:rsidR="00FC46C4" w:rsidRPr="00B13B55">
        <w:rPr>
          <w:rFonts w:ascii="Times New Roman" w:hAnsi="Times New Roman" w:cs="Times New Roman"/>
          <w:sz w:val="24"/>
          <w:szCs w:val="24"/>
        </w:rPr>
        <w:t>Tổ hợp xét tuyển vào c</w:t>
      </w:r>
      <w:r w:rsidR="00A94B33" w:rsidRPr="00B13B55">
        <w:rPr>
          <w:rFonts w:ascii="Times New Roman" w:hAnsi="Times New Roman" w:cs="Times New Roman"/>
          <w:sz w:val="24"/>
          <w:szCs w:val="24"/>
        </w:rPr>
        <w:t>á</w:t>
      </w:r>
      <w:r w:rsidR="00607ABC" w:rsidRPr="00B13B55">
        <w:rPr>
          <w:rFonts w:ascii="Times New Roman" w:hAnsi="Times New Roman" w:cs="Times New Roman"/>
          <w:sz w:val="24"/>
          <w:szCs w:val="24"/>
        </w:rPr>
        <w:t>c ngành còn lại</w:t>
      </w:r>
      <w:r w:rsidR="00FC46C4" w:rsidRPr="00B13B55">
        <w:rPr>
          <w:rFonts w:ascii="Times New Roman" w:hAnsi="Times New Roman" w:cs="Times New Roman"/>
          <w:sz w:val="24"/>
          <w:szCs w:val="24"/>
        </w:rPr>
        <w:t xml:space="preserve"> là B00: </w:t>
      </w:r>
      <w:r w:rsidR="00FC46C4" w:rsidRPr="00B13B55">
        <w:rPr>
          <w:rFonts w:ascii="Times New Roman" w:hAnsi="Times New Roman" w:cs="Times New Roman"/>
          <w:sz w:val="24"/>
          <w:szCs w:val="24"/>
          <w:lang w:eastAsia="x-none"/>
        </w:rPr>
        <w:t xml:space="preserve">bài thi Toán, </w:t>
      </w:r>
      <w:r w:rsidR="00C600A4" w:rsidRPr="00B13B55">
        <w:rPr>
          <w:rFonts w:ascii="Times New Roman" w:hAnsi="Times New Roman" w:cs="Times New Roman"/>
          <w:sz w:val="24"/>
          <w:szCs w:val="24"/>
          <w:lang w:eastAsia="x-none"/>
        </w:rPr>
        <w:t>môn thi Hóa học và môn thi Sinh học</w:t>
      </w:r>
      <w:r w:rsidR="00FC46C4" w:rsidRPr="00B13B55">
        <w:rPr>
          <w:rFonts w:ascii="Times New Roman" w:hAnsi="Times New Roman" w:cs="Times New Roman"/>
          <w:sz w:val="24"/>
          <w:szCs w:val="24"/>
          <w:lang w:eastAsia="x-none"/>
        </w:rPr>
        <w:t>.</w:t>
      </w:r>
    </w:p>
    <w:p w14:paraId="4BEDA7D8" w14:textId="0683869F" w:rsidR="00401E5D" w:rsidRPr="00B13B55" w:rsidRDefault="00004B6C" w:rsidP="00B13B55">
      <w:pPr>
        <w:pStyle w:val="Heading1"/>
        <w:jc w:val="both"/>
        <w:rPr>
          <w:rFonts w:ascii="Times New Roman" w:hAnsi="Times New Roman"/>
          <w:b w:val="0"/>
          <w:color w:val="auto"/>
          <w:szCs w:val="24"/>
        </w:rPr>
      </w:pPr>
      <w:r w:rsidRPr="00B13B55">
        <w:rPr>
          <w:rFonts w:ascii="Times New Roman" w:hAnsi="Times New Roman"/>
          <w:b w:val="0"/>
          <w:color w:val="auto"/>
          <w:szCs w:val="24"/>
        </w:rPr>
        <w:t xml:space="preserve">Nhà trường tuyển sinh theo </w:t>
      </w:r>
      <w:r w:rsidR="00582FEE" w:rsidRPr="00B13B55">
        <w:rPr>
          <w:rFonts w:ascii="Times New Roman" w:hAnsi="Times New Roman"/>
          <w:b w:val="0"/>
          <w:color w:val="auto"/>
          <w:szCs w:val="24"/>
        </w:rPr>
        <w:t>2</w:t>
      </w:r>
      <w:r w:rsidR="00F74DFD" w:rsidRPr="00B13B55">
        <w:rPr>
          <w:rFonts w:ascii="Times New Roman" w:hAnsi="Times New Roman"/>
          <w:b w:val="0"/>
          <w:color w:val="auto"/>
          <w:szCs w:val="24"/>
        </w:rPr>
        <w:t xml:space="preserve"> phương thức xét tuyển độc</w:t>
      </w:r>
      <w:r w:rsidR="00F74DFD" w:rsidRPr="00B13B55">
        <w:rPr>
          <w:rFonts w:ascii="Times New Roman" w:hAnsi="Times New Roman"/>
          <w:b w:val="0"/>
          <w:color w:val="auto"/>
          <w:szCs w:val="24"/>
          <w:lang w:val="vi-VN"/>
        </w:rPr>
        <w:t xml:space="preserve"> lập nhau. Thí sinh có thể đăng ký cả </w:t>
      </w:r>
      <w:r w:rsidR="00582FEE" w:rsidRPr="00B13B55">
        <w:rPr>
          <w:rFonts w:ascii="Times New Roman" w:hAnsi="Times New Roman"/>
          <w:b w:val="0"/>
          <w:color w:val="auto"/>
          <w:szCs w:val="24"/>
        </w:rPr>
        <w:t>hai</w:t>
      </w:r>
      <w:r w:rsidR="00F74DFD" w:rsidRPr="00B13B55">
        <w:rPr>
          <w:rFonts w:ascii="Times New Roman" w:hAnsi="Times New Roman"/>
          <w:b w:val="0"/>
          <w:color w:val="auto"/>
          <w:szCs w:val="24"/>
        </w:rPr>
        <w:t xml:space="preserve"> phương</w:t>
      </w:r>
      <w:r w:rsidR="00F74DFD" w:rsidRPr="00B13B55">
        <w:rPr>
          <w:rFonts w:ascii="Times New Roman" w:hAnsi="Times New Roman"/>
          <w:b w:val="0"/>
          <w:color w:val="auto"/>
          <w:szCs w:val="24"/>
          <w:lang w:val="vi-VN"/>
        </w:rPr>
        <w:t xml:space="preserve"> thức khi xét tuyển.</w:t>
      </w:r>
      <w:r w:rsidRPr="00B13B55">
        <w:rPr>
          <w:rFonts w:ascii="Times New Roman" w:hAnsi="Times New Roman"/>
          <w:b w:val="0"/>
          <w:color w:val="auto"/>
          <w:szCs w:val="24"/>
          <w:lang w:val="vi-VN"/>
        </w:rPr>
        <w:t xml:space="preserve"> </w:t>
      </w:r>
      <w:r w:rsidR="00401E5D" w:rsidRPr="00B13B55">
        <w:rPr>
          <w:rFonts w:ascii="Times New Roman" w:hAnsi="Times New Roman"/>
          <w:b w:val="0"/>
          <w:szCs w:val="24"/>
        </w:rPr>
        <w:t>Thí sinh đã trúng tuyển sẽ không được tham gia xét tuyển bởi các phương thức tuyển sinh khác.</w:t>
      </w:r>
    </w:p>
    <w:p w14:paraId="7C16859D" w14:textId="6CE5788D" w:rsidR="00FB5354" w:rsidRPr="00B13B55" w:rsidRDefault="001312A3" w:rsidP="00B13B55">
      <w:pPr>
        <w:pStyle w:val="Heading1"/>
        <w:jc w:val="both"/>
        <w:rPr>
          <w:rFonts w:ascii="Times New Roman" w:hAnsi="Times New Roman"/>
          <w:b w:val="0"/>
          <w:i/>
          <w:color w:val="auto"/>
          <w:szCs w:val="24"/>
        </w:rPr>
      </w:pPr>
      <w:r w:rsidRPr="00B13B55">
        <w:rPr>
          <w:rFonts w:ascii="Times New Roman" w:hAnsi="Times New Roman"/>
          <w:b w:val="0"/>
          <w:i/>
          <w:color w:val="auto"/>
          <w:szCs w:val="24"/>
        </w:rPr>
        <w:t xml:space="preserve">1. </w:t>
      </w:r>
      <w:r w:rsidR="00FB5354" w:rsidRPr="00B13B55">
        <w:rPr>
          <w:rFonts w:ascii="Times New Roman" w:hAnsi="Times New Roman"/>
          <w:b w:val="0"/>
          <w:i/>
          <w:color w:val="auto"/>
          <w:szCs w:val="24"/>
        </w:rPr>
        <w:t xml:space="preserve">Phương thức </w:t>
      </w:r>
      <w:r w:rsidRPr="00B13B55">
        <w:rPr>
          <w:rFonts w:ascii="Times New Roman" w:hAnsi="Times New Roman"/>
          <w:b w:val="0"/>
          <w:i/>
          <w:color w:val="auto"/>
          <w:szCs w:val="24"/>
        </w:rPr>
        <w:t>1</w:t>
      </w:r>
      <w:r w:rsidR="00FB5354" w:rsidRPr="00B13B55">
        <w:rPr>
          <w:rFonts w:ascii="Times New Roman" w:hAnsi="Times New Roman"/>
          <w:b w:val="0"/>
          <w:i/>
          <w:color w:val="auto"/>
          <w:szCs w:val="24"/>
        </w:rPr>
        <w:t xml:space="preserve">: Xét tuyển dựa trên </w:t>
      </w:r>
      <w:r w:rsidR="00FB5354" w:rsidRPr="00B13B55">
        <w:rPr>
          <w:rFonts w:ascii="Times New Roman" w:hAnsi="Times New Roman"/>
          <w:b w:val="0"/>
          <w:i/>
          <w:color w:val="auto"/>
          <w:szCs w:val="24"/>
          <w:lang w:val="vi-VN"/>
        </w:rPr>
        <w:t xml:space="preserve">kết quả </w:t>
      </w:r>
      <w:r w:rsidR="00FB5354" w:rsidRPr="00B13B55">
        <w:rPr>
          <w:rFonts w:ascii="Times New Roman" w:hAnsi="Times New Roman"/>
          <w:b w:val="0"/>
          <w:i/>
          <w:color w:val="auto"/>
          <w:szCs w:val="24"/>
        </w:rPr>
        <w:t xml:space="preserve">kỳ thi </w:t>
      </w:r>
      <w:r w:rsidR="00154353" w:rsidRPr="00B13B55">
        <w:rPr>
          <w:rFonts w:ascii="Times New Roman" w:hAnsi="Times New Roman"/>
          <w:b w:val="0"/>
          <w:i/>
          <w:color w:val="auto"/>
          <w:szCs w:val="24"/>
        </w:rPr>
        <w:t>tốt nghiệp THPT</w:t>
      </w:r>
      <w:r w:rsidR="00FB5354" w:rsidRPr="00B13B55">
        <w:rPr>
          <w:rFonts w:ascii="Times New Roman" w:hAnsi="Times New Roman"/>
          <w:b w:val="0"/>
          <w:i/>
          <w:color w:val="auto"/>
          <w:szCs w:val="24"/>
        </w:rPr>
        <w:t xml:space="preserve"> </w:t>
      </w:r>
      <w:r w:rsidR="00FB5354" w:rsidRPr="00B13B55">
        <w:rPr>
          <w:rFonts w:ascii="Times New Roman" w:hAnsi="Times New Roman"/>
          <w:b w:val="0"/>
          <w:i/>
          <w:color w:val="auto"/>
          <w:szCs w:val="24"/>
          <w:lang w:val="vi-VN"/>
        </w:rPr>
        <w:t>năm 20</w:t>
      </w:r>
      <w:r w:rsidR="0084543D" w:rsidRPr="00B13B55">
        <w:rPr>
          <w:rFonts w:ascii="Times New Roman" w:hAnsi="Times New Roman"/>
          <w:b w:val="0"/>
          <w:i/>
          <w:color w:val="auto"/>
          <w:szCs w:val="24"/>
          <w:lang w:val="en-US"/>
        </w:rPr>
        <w:t>2</w:t>
      </w:r>
      <w:r w:rsidR="00C74D96">
        <w:rPr>
          <w:rFonts w:ascii="Times New Roman" w:hAnsi="Times New Roman"/>
          <w:b w:val="0"/>
          <w:i/>
          <w:color w:val="auto"/>
          <w:szCs w:val="24"/>
          <w:lang w:val="vi-VN"/>
        </w:rPr>
        <w:t>1</w:t>
      </w:r>
      <w:r w:rsidR="00FB5354" w:rsidRPr="00B13B55">
        <w:rPr>
          <w:rFonts w:ascii="Times New Roman" w:hAnsi="Times New Roman"/>
          <w:b w:val="0"/>
          <w:i/>
          <w:color w:val="auto"/>
          <w:szCs w:val="24"/>
          <w:lang w:val="vi-VN"/>
        </w:rPr>
        <w:t xml:space="preserve"> </w:t>
      </w:r>
      <w:r w:rsidR="00FB5354" w:rsidRPr="00B13B55">
        <w:rPr>
          <w:rFonts w:ascii="Times New Roman" w:hAnsi="Times New Roman"/>
          <w:b w:val="0"/>
          <w:i/>
          <w:color w:val="auto"/>
          <w:szCs w:val="24"/>
        </w:rPr>
        <w:t>(đối với tất cả các ngành đào tạo)</w:t>
      </w:r>
    </w:p>
    <w:p w14:paraId="0710C9B5" w14:textId="03FFDE47" w:rsidR="00FB5354" w:rsidRPr="00B13B55" w:rsidRDefault="00FB5354" w:rsidP="00B13B55">
      <w:pPr>
        <w:pStyle w:val="Heading1"/>
        <w:jc w:val="both"/>
        <w:rPr>
          <w:rFonts w:ascii="Times New Roman" w:eastAsia="Calibri" w:hAnsi="Times New Roman"/>
          <w:b w:val="0"/>
          <w:color w:val="auto"/>
          <w:szCs w:val="24"/>
          <w:lang w:val="en-US" w:eastAsia="en-US"/>
        </w:rPr>
      </w:pPr>
      <w:r w:rsidRPr="00B13B55">
        <w:rPr>
          <w:rFonts w:ascii="Times New Roman" w:hAnsi="Times New Roman"/>
          <w:b w:val="0"/>
          <w:i/>
          <w:color w:val="auto"/>
          <w:szCs w:val="24"/>
        </w:rPr>
        <w:t>Đối tượng tuyển sinh:</w:t>
      </w:r>
      <w:r w:rsidRPr="00B13B55">
        <w:rPr>
          <w:rFonts w:ascii="Times New Roman" w:eastAsia="Calibri" w:hAnsi="Times New Roman"/>
          <w:b w:val="0"/>
          <w:color w:val="auto"/>
          <w:szCs w:val="24"/>
          <w:lang w:val="en-US" w:eastAsia="en-US"/>
        </w:rPr>
        <w:t xml:space="preserve"> thí sinh có tổng điểm thi của 3 </w:t>
      </w:r>
      <w:r w:rsidR="003712D0" w:rsidRPr="00B13B55">
        <w:rPr>
          <w:rFonts w:ascii="Times New Roman" w:eastAsia="Calibri" w:hAnsi="Times New Roman"/>
          <w:b w:val="0"/>
          <w:color w:val="auto"/>
          <w:szCs w:val="24"/>
          <w:lang w:val="en-US" w:eastAsia="en-US"/>
        </w:rPr>
        <w:t xml:space="preserve">bài thi/môn thi </w:t>
      </w:r>
      <w:r w:rsidRPr="00B13B55">
        <w:rPr>
          <w:rFonts w:ascii="Times New Roman" w:eastAsia="Calibri" w:hAnsi="Times New Roman"/>
          <w:b w:val="0"/>
          <w:color w:val="auto"/>
          <w:szCs w:val="24"/>
          <w:lang w:val="en-US" w:eastAsia="en-US"/>
        </w:rPr>
        <w:t xml:space="preserve">Toán, Hóa học, Sinh học </w:t>
      </w:r>
      <w:r w:rsidR="00D860D7" w:rsidRPr="00B13B55">
        <w:rPr>
          <w:rFonts w:ascii="Times New Roman" w:eastAsia="Calibri" w:hAnsi="Times New Roman"/>
          <w:b w:val="0"/>
          <w:color w:val="auto"/>
          <w:szCs w:val="24"/>
          <w:lang w:val="en-US" w:eastAsia="en-US"/>
        </w:rPr>
        <w:t xml:space="preserve">hoặc </w:t>
      </w:r>
      <w:r w:rsidR="006E7497" w:rsidRPr="00B13B55">
        <w:rPr>
          <w:rFonts w:ascii="Times New Roman" w:eastAsia="Calibri" w:hAnsi="Times New Roman"/>
          <w:b w:val="0"/>
          <w:color w:val="auto"/>
          <w:szCs w:val="24"/>
          <w:lang w:val="en-US" w:eastAsia="en-US"/>
        </w:rPr>
        <w:t xml:space="preserve">Toán, Vật lí, Hóa học </w:t>
      </w:r>
      <w:r w:rsidRPr="00B13B55">
        <w:rPr>
          <w:rFonts w:ascii="Times New Roman" w:eastAsia="Calibri" w:hAnsi="Times New Roman"/>
          <w:b w:val="0"/>
          <w:color w:val="auto"/>
          <w:szCs w:val="24"/>
          <w:lang w:val="en-US" w:eastAsia="en-US"/>
        </w:rPr>
        <w:t xml:space="preserve">và các điểm ưu tiên (nếu có) phải bằng hoặc trên mức điểm tối thiểu ngưỡng đảm bảo chất lượng đầu vào do </w:t>
      </w:r>
      <w:r w:rsidR="00307D29" w:rsidRPr="00B13B55">
        <w:rPr>
          <w:rFonts w:ascii="Times New Roman" w:eastAsia="Calibri" w:hAnsi="Times New Roman"/>
          <w:b w:val="0"/>
          <w:color w:val="auto"/>
          <w:szCs w:val="24"/>
          <w:lang w:val="en-US" w:eastAsia="en-US"/>
        </w:rPr>
        <w:t xml:space="preserve">Bộ </w:t>
      </w:r>
      <w:r w:rsidR="00004B6C" w:rsidRPr="00B13B55">
        <w:rPr>
          <w:rFonts w:ascii="Times New Roman" w:eastAsia="Calibri" w:hAnsi="Times New Roman"/>
          <w:b w:val="0"/>
          <w:color w:val="auto"/>
          <w:szCs w:val="24"/>
          <w:lang w:val="en-US" w:eastAsia="en-US"/>
        </w:rPr>
        <w:t>GD-ĐT</w:t>
      </w:r>
      <w:r w:rsidR="00560395" w:rsidRPr="00B13B55">
        <w:rPr>
          <w:rFonts w:ascii="Times New Roman" w:eastAsia="Calibri" w:hAnsi="Times New Roman"/>
          <w:b w:val="0"/>
          <w:color w:val="auto"/>
          <w:szCs w:val="24"/>
          <w:lang w:val="en-US" w:eastAsia="en-US"/>
        </w:rPr>
        <w:t xml:space="preserve"> </w:t>
      </w:r>
      <w:r w:rsidR="00441717" w:rsidRPr="00B13B55">
        <w:rPr>
          <w:rFonts w:ascii="Times New Roman" w:eastAsia="Calibri" w:hAnsi="Times New Roman"/>
          <w:b w:val="0"/>
          <w:color w:val="auto"/>
          <w:szCs w:val="24"/>
          <w:lang w:val="en-US" w:eastAsia="en-US"/>
        </w:rPr>
        <w:t>xác</w:t>
      </w:r>
      <w:r w:rsidR="00560395" w:rsidRPr="00B13B55">
        <w:rPr>
          <w:rFonts w:ascii="Times New Roman" w:eastAsia="Calibri" w:hAnsi="Times New Roman"/>
          <w:b w:val="0"/>
          <w:color w:val="auto"/>
          <w:szCs w:val="24"/>
          <w:lang w:val="en-US" w:eastAsia="en-US"/>
        </w:rPr>
        <w:t xml:space="preserve"> định, điểm xét </w:t>
      </w:r>
      <w:r w:rsidR="00A76131" w:rsidRPr="00B13B55">
        <w:rPr>
          <w:rFonts w:ascii="Times New Roman" w:eastAsia="Calibri" w:hAnsi="Times New Roman"/>
          <w:b w:val="0"/>
          <w:color w:val="auto"/>
          <w:szCs w:val="24"/>
          <w:lang w:val="en-US" w:eastAsia="en-US"/>
        </w:rPr>
        <w:t xml:space="preserve">trúng </w:t>
      </w:r>
      <w:r w:rsidR="00560395" w:rsidRPr="00B13B55">
        <w:rPr>
          <w:rFonts w:ascii="Times New Roman" w:eastAsia="Calibri" w:hAnsi="Times New Roman"/>
          <w:b w:val="0"/>
          <w:color w:val="auto"/>
          <w:szCs w:val="24"/>
          <w:lang w:val="en-US" w:eastAsia="en-US"/>
        </w:rPr>
        <w:t>tuyển</w:t>
      </w:r>
      <w:r w:rsidR="00BD29FC" w:rsidRPr="00B13B55">
        <w:rPr>
          <w:rFonts w:ascii="Times New Roman" w:eastAsia="Calibri" w:hAnsi="Times New Roman"/>
          <w:b w:val="0"/>
          <w:color w:val="auto"/>
          <w:szCs w:val="24"/>
          <w:lang w:val="en-US" w:eastAsia="en-US"/>
        </w:rPr>
        <w:t xml:space="preserve"> do </w:t>
      </w:r>
      <w:r w:rsidRPr="00B13B55">
        <w:rPr>
          <w:rFonts w:ascii="Times New Roman" w:eastAsia="Calibri" w:hAnsi="Times New Roman"/>
          <w:b w:val="0"/>
          <w:color w:val="auto"/>
          <w:szCs w:val="24"/>
          <w:lang w:val="en-US" w:eastAsia="en-US"/>
        </w:rPr>
        <w:t xml:space="preserve">Hội đồng tuyển sinh </w:t>
      </w:r>
      <w:r w:rsidR="00004B6C" w:rsidRPr="00B13B55">
        <w:rPr>
          <w:rFonts w:ascii="Times New Roman" w:eastAsia="Calibri" w:hAnsi="Times New Roman"/>
          <w:b w:val="0"/>
          <w:color w:val="auto"/>
          <w:szCs w:val="24"/>
          <w:lang w:val="en-US" w:eastAsia="en-US"/>
        </w:rPr>
        <w:t>ĐH Y dược</w:t>
      </w:r>
      <w:r w:rsidRPr="00B13B55">
        <w:rPr>
          <w:rFonts w:ascii="Times New Roman" w:eastAsia="Calibri" w:hAnsi="Times New Roman"/>
          <w:b w:val="0"/>
          <w:color w:val="auto"/>
          <w:szCs w:val="24"/>
          <w:lang w:val="en-US" w:eastAsia="en-US"/>
        </w:rPr>
        <w:t xml:space="preserve"> </w:t>
      </w:r>
      <w:r w:rsidR="00004B6C" w:rsidRPr="00B13B55">
        <w:rPr>
          <w:rFonts w:ascii="Times New Roman" w:eastAsia="Calibri" w:hAnsi="Times New Roman"/>
          <w:b w:val="0"/>
          <w:color w:val="auto"/>
          <w:szCs w:val="24"/>
          <w:lang w:val="en-US" w:eastAsia="en-US"/>
        </w:rPr>
        <w:t xml:space="preserve">TP.HCM </w:t>
      </w:r>
      <w:r w:rsidR="00441717" w:rsidRPr="00B13B55">
        <w:rPr>
          <w:rFonts w:ascii="Times New Roman" w:eastAsia="Calibri" w:hAnsi="Times New Roman"/>
          <w:b w:val="0"/>
          <w:color w:val="auto"/>
          <w:szCs w:val="24"/>
          <w:lang w:val="en-US" w:eastAsia="en-US"/>
        </w:rPr>
        <w:t>quy</w:t>
      </w:r>
      <w:r w:rsidRPr="00B13B55">
        <w:rPr>
          <w:rFonts w:ascii="Times New Roman" w:eastAsia="Calibri" w:hAnsi="Times New Roman"/>
          <w:b w:val="0"/>
          <w:color w:val="auto"/>
          <w:szCs w:val="24"/>
          <w:lang w:val="en-US" w:eastAsia="en-US"/>
        </w:rPr>
        <w:t xml:space="preserve"> định.</w:t>
      </w:r>
    </w:p>
    <w:p w14:paraId="2A16C6FF" w14:textId="2F6F6CCB" w:rsidR="00FB5354" w:rsidRPr="00B13B55" w:rsidRDefault="00FB5354" w:rsidP="00B13B55">
      <w:pPr>
        <w:spacing w:before="120" w:after="0" w:line="240" w:lineRule="auto"/>
        <w:ind w:right="-10"/>
        <w:jc w:val="both"/>
        <w:rPr>
          <w:rFonts w:ascii="Times New Roman" w:hAnsi="Times New Roman" w:cs="Times New Roman"/>
          <w:i/>
          <w:sz w:val="24"/>
          <w:szCs w:val="24"/>
        </w:rPr>
      </w:pPr>
      <w:r w:rsidRPr="00B13B55">
        <w:rPr>
          <w:rFonts w:ascii="Times New Roman" w:hAnsi="Times New Roman" w:cs="Times New Roman"/>
          <w:i/>
          <w:sz w:val="24"/>
          <w:szCs w:val="24"/>
        </w:rPr>
        <w:t>Chỉ</w:t>
      </w:r>
      <w:r w:rsidR="00004B6C" w:rsidRPr="00B13B55">
        <w:rPr>
          <w:rFonts w:ascii="Times New Roman" w:hAnsi="Times New Roman" w:cs="Times New Roman"/>
          <w:i/>
          <w:sz w:val="24"/>
          <w:szCs w:val="24"/>
        </w:rPr>
        <w:t xml:space="preserve"> tiêu đ</w:t>
      </w:r>
      <w:r w:rsidRPr="00B13B55">
        <w:rPr>
          <w:rFonts w:ascii="Times New Roman" w:hAnsi="Times New Roman" w:cs="Times New Roman"/>
          <w:sz w:val="24"/>
          <w:szCs w:val="24"/>
        </w:rPr>
        <w:t xml:space="preserve">ược xác định của từng ngành, sau khi trừ số thí sinh được </w:t>
      </w:r>
      <w:r w:rsidR="00802258" w:rsidRPr="00B13B55">
        <w:rPr>
          <w:rFonts w:ascii="Times New Roman" w:hAnsi="Times New Roman" w:cs="Times New Roman"/>
          <w:sz w:val="24"/>
          <w:szCs w:val="24"/>
        </w:rPr>
        <w:t>xét theo phương thức khác</w:t>
      </w:r>
      <w:r w:rsidRPr="00B13B55">
        <w:rPr>
          <w:rFonts w:ascii="Times New Roman" w:hAnsi="Times New Roman" w:cs="Times New Roman"/>
          <w:sz w:val="24"/>
          <w:szCs w:val="24"/>
        </w:rPr>
        <w:t xml:space="preserve"> (bao gồm số thí sinh được xét tuyển thẳng và số học sinh </w:t>
      </w:r>
      <w:r w:rsidR="00537232" w:rsidRPr="00B13B55">
        <w:rPr>
          <w:rFonts w:ascii="Times New Roman" w:hAnsi="Times New Roman" w:cs="Times New Roman"/>
          <w:sz w:val="24"/>
          <w:szCs w:val="24"/>
        </w:rPr>
        <w:t xml:space="preserve">dự bị dân tộc </w:t>
      </w:r>
      <w:r w:rsidRPr="00B13B55">
        <w:rPr>
          <w:rFonts w:ascii="Times New Roman" w:hAnsi="Times New Roman" w:cs="Times New Roman"/>
          <w:sz w:val="24"/>
          <w:szCs w:val="24"/>
        </w:rPr>
        <w:t xml:space="preserve">các trường dự bị đại học được </w:t>
      </w:r>
      <w:r w:rsidR="007F3EBF" w:rsidRPr="00B13B55">
        <w:rPr>
          <w:rFonts w:ascii="Times New Roman" w:hAnsi="Times New Roman" w:cs="Times New Roman"/>
          <w:sz w:val="24"/>
          <w:szCs w:val="24"/>
        </w:rPr>
        <w:t>phân bổ</w:t>
      </w:r>
      <w:r w:rsidRPr="00B13B55">
        <w:rPr>
          <w:rFonts w:ascii="Times New Roman" w:hAnsi="Times New Roman" w:cs="Times New Roman"/>
          <w:sz w:val="24"/>
          <w:szCs w:val="24"/>
        </w:rPr>
        <w:t xml:space="preserve"> về trường), số </w:t>
      </w:r>
      <w:r w:rsidR="00384AD6" w:rsidRPr="00B13B55">
        <w:rPr>
          <w:rFonts w:ascii="Times New Roman" w:hAnsi="Times New Roman" w:cs="Times New Roman"/>
          <w:sz w:val="24"/>
          <w:szCs w:val="24"/>
        </w:rPr>
        <w:t xml:space="preserve">thí </w:t>
      </w:r>
      <w:r w:rsidRPr="00B13B55">
        <w:rPr>
          <w:rFonts w:ascii="Times New Roman" w:hAnsi="Times New Roman" w:cs="Times New Roman"/>
          <w:sz w:val="24"/>
          <w:szCs w:val="24"/>
        </w:rPr>
        <w:t xml:space="preserve">sinh đã trúng tuyển phương thức xét tuyển kết hợp (phương thức </w:t>
      </w:r>
      <w:r w:rsidR="009373FA" w:rsidRPr="00B13B55">
        <w:rPr>
          <w:rFonts w:ascii="Times New Roman" w:hAnsi="Times New Roman" w:cs="Times New Roman"/>
          <w:sz w:val="24"/>
          <w:szCs w:val="24"/>
        </w:rPr>
        <w:t>2</w:t>
      </w:r>
      <w:r w:rsidRPr="00B13B55">
        <w:rPr>
          <w:rFonts w:ascii="Times New Roman" w:hAnsi="Times New Roman" w:cs="Times New Roman"/>
          <w:sz w:val="24"/>
          <w:szCs w:val="24"/>
        </w:rPr>
        <w:t>)</w:t>
      </w:r>
      <w:r w:rsidR="00004B6C" w:rsidRPr="00B13B55">
        <w:rPr>
          <w:rFonts w:ascii="Times New Roman" w:hAnsi="Times New Roman" w:cs="Times New Roman"/>
          <w:sz w:val="24"/>
          <w:szCs w:val="24"/>
        </w:rPr>
        <w:t>.</w:t>
      </w:r>
    </w:p>
    <w:p w14:paraId="02875B26" w14:textId="60AD67CF" w:rsidR="00FB5354" w:rsidRPr="00B13B55" w:rsidRDefault="00FB5354" w:rsidP="00B13B55">
      <w:pPr>
        <w:spacing w:before="120" w:after="0" w:line="240" w:lineRule="auto"/>
        <w:ind w:right="-10"/>
        <w:jc w:val="both"/>
        <w:rPr>
          <w:rFonts w:ascii="Times New Roman" w:hAnsi="Times New Roman" w:cs="Times New Roman"/>
          <w:sz w:val="24"/>
          <w:szCs w:val="24"/>
        </w:rPr>
      </w:pPr>
      <w:r w:rsidRPr="00B13B55">
        <w:rPr>
          <w:rFonts w:ascii="Times New Roman" w:hAnsi="Times New Roman" w:cs="Times New Roman"/>
          <w:sz w:val="24"/>
          <w:szCs w:val="24"/>
        </w:rPr>
        <w:lastRenderedPageBreak/>
        <w:t xml:space="preserve">Điểm xét tuyển: là tổng điểm </w:t>
      </w:r>
      <w:r w:rsidR="00501C2C" w:rsidRPr="00B13B55">
        <w:rPr>
          <w:rFonts w:ascii="Times New Roman" w:hAnsi="Times New Roman" w:cs="Times New Roman"/>
          <w:sz w:val="24"/>
          <w:szCs w:val="24"/>
        </w:rPr>
        <w:t>cá</w:t>
      </w:r>
      <w:r w:rsidR="00093592" w:rsidRPr="00B13B55">
        <w:rPr>
          <w:rFonts w:ascii="Times New Roman" w:hAnsi="Times New Roman" w:cs="Times New Roman"/>
          <w:sz w:val="24"/>
          <w:szCs w:val="24"/>
        </w:rPr>
        <w:t xml:space="preserve">c bài </w:t>
      </w:r>
      <w:r w:rsidRPr="00B13B55">
        <w:rPr>
          <w:rFonts w:ascii="Times New Roman" w:hAnsi="Times New Roman" w:cs="Times New Roman"/>
          <w:sz w:val="24"/>
          <w:szCs w:val="24"/>
        </w:rPr>
        <w:t>thi</w:t>
      </w:r>
      <w:r w:rsidR="00093592" w:rsidRPr="00B13B55">
        <w:rPr>
          <w:rFonts w:ascii="Times New Roman" w:hAnsi="Times New Roman" w:cs="Times New Roman"/>
          <w:sz w:val="24"/>
          <w:szCs w:val="24"/>
        </w:rPr>
        <w:t>/môn thi</w:t>
      </w:r>
      <w:r w:rsidRPr="00B13B55">
        <w:rPr>
          <w:rFonts w:ascii="Times New Roman" w:hAnsi="Times New Roman" w:cs="Times New Roman"/>
          <w:sz w:val="24"/>
          <w:szCs w:val="24"/>
        </w:rPr>
        <w:t xml:space="preserve"> theo thang điểm 10 </w:t>
      </w:r>
      <w:r w:rsidR="00231153" w:rsidRPr="00B13B55">
        <w:rPr>
          <w:rFonts w:ascii="Times New Roman" w:hAnsi="Times New Roman" w:cs="Times New Roman"/>
          <w:sz w:val="24"/>
          <w:szCs w:val="24"/>
        </w:rPr>
        <w:t>đối với</w:t>
      </w:r>
      <w:r w:rsidR="00E2509C" w:rsidRPr="00B13B55">
        <w:rPr>
          <w:rFonts w:ascii="Times New Roman" w:hAnsi="Times New Roman" w:cs="Times New Roman"/>
          <w:sz w:val="24"/>
          <w:szCs w:val="24"/>
        </w:rPr>
        <w:t xml:space="preserve"> từng bài thi/môn thi của tổ hợp xét tuyển B00 hoặc A00 </w:t>
      </w:r>
      <w:r w:rsidRPr="00B13B55">
        <w:rPr>
          <w:rFonts w:ascii="Times New Roman" w:hAnsi="Times New Roman" w:cs="Times New Roman"/>
          <w:sz w:val="24"/>
          <w:szCs w:val="24"/>
        </w:rPr>
        <w:t>cộng với điểm ưu tiên đối tượng, khu vực theo quy định và được làm tròn đến hai chữ số thập phân.</w:t>
      </w:r>
    </w:p>
    <w:p w14:paraId="1DC0727C" w14:textId="15ED8D3B" w:rsidR="00FB5354" w:rsidRPr="00B13B55" w:rsidRDefault="00FB5354" w:rsidP="00B13B55">
      <w:pPr>
        <w:pStyle w:val="ListParagraph"/>
        <w:spacing w:before="120" w:after="0" w:line="240" w:lineRule="auto"/>
        <w:ind w:left="0" w:right="-10" w:firstLine="720"/>
        <w:contextualSpacing w:val="0"/>
        <w:jc w:val="both"/>
        <w:rPr>
          <w:b/>
          <w:sz w:val="24"/>
          <w:szCs w:val="24"/>
        </w:rPr>
      </w:pPr>
      <w:r w:rsidRPr="00B13B55">
        <w:rPr>
          <w:b/>
          <w:sz w:val="24"/>
          <w:szCs w:val="24"/>
        </w:rPr>
        <w:t xml:space="preserve">Điểm xét tuyển = tổng điểm </w:t>
      </w:r>
      <w:r w:rsidR="008913F1" w:rsidRPr="00B13B55">
        <w:rPr>
          <w:b/>
          <w:sz w:val="24"/>
          <w:szCs w:val="24"/>
        </w:rPr>
        <w:t>các</w:t>
      </w:r>
      <w:r w:rsidRPr="00B13B55">
        <w:rPr>
          <w:b/>
          <w:sz w:val="24"/>
          <w:szCs w:val="24"/>
        </w:rPr>
        <w:t xml:space="preserve"> </w:t>
      </w:r>
      <w:r w:rsidR="00DA254D" w:rsidRPr="00B13B55">
        <w:rPr>
          <w:b/>
          <w:sz w:val="24"/>
          <w:szCs w:val="24"/>
        </w:rPr>
        <w:t>bài thi/</w:t>
      </w:r>
      <w:r w:rsidRPr="00B13B55">
        <w:rPr>
          <w:b/>
          <w:sz w:val="24"/>
          <w:szCs w:val="24"/>
        </w:rPr>
        <w:t>môn thi (a) + các điểm ưu tiên (b)</w:t>
      </w:r>
    </w:p>
    <w:p w14:paraId="57317844" w14:textId="272C0CF3" w:rsidR="00E14A38" w:rsidRPr="00B13B55" w:rsidRDefault="00E14A38" w:rsidP="00B13B55">
      <w:pPr>
        <w:spacing w:before="120" w:after="0" w:line="240" w:lineRule="auto"/>
        <w:ind w:right="-10" w:firstLine="1134"/>
        <w:jc w:val="both"/>
        <w:rPr>
          <w:rFonts w:ascii="Times New Roman" w:hAnsi="Times New Roman" w:cs="Times New Roman"/>
          <w:sz w:val="24"/>
          <w:szCs w:val="24"/>
        </w:rPr>
      </w:pPr>
      <w:r w:rsidRPr="00B13B55">
        <w:rPr>
          <w:rFonts w:ascii="Times New Roman" w:hAnsi="Times New Roman" w:cs="Times New Roman"/>
          <w:sz w:val="24"/>
          <w:szCs w:val="24"/>
        </w:rPr>
        <w:t xml:space="preserve">(a) </w:t>
      </w:r>
      <w:r w:rsidR="00FB5354" w:rsidRPr="00B13B55">
        <w:rPr>
          <w:rFonts w:ascii="Times New Roman" w:hAnsi="Times New Roman" w:cs="Times New Roman"/>
          <w:sz w:val="24"/>
          <w:szCs w:val="24"/>
        </w:rPr>
        <w:t xml:space="preserve">= điểm </w:t>
      </w:r>
      <w:r w:rsidR="0075390C" w:rsidRPr="00B13B55">
        <w:rPr>
          <w:rFonts w:ascii="Times New Roman" w:hAnsi="Times New Roman" w:cs="Times New Roman"/>
          <w:sz w:val="24"/>
          <w:szCs w:val="24"/>
        </w:rPr>
        <w:t xml:space="preserve">bài </w:t>
      </w:r>
      <w:r w:rsidR="00FB5354" w:rsidRPr="00B13B55">
        <w:rPr>
          <w:rFonts w:ascii="Times New Roman" w:hAnsi="Times New Roman" w:cs="Times New Roman"/>
          <w:sz w:val="24"/>
          <w:szCs w:val="24"/>
        </w:rPr>
        <w:t xml:space="preserve">thi Toán + điểm </w:t>
      </w:r>
      <w:r w:rsidR="00D037C4" w:rsidRPr="00B13B55">
        <w:rPr>
          <w:rFonts w:ascii="Times New Roman" w:hAnsi="Times New Roman" w:cs="Times New Roman"/>
          <w:sz w:val="24"/>
          <w:szCs w:val="24"/>
        </w:rPr>
        <w:t xml:space="preserve">môn </w:t>
      </w:r>
      <w:r w:rsidR="00FB5354" w:rsidRPr="00B13B55">
        <w:rPr>
          <w:rFonts w:ascii="Times New Roman" w:hAnsi="Times New Roman" w:cs="Times New Roman"/>
          <w:sz w:val="24"/>
          <w:szCs w:val="24"/>
        </w:rPr>
        <w:t xml:space="preserve">thi Sinh học + điểm </w:t>
      </w:r>
      <w:r w:rsidR="00D037C4" w:rsidRPr="00B13B55">
        <w:rPr>
          <w:rFonts w:ascii="Times New Roman" w:hAnsi="Times New Roman" w:cs="Times New Roman"/>
          <w:sz w:val="24"/>
          <w:szCs w:val="24"/>
        </w:rPr>
        <w:t xml:space="preserve">môn </w:t>
      </w:r>
      <w:r w:rsidR="00FB5354" w:rsidRPr="00B13B55">
        <w:rPr>
          <w:rFonts w:ascii="Times New Roman" w:hAnsi="Times New Roman" w:cs="Times New Roman"/>
          <w:sz w:val="24"/>
          <w:szCs w:val="24"/>
        </w:rPr>
        <w:t>thi Hóa học</w:t>
      </w:r>
      <w:r w:rsidR="008913F1" w:rsidRPr="00B13B55">
        <w:rPr>
          <w:rFonts w:ascii="Times New Roman" w:hAnsi="Times New Roman" w:cs="Times New Roman"/>
          <w:sz w:val="24"/>
          <w:szCs w:val="24"/>
        </w:rPr>
        <w:t xml:space="preserve"> </w:t>
      </w:r>
    </w:p>
    <w:p w14:paraId="73D17BCA" w14:textId="2B06E573" w:rsidR="00E14A38" w:rsidRPr="00B13B55" w:rsidRDefault="008913F1" w:rsidP="00B13B55">
      <w:pPr>
        <w:pStyle w:val="ListParagraph"/>
        <w:spacing w:before="120" w:after="0" w:line="240" w:lineRule="auto"/>
        <w:ind w:left="1069" w:right="-10"/>
        <w:contextualSpacing w:val="0"/>
        <w:jc w:val="both"/>
        <w:rPr>
          <w:b/>
          <w:i/>
          <w:sz w:val="24"/>
          <w:szCs w:val="24"/>
        </w:rPr>
      </w:pPr>
      <w:r w:rsidRPr="00B13B55">
        <w:rPr>
          <w:b/>
          <w:i/>
          <w:sz w:val="24"/>
          <w:szCs w:val="24"/>
        </w:rPr>
        <w:t>hoặc</w:t>
      </w:r>
      <w:r w:rsidR="001D70B3" w:rsidRPr="00B13B55">
        <w:rPr>
          <w:b/>
          <w:i/>
          <w:sz w:val="24"/>
          <w:szCs w:val="24"/>
        </w:rPr>
        <w:t>:</w:t>
      </w:r>
      <w:r w:rsidRPr="00B13B55">
        <w:rPr>
          <w:b/>
          <w:i/>
          <w:sz w:val="24"/>
          <w:szCs w:val="24"/>
        </w:rPr>
        <w:t xml:space="preserve"> </w:t>
      </w:r>
    </w:p>
    <w:p w14:paraId="7AF4C2EE" w14:textId="26A1AD27" w:rsidR="00FB5354" w:rsidRPr="00B13B55" w:rsidRDefault="001D70B3" w:rsidP="00B13B55">
      <w:pPr>
        <w:spacing w:before="120" w:after="0" w:line="240" w:lineRule="auto"/>
        <w:ind w:right="-10" w:firstLine="1134"/>
        <w:jc w:val="both"/>
        <w:rPr>
          <w:rFonts w:ascii="Times New Roman" w:hAnsi="Times New Roman" w:cs="Times New Roman"/>
          <w:sz w:val="24"/>
          <w:szCs w:val="24"/>
        </w:rPr>
      </w:pPr>
      <w:r w:rsidRPr="00B13B55">
        <w:rPr>
          <w:rFonts w:ascii="Times New Roman" w:hAnsi="Times New Roman" w:cs="Times New Roman"/>
          <w:sz w:val="24"/>
          <w:szCs w:val="24"/>
        </w:rPr>
        <w:t xml:space="preserve">(a) </w:t>
      </w:r>
      <w:r w:rsidR="00E14A38" w:rsidRPr="00B13B55">
        <w:rPr>
          <w:rFonts w:ascii="Times New Roman" w:hAnsi="Times New Roman" w:cs="Times New Roman"/>
          <w:sz w:val="24"/>
          <w:szCs w:val="24"/>
        </w:rPr>
        <w:t xml:space="preserve">điểm </w:t>
      </w:r>
      <w:r w:rsidR="0075390C" w:rsidRPr="00B13B55">
        <w:rPr>
          <w:rFonts w:ascii="Times New Roman" w:hAnsi="Times New Roman" w:cs="Times New Roman"/>
          <w:sz w:val="24"/>
          <w:szCs w:val="24"/>
        </w:rPr>
        <w:t xml:space="preserve">bài </w:t>
      </w:r>
      <w:r w:rsidR="00E14A38" w:rsidRPr="00B13B55">
        <w:rPr>
          <w:rFonts w:ascii="Times New Roman" w:hAnsi="Times New Roman" w:cs="Times New Roman"/>
          <w:sz w:val="24"/>
          <w:szCs w:val="24"/>
        </w:rPr>
        <w:t xml:space="preserve">thi Toán + điểm </w:t>
      </w:r>
      <w:r w:rsidR="00D037C4" w:rsidRPr="00B13B55">
        <w:rPr>
          <w:rFonts w:ascii="Times New Roman" w:hAnsi="Times New Roman" w:cs="Times New Roman"/>
          <w:sz w:val="24"/>
          <w:szCs w:val="24"/>
        </w:rPr>
        <w:t xml:space="preserve">môn </w:t>
      </w:r>
      <w:r w:rsidR="00E14A38" w:rsidRPr="00B13B55">
        <w:rPr>
          <w:rFonts w:ascii="Times New Roman" w:hAnsi="Times New Roman" w:cs="Times New Roman"/>
          <w:sz w:val="24"/>
          <w:szCs w:val="24"/>
        </w:rPr>
        <w:t xml:space="preserve">thi </w:t>
      </w:r>
      <w:r w:rsidRPr="00B13B55">
        <w:rPr>
          <w:rFonts w:ascii="Times New Roman" w:hAnsi="Times New Roman" w:cs="Times New Roman"/>
          <w:sz w:val="24"/>
          <w:szCs w:val="24"/>
        </w:rPr>
        <w:t>Vật lí</w:t>
      </w:r>
      <w:r w:rsidR="00E14A38" w:rsidRPr="00B13B55">
        <w:rPr>
          <w:rFonts w:ascii="Times New Roman" w:hAnsi="Times New Roman" w:cs="Times New Roman"/>
          <w:sz w:val="24"/>
          <w:szCs w:val="24"/>
        </w:rPr>
        <w:t xml:space="preserve"> + điểm </w:t>
      </w:r>
      <w:r w:rsidR="00D037C4" w:rsidRPr="00B13B55">
        <w:rPr>
          <w:rFonts w:ascii="Times New Roman" w:hAnsi="Times New Roman" w:cs="Times New Roman"/>
          <w:sz w:val="24"/>
          <w:szCs w:val="24"/>
        </w:rPr>
        <w:t xml:space="preserve">môn </w:t>
      </w:r>
      <w:r w:rsidR="00E14A38" w:rsidRPr="00B13B55">
        <w:rPr>
          <w:rFonts w:ascii="Times New Roman" w:hAnsi="Times New Roman" w:cs="Times New Roman"/>
          <w:sz w:val="24"/>
          <w:szCs w:val="24"/>
        </w:rPr>
        <w:t>thi Hóa học</w:t>
      </w:r>
    </w:p>
    <w:p w14:paraId="1AE72B09" w14:textId="22EC18FB" w:rsidR="00FB5354" w:rsidRPr="00B13B55" w:rsidRDefault="00FB5354" w:rsidP="00B13B55">
      <w:pPr>
        <w:pStyle w:val="ListParagraph"/>
        <w:spacing w:before="120" w:after="0" w:line="240" w:lineRule="auto"/>
        <w:ind w:left="0" w:right="-10" w:firstLine="1134"/>
        <w:contextualSpacing w:val="0"/>
        <w:jc w:val="both"/>
        <w:rPr>
          <w:sz w:val="24"/>
          <w:szCs w:val="24"/>
        </w:rPr>
      </w:pPr>
      <w:r w:rsidRPr="00B13B55">
        <w:rPr>
          <w:sz w:val="24"/>
          <w:szCs w:val="24"/>
        </w:rPr>
        <w:t>(b) = điểm ưu tiên đối tượng</w:t>
      </w:r>
      <w:r w:rsidR="00956AF0" w:rsidRPr="00B13B55">
        <w:rPr>
          <w:sz w:val="24"/>
          <w:szCs w:val="24"/>
        </w:rPr>
        <w:t>, khu vực</w:t>
      </w:r>
    </w:p>
    <w:p w14:paraId="316AB470" w14:textId="16B26096" w:rsidR="00FB5354" w:rsidRPr="00B13B55" w:rsidRDefault="006039B0" w:rsidP="00B13B55">
      <w:pPr>
        <w:spacing w:before="120" w:after="0" w:line="240" w:lineRule="auto"/>
        <w:ind w:right="-10"/>
        <w:jc w:val="both"/>
        <w:rPr>
          <w:rFonts w:ascii="Times New Roman" w:hAnsi="Times New Roman" w:cs="Times New Roman"/>
          <w:spacing w:val="-6"/>
          <w:sz w:val="24"/>
          <w:szCs w:val="24"/>
        </w:rPr>
      </w:pPr>
      <w:r w:rsidRPr="00B13B55">
        <w:rPr>
          <w:rFonts w:ascii="Times New Roman" w:hAnsi="Times New Roman" w:cs="Times New Roman"/>
          <w:sz w:val="24"/>
          <w:szCs w:val="24"/>
        </w:rPr>
        <w:t xml:space="preserve">- </w:t>
      </w:r>
      <w:r w:rsidR="00FB5354" w:rsidRPr="00B13B55">
        <w:rPr>
          <w:rFonts w:ascii="Times New Roman" w:hAnsi="Times New Roman" w:cs="Times New Roman"/>
          <w:sz w:val="24"/>
          <w:szCs w:val="24"/>
        </w:rPr>
        <w:t>Điểm trúng tuy</w:t>
      </w:r>
      <w:r w:rsidR="00070ECF" w:rsidRPr="00B13B55">
        <w:rPr>
          <w:rFonts w:ascii="Times New Roman" w:hAnsi="Times New Roman" w:cs="Times New Roman"/>
          <w:sz w:val="24"/>
          <w:szCs w:val="24"/>
        </w:rPr>
        <w:t>ể</w:t>
      </w:r>
      <w:r w:rsidR="00FB5354" w:rsidRPr="00B13B55">
        <w:rPr>
          <w:rFonts w:ascii="Times New Roman" w:hAnsi="Times New Roman" w:cs="Times New Roman"/>
          <w:sz w:val="24"/>
          <w:szCs w:val="24"/>
        </w:rPr>
        <w:t>n: là điểm xét tuyển thấp nhất mà thí sinh được xét trúng tuyển cho ngành đào tạo</w:t>
      </w:r>
      <w:r w:rsidR="00FB5354" w:rsidRPr="00B13B55">
        <w:rPr>
          <w:rFonts w:ascii="Times New Roman" w:hAnsi="Times New Roman" w:cs="Times New Roman"/>
          <w:spacing w:val="-6"/>
          <w:sz w:val="24"/>
          <w:szCs w:val="24"/>
        </w:rPr>
        <w:t>.</w:t>
      </w:r>
    </w:p>
    <w:p w14:paraId="543021F9" w14:textId="5C239C88" w:rsidR="00806753" w:rsidRPr="00B13B55" w:rsidRDefault="00806753" w:rsidP="00B13B55">
      <w:pPr>
        <w:spacing w:before="120" w:after="0" w:line="240" w:lineRule="auto"/>
        <w:ind w:right="-10"/>
        <w:jc w:val="both"/>
        <w:rPr>
          <w:rFonts w:ascii="Times New Roman" w:hAnsi="Times New Roman" w:cs="Times New Roman"/>
          <w:sz w:val="24"/>
          <w:szCs w:val="24"/>
        </w:rPr>
      </w:pPr>
      <w:r w:rsidRPr="00B13B55">
        <w:rPr>
          <w:rFonts w:ascii="Times New Roman" w:hAnsi="Times New Roman" w:cs="Times New Roman"/>
          <w:sz w:val="24"/>
          <w:szCs w:val="24"/>
        </w:rPr>
        <w:t>Mức chênh lệch điểm trúng tuyển</w:t>
      </w:r>
      <w:r w:rsidR="00CA6066" w:rsidRPr="00B13B55">
        <w:rPr>
          <w:rFonts w:ascii="Times New Roman" w:hAnsi="Times New Roman" w:cs="Times New Roman"/>
          <w:sz w:val="24"/>
          <w:szCs w:val="24"/>
        </w:rPr>
        <w:t xml:space="preserve"> giữa hai nhóm đối tượng kế tiếp là 1 điểm</w:t>
      </w:r>
      <w:r w:rsidR="00DF53F3" w:rsidRPr="00B13B55">
        <w:rPr>
          <w:rFonts w:ascii="Times New Roman" w:hAnsi="Times New Roman" w:cs="Times New Roman"/>
          <w:sz w:val="24"/>
          <w:szCs w:val="24"/>
        </w:rPr>
        <w:t>, giữa hai khu vực kế tiếp là 0,25 điểm</w:t>
      </w:r>
      <w:r w:rsidR="00952C3B" w:rsidRPr="00B13B55">
        <w:rPr>
          <w:rFonts w:ascii="Times New Roman" w:hAnsi="Times New Roman" w:cs="Times New Roman"/>
          <w:sz w:val="24"/>
          <w:szCs w:val="24"/>
        </w:rPr>
        <w:t xml:space="preserve"> tương ứng với tổng điểm 3 bài thi/môn thi (</w:t>
      </w:r>
      <w:r w:rsidR="00A240BC" w:rsidRPr="00B13B55">
        <w:rPr>
          <w:rFonts w:ascii="Times New Roman" w:hAnsi="Times New Roman" w:cs="Times New Roman"/>
          <w:sz w:val="24"/>
          <w:szCs w:val="24"/>
        </w:rPr>
        <w:t xml:space="preserve">trong tổ hợp môn xét tuyển) </w:t>
      </w:r>
      <w:r w:rsidR="00303D4D" w:rsidRPr="00B13B55">
        <w:rPr>
          <w:rFonts w:ascii="Times New Roman" w:hAnsi="Times New Roman" w:cs="Times New Roman"/>
          <w:sz w:val="24"/>
          <w:szCs w:val="24"/>
        </w:rPr>
        <w:t>theo thang điểm 10 đối với từng bài thi/môn thi (không nhân hệ số)</w:t>
      </w:r>
      <w:r w:rsidR="009B141E" w:rsidRPr="00B13B55">
        <w:rPr>
          <w:rFonts w:ascii="Times New Roman" w:hAnsi="Times New Roman" w:cs="Times New Roman"/>
          <w:sz w:val="24"/>
          <w:szCs w:val="24"/>
        </w:rPr>
        <w:t>.</w:t>
      </w:r>
    </w:p>
    <w:p w14:paraId="6599010E" w14:textId="02BFED19" w:rsidR="00FB5354" w:rsidRPr="00B13B55" w:rsidRDefault="00FB5354" w:rsidP="00B13B55">
      <w:pPr>
        <w:pStyle w:val="Heading2"/>
        <w:jc w:val="both"/>
        <w:rPr>
          <w:rFonts w:ascii="Times New Roman" w:hAnsi="Times New Roman"/>
          <w:b w:val="0"/>
          <w:szCs w:val="24"/>
          <w:lang w:val="vi-VN"/>
        </w:rPr>
      </w:pPr>
      <w:r w:rsidRPr="00B13B55">
        <w:rPr>
          <w:rFonts w:ascii="Times New Roman" w:hAnsi="Times New Roman"/>
          <w:b w:val="0"/>
          <w:szCs w:val="24"/>
        </w:rPr>
        <w:t xml:space="preserve">Hội đồng tuyển sinh sẽ lập danh sách thí sinh nộp hồ sơ đăng ký xét tuyển của từng ngành theo thứ tự giảm dần của điểm xét tuyển. Danh sách thí sinh trúng tuyển được chọn theo điểm xét tuyển, tuần tự từ cao xuống thấp cho đến khi đủ chỉ tiêu cho từng ngành đào tạo của </w:t>
      </w:r>
      <w:r w:rsidR="00004B6C" w:rsidRPr="00B13B55">
        <w:rPr>
          <w:rFonts w:ascii="Times New Roman" w:hAnsi="Times New Roman"/>
          <w:b w:val="0"/>
          <w:szCs w:val="24"/>
        </w:rPr>
        <w:t>trường</w:t>
      </w:r>
      <w:r w:rsidR="00AF36BC" w:rsidRPr="00B13B55">
        <w:rPr>
          <w:rFonts w:ascii="Times New Roman" w:hAnsi="Times New Roman"/>
          <w:b w:val="0"/>
          <w:szCs w:val="24"/>
        </w:rPr>
        <w:t>.</w:t>
      </w:r>
      <w:r w:rsidR="009564CB" w:rsidRPr="00B13B55">
        <w:rPr>
          <w:rFonts w:ascii="Times New Roman" w:hAnsi="Times New Roman"/>
          <w:b w:val="0"/>
          <w:szCs w:val="24"/>
        </w:rPr>
        <w:t xml:space="preserve"> </w:t>
      </w:r>
      <w:r w:rsidR="00AF36BC" w:rsidRPr="00B13B55">
        <w:rPr>
          <w:rFonts w:ascii="Times New Roman" w:hAnsi="Times New Roman"/>
          <w:b w:val="0"/>
          <w:szCs w:val="24"/>
        </w:rPr>
        <w:t>Đ</w:t>
      </w:r>
      <w:r w:rsidR="00280F49" w:rsidRPr="00B13B55">
        <w:rPr>
          <w:rFonts w:ascii="Times New Roman" w:hAnsi="Times New Roman"/>
          <w:b w:val="0"/>
          <w:szCs w:val="24"/>
        </w:rPr>
        <w:t>ối với</w:t>
      </w:r>
      <w:r w:rsidR="00886A92" w:rsidRPr="00B13B55">
        <w:rPr>
          <w:rFonts w:ascii="Times New Roman" w:hAnsi="Times New Roman"/>
          <w:b w:val="0"/>
          <w:szCs w:val="24"/>
        </w:rPr>
        <w:t xml:space="preserve"> các thí sinh bằng điểm xét tuyển ở cuối danh sách, </w:t>
      </w:r>
      <w:r w:rsidR="009564CB" w:rsidRPr="00B13B55">
        <w:rPr>
          <w:rFonts w:ascii="Times New Roman" w:hAnsi="Times New Roman"/>
          <w:b w:val="0"/>
          <w:szCs w:val="24"/>
        </w:rPr>
        <w:t>nếu</w:t>
      </w:r>
      <w:r w:rsidR="001E7D0D" w:rsidRPr="00B13B55">
        <w:rPr>
          <w:rFonts w:ascii="Times New Roman" w:hAnsi="Times New Roman"/>
          <w:b w:val="0"/>
          <w:szCs w:val="24"/>
        </w:rPr>
        <w:t xml:space="preserve"> vượt chỉ tiêu thì</w:t>
      </w:r>
      <w:r w:rsidR="00587654" w:rsidRPr="00B13B55">
        <w:rPr>
          <w:rFonts w:ascii="Times New Roman" w:hAnsi="Times New Roman"/>
          <w:b w:val="0"/>
          <w:szCs w:val="24"/>
        </w:rPr>
        <w:t xml:space="preserve"> ưu tiên thí sinh có nguyện vọng cao hơn</w:t>
      </w:r>
      <w:r w:rsidR="004F018D" w:rsidRPr="00B13B55">
        <w:rPr>
          <w:rFonts w:ascii="Times New Roman" w:hAnsi="Times New Roman"/>
          <w:b w:val="0"/>
          <w:szCs w:val="24"/>
        </w:rPr>
        <w:t xml:space="preserve"> (nguyện vọng 1 là nguyện vọng cao nhất)</w:t>
      </w:r>
      <w:r w:rsidRPr="00B13B55">
        <w:rPr>
          <w:rFonts w:ascii="Times New Roman" w:hAnsi="Times New Roman"/>
          <w:b w:val="0"/>
          <w:szCs w:val="24"/>
          <w:lang w:val="vi-VN"/>
        </w:rPr>
        <w:t>.</w:t>
      </w:r>
    </w:p>
    <w:p w14:paraId="2A3DBA36" w14:textId="00F04259" w:rsidR="00004B6C" w:rsidRPr="00B13B55" w:rsidRDefault="00F824AA" w:rsidP="00B13B55">
      <w:pPr>
        <w:spacing w:before="120" w:after="0" w:line="240" w:lineRule="auto"/>
        <w:ind w:right="-10"/>
        <w:jc w:val="both"/>
        <w:rPr>
          <w:rFonts w:ascii="Times New Roman" w:hAnsi="Times New Roman" w:cs="Times New Roman"/>
          <w:i/>
          <w:sz w:val="24"/>
          <w:szCs w:val="24"/>
        </w:rPr>
      </w:pPr>
      <w:r w:rsidRPr="00B13B55">
        <w:rPr>
          <w:rFonts w:ascii="Times New Roman" w:hAnsi="Times New Roman" w:cs="Times New Roman"/>
          <w:i/>
          <w:sz w:val="24"/>
          <w:szCs w:val="24"/>
        </w:rPr>
        <w:t xml:space="preserve">2. </w:t>
      </w:r>
      <w:r w:rsidR="00FB5354" w:rsidRPr="00B13B55">
        <w:rPr>
          <w:rFonts w:ascii="Times New Roman" w:hAnsi="Times New Roman" w:cs="Times New Roman"/>
          <w:i/>
          <w:sz w:val="24"/>
          <w:szCs w:val="24"/>
        </w:rPr>
        <w:t xml:space="preserve">Phương thức </w:t>
      </w:r>
      <w:r w:rsidRPr="00B13B55">
        <w:rPr>
          <w:rFonts w:ascii="Times New Roman" w:hAnsi="Times New Roman" w:cs="Times New Roman"/>
          <w:i/>
          <w:sz w:val="24"/>
          <w:szCs w:val="24"/>
        </w:rPr>
        <w:t>2</w:t>
      </w:r>
      <w:r w:rsidR="00004B6C" w:rsidRPr="00B13B55">
        <w:rPr>
          <w:rFonts w:ascii="Times New Roman" w:hAnsi="Times New Roman" w:cs="Times New Roman"/>
          <w:i/>
          <w:sz w:val="24"/>
          <w:szCs w:val="24"/>
        </w:rPr>
        <w:t xml:space="preserve"> (chỉ tiêu</w:t>
      </w:r>
      <w:r w:rsidR="00004B6C" w:rsidRPr="00B13B55">
        <w:rPr>
          <w:rFonts w:ascii="Times New Roman" w:hAnsi="Times New Roman" w:cs="Times New Roman"/>
          <w:i/>
          <w:sz w:val="24"/>
          <w:szCs w:val="24"/>
          <w:lang w:val="vi-VN"/>
        </w:rPr>
        <w:t>:</w:t>
      </w:r>
      <w:r w:rsidR="00004B6C" w:rsidRPr="00B13B55">
        <w:rPr>
          <w:rFonts w:ascii="Times New Roman" w:hAnsi="Times New Roman" w:cs="Times New Roman"/>
          <w:i/>
          <w:sz w:val="24"/>
          <w:szCs w:val="24"/>
        </w:rPr>
        <w:t xml:space="preserve"> </w:t>
      </w:r>
      <w:r w:rsidR="00004B6C" w:rsidRPr="00B13B55">
        <w:rPr>
          <w:rFonts w:ascii="Times New Roman" w:hAnsi="Times New Roman" w:cs="Times New Roman"/>
          <w:sz w:val="24"/>
          <w:szCs w:val="24"/>
        </w:rPr>
        <w:t>25% chỉ tiêu của</w:t>
      </w:r>
      <w:r w:rsidR="00004B6C" w:rsidRPr="00B13B55">
        <w:rPr>
          <w:rFonts w:ascii="Times New Roman" w:hAnsi="Times New Roman" w:cs="Times New Roman"/>
          <w:sz w:val="24"/>
          <w:szCs w:val="24"/>
          <w:lang w:val="vi-VN"/>
        </w:rPr>
        <w:t xml:space="preserve"> từng</w:t>
      </w:r>
      <w:r w:rsidR="00004B6C" w:rsidRPr="00B13B55">
        <w:rPr>
          <w:rFonts w:ascii="Times New Roman" w:hAnsi="Times New Roman" w:cs="Times New Roman"/>
          <w:sz w:val="24"/>
          <w:szCs w:val="24"/>
        </w:rPr>
        <w:t xml:space="preserve"> ngành)</w:t>
      </w:r>
      <w:r w:rsidR="00FB5354" w:rsidRPr="00B13B55">
        <w:rPr>
          <w:rFonts w:ascii="Times New Roman" w:hAnsi="Times New Roman" w:cs="Times New Roman"/>
          <w:i/>
          <w:sz w:val="24"/>
          <w:szCs w:val="24"/>
        </w:rPr>
        <w:t>: Xét tuyển kết hợp</w:t>
      </w:r>
      <w:r w:rsidR="00630C32" w:rsidRPr="00B13B55">
        <w:rPr>
          <w:rFonts w:ascii="Times New Roman" w:hAnsi="Times New Roman" w:cs="Times New Roman"/>
          <w:i/>
          <w:sz w:val="24"/>
          <w:szCs w:val="24"/>
        </w:rPr>
        <w:t xml:space="preserve"> chứng chỉ tiếng Anh</w:t>
      </w:r>
      <w:r w:rsidR="00FB5354" w:rsidRPr="00B13B55">
        <w:rPr>
          <w:rFonts w:ascii="Times New Roman" w:hAnsi="Times New Roman" w:cs="Times New Roman"/>
          <w:i/>
          <w:sz w:val="24"/>
          <w:szCs w:val="24"/>
        </w:rPr>
        <w:t xml:space="preserve"> </w:t>
      </w:r>
      <w:r w:rsidR="00670097" w:rsidRPr="00B13B55">
        <w:rPr>
          <w:rFonts w:ascii="Times New Roman" w:hAnsi="Times New Roman" w:cs="Times New Roman"/>
          <w:i/>
          <w:sz w:val="24"/>
          <w:szCs w:val="24"/>
        </w:rPr>
        <w:t xml:space="preserve">quốc tế </w:t>
      </w:r>
      <w:r w:rsidR="00FB5354" w:rsidRPr="00B13B55">
        <w:rPr>
          <w:rFonts w:ascii="Times New Roman" w:hAnsi="Times New Roman" w:cs="Times New Roman"/>
          <w:i/>
          <w:sz w:val="24"/>
          <w:szCs w:val="24"/>
          <w:lang w:val="vi-VN"/>
        </w:rPr>
        <w:t>(đối với ngành Y khoa</w:t>
      </w:r>
      <w:r w:rsidR="004742DC" w:rsidRPr="00B13B55">
        <w:rPr>
          <w:rFonts w:ascii="Times New Roman" w:hAnsi="Times New Roman" w:cs="Times New Roman"/>
          <w:i/>
          <w:sz w:val="24"/>
          <w:szCs w:val="24"/>
        </w:rPr>
        <w:t xml:space="preserve">, </w:t>
      </w:r>
      <w:r w:rsidR="00336AC7" w:rsidRPr="00B13B55">
        <w:rPr>
          <w:rFonts w:ascii="Times New Roman" w:hAnsi="Times New Roman" w:cs="Times New Roman"/>
          <w:i/>
          <w:sz w:val="24"/>
          <w:szCs w:val="24"/>
        </w:rPr>
        <w:t>Răng - Hàm - Mặt</w:t>
      </w:r>
      <w:r w:rsidR="00336AC7" w:rsidRPr="00B13B55">
        <w:rPr>
          <w:rFonts w:ascii="Times New Roman" w:hAnsi="Times New Roman" w:cs="Times New Roman"/>
          <w:i/>
          <w:sz w:val="24"/>
          <w:szCs w:val="24"/>
          <w:lang w:val="vi-VN"/>
        </w:rPr>
        <w:t>,</w:t>
      </w:r>
      <w:r w:rsidR="00336AC7" w:rsidRPr="00B13B55">
        <w:rPr>
          <w:rFonts w:ascii="Times New Roman" w:hAnsi="Times New Roman" w:cs="Times New Roman"/>
          <w:i/>
          <w:sz w:val="24"/>
          <w:szCs w:val="24"/>
        </w:rPr>
        <w:t xml:space="preserve"> </w:t>
      </w:r>
      <w:r w:rsidR="00FB5354" w:rsidRPr="00B13B55">
        <w:rPr>
          <w:rFonts w:ascii="Times New Roman" w:hAnsi="Times New Roman" w:cs="Times New Roman"/>
          <w:i/>
          <w:sz w:val="24"/>
          <w:szCs w:val="24"/>
          <w:lang w:val="vi-VN"/>
        </w:rPr>
        <w:t>Dược học</w:t>
      </w:r>
      <w:r w:rsidR="004742DC" w:rsidRPr="00B13B55">
        <w:rPr>
          <w:rFonts w:ascii="Times New Roman" w:hAnsi="Times New Roman" w:cs="Times New Roman"/>
          <w:i/>
          <w:sz w:val="24"/>
          <w:szCs w:val="24"/>
        </w:rPr>
        <w:t xml:space="preserve"> và Điều dưỡng</w:t>
      </w:r>
    </w:p>
    <w:p w14:paraId="083067C3" w14:textId="453C120C" w:rsidR="002D2743" w:rsidRPr="00B13B55" w:rsidRDefault="007F0510" w:rsidP="00B13B55">
      <w:pPr>
        <w:pStyle w:val="Heading1"/>
        <w:jc w:val="both"/>
        <w:rPr>
          <w:rFonts w:ascii="Times New Roman" w:hAnsi="Times New Roman"/>
          <w:i/>
          <w:color w:val="auto"/>
          <w:szCs w:val="24"/>
        </w:rPr>
      </w:pPr>
      <w:r w:rsidRPr="00B13B55">
        <w:rPr>
          <w:rFonts w:ascii="Times New Roman" w:hAnsi="Times New Roman"/>
          <w:b w:val="0"/>
          <w:i/>
          <w:color w:val="auto"/>
          <w:szCs w:val="24"/>
        </w:rPr>
        <w:t xml:space="preserve"> Đối tượng tuyển sinh:</w:t>
      </w:r>
      <w:r w:rsidRPr="00B13B55">
        <w:rPr>
          <w:rFonts w:ascii="Times New Roman" w:hAnsi="Times New Roman"/>
          <w:i/>
          <w:color w:val="auto"/>
          <w:szCs w:val="24"/>
        </w:rPr>
        <w:t xml:space="preserve"> </w:t>
      </w:r>
      <w:r w:rsidR="002D2743" w:rsidRPr="00B13B55">
        <w:rPr>
          <w:rFonts w:ascii="Times New Roman" w:eastAsia="Calibri" w:hAnsi="Times New Roman"/>
          <w:b w:val="0"/>
          <w:color w:val="auto"/>
          <w:szCs w:val="24"/>
          <w:lang w:val="en-US" w:eastAsia="en-US"/>
        </w:rPr>
        <w:t xml:space="preserve">thí sinh có tổng điểm thi của 3 bài thi/môn thi Toán, Hóa học, Sinh học </w:t>
      </w:r>
      <w:r w:rsidR="002D2743" w:rsidRPr="00B13B55">
        <w:rPr>
          <w:rFonts w:ascii="Times New Roman" w:eastAsia="Calibri" w:hAnsi="Times New Roman"/>
          <w:i/>
          <w:color w:val="auto"/>
          <w:szCs w:val="24"/>
          <w:lang w:val="en-US" w:eastAsia="en-US"/>
        </w:rPr>
        <w:t>hoặc</w:t>
      </w:r>
      <w:r w:rsidR="002D2743" w:rsidRPr="00B13B55">
        <w:rPr>
          <w:rFonts w:ascii="Times New Roman" w:eastAsia="Calibri" w:hAnsi="Times New Roman"/>
          <w:b w:val="0"/>
          <w:color w:val="auto"/>
          <w:szCs w:val="24"/>
          <w:lang w:val="en-US" w:eastAsia="en-US"/>
        </w:rPr>
        <w:t xml:space="preserve"> Toán, Vật lí, Hóa học và các điểm ưu tiên (nếu có) phải bằng hoặc trên mức điểm tối thiểu ngưỡng đảm bảo chất lượng đầu vào do Bộ </w:t>
      </w:r>
      <w:r w:rsidR="00004B6C" w:rsidRPr="00B13B55">
        <w:rPr>
          <w:rFonts w:ascii="Times New Roman" w:eastAsia="Calibri" w:hAnsi="Times New Roman"/>
          <w:b w:val="0"/>
          <w:color w:val="auto"/>
          <w:szCs w:val="24"/>
          <w:lang w:val="en-US" w:eastAsia="en-US"/>
        </w:rPr>
        <w:t>GD-ĐT</w:t>
      </w:r>
      <w:r w:rsidR="002D2743" w:rsidRPr="00B13B55">
        <w:rPr>
          <w:rFonts w:ascii="Times New Roman" w:eastAsia="Calibri" w:hAnsi="Times New Roman"/>
          <w:b w:val="0"/>
          <w:color w:val="auto"/>
          <w:szCs w:val="24"/>
          <w:lang w:val="en-US" w:eastAsia="en-US"/>
        </w:rPr>
        <w:t xml:space="preserve"> </w:t>
      </w:r>
      <w:r w:rsidR="001A7B7D" w:rsidRPr="00B13B55">
        <w:rPr>
          <w:rFonts w:ascii="Times New Roman" w:eastAsia="Calibri" w:hAnsi="Times New Roman"/>
          <w:b w:val="0"/>
          <w:color w:val="auto"/>
          <w:szCs w:val="24"/>
          <w:lang w:val="en-US" w:eastAsia="en-US"/>
        </w:rPr>
        <w:t>xác</w:t>
      </w:r>
      <w:r w:rsidR="002D2743" w:rsidRPr="00B13B55">
        <w:rPr>
          <w:rFonts w:ascii="Times New Roman" w:eastAsia="Calibri" w:hAnsi="Times New Roman"/>
          <w:b w:val="0"/>
          <w:color w:val="auto"/>
          <w:szCs w:val="24"/>
          <w:lang w:val="en-US" w:eastAsia="en-US"/>
        </w:rPr>
        <w:t xml:space="preserve"> định, điểm xét trúng tuyển do Hội đồng tuyển sinh </w:t>
      </w:r>
      <w:r w:rsidR="00004B6C" w:rsidRPr="00B13B55">
        <w:rPr>
          <w:rFonts w:ascii="Times New Roman" w:eastAsia="Calibri" w:hAnsi="Times New Roman"/>
          <w:b w:val="0"/>
          <w:color w:val="auto"/>
          <w:szCs w:val="24"/>
          <w:lang w:val="en-US" w:eastAsia="en-US"/>
        </w:rPr>
        <w:t>trường</w:t>
      </w:r>
      <w:r w:rsidR="002D2743" w:rsidRPr="00B13B55">
        <w:rPr>
          <w:rFonts w:ascii="Times New Roman" w:eastAsia="Calibri" w:hAnsi="Times New Roman"/>
          <w:b w:val="0"/>
          <w:color w:val="auto"/>
          <w:szCs w:val="24"/>
          <w:lang w:val="en-US" w:eastAsia="en-US"/>
        </w:rPr>
        <w:t xml:space="preserve"> </w:t>
      </w:r>
      <w:r w:rsidR="001A7B7D" w:rsidRPr="00B13B55">
        <w:rPr>
          <w:rFonts w:ascii="Times New Roman" w:eastAsia="Calibri" w:hAnsi="Times New Roman"/>
          <w:b w:val="0"/>
          <w:color w:val="auto"/>
          <w:szCs w:val="24"/>
          <w:lang w:val="en-US" w:eastAsia="en-US"/>
        </w:rPr>
        <w:t>quy</w:t>
      </w:r>
      <w:r w:rsidR="002D2743" w:rsidRPr="00B13B55">
        <w:rPr>
          <w:rFonts w:ascii="Times New Roman" w:eastAsia="Calibri" w:hAnsi="Times New Roman"/>
          <w:b w:val="0"/>
          <w:color w:val="auto"/>
          <w:szCs w:val="24"/>
          <w:lang w:val="en-US" w:eastAsia="en-US"/>
        </w:rPr>
        <w:t xml:space="preserve"> định.</w:t>
      </w:r>
    </w:p>
    <w:p w14:paraId="638BEFF6" w14:textId="7621F3E3" w:rsidR="00FB5354" w:rsidRPr="00D84EA7" w:rsidRDefault="00FB5354" w:rsidP="00C74D96">
      <w:pPr>
        <w:spacing w:before="120" w:after="0" w:line="240" w:lineRule="auto"/>
        <w:ind w:right="-10"/>
        <w:jc w:val="both"/>
        <w:rPr>
          <w:rFonts w:ascii="Times New Roman" w:hAnsi="Times New Roman" w:cs="Times New Roman"/>
          <w:sz w:val="24"/>
          <w:szCs w:val="24"/>
          <w:lang w:val="vi-VN"/>
        </w:rPr>
      </w:pPr>
      <w:r w:rsidRPr="00B13B55">
        <w:rPr>
          <w:rFonts w:ascii="Times New Roman" w:hAnsi="Times New Roman" w:cs="Times New Roman"/>
          <w:sz w:val="24"/>
          <w:szCs w:val="24"/>
        </w:rPr>
        <w:t xml:space="preserve">Có chứng chỉ tiếng Anh quốc tế trong thời hạn (tính đến ngày nộp hồ sơ xét tuyển) </w:t>
      </w:r>
      <w:r w:rsidRPr="00B13B55">
        <w:rPr>
          <w:rFonts w:ascii="Times New Roman" w:hAnsi="Times New Roman" w:cs="Times New Roman"/>
          <w:sz w:val="24"/>
          <w:szCs w:val="24"/>
          <w:highlight w:val="yellow"/>
        </w:rPr>
        <w:t>đạt IELTS 6</w:t>
      </w:r>
      <w:r w:rsidR="00C74D96">
        <w:rPr>
          <w:rFonts w:ascii="Times New Roman" w:hAnsi="Times New Roman" w:cs="Times New Roman"/>
          <w:sz w:val="24"/>
          <w:szCs w:val="24"/>
          <w:highlight w:val="yellow"/>
          <w:lang w:val="vi-VN"/>
        </w:rPr>
        <w:t>.0</w:t>
      </w:r>
      <w:r w:rsidRPr="00B13B55">
        <w:rPr>
          <w:rFonts w:ascii="Times New Roman" w:hAnsi="Times New Roman" w:cs="Times New Roman"/>
          <w:sz w:val="24"/>
          <w:szCs w:val="24"/>
          <w:highlight w:val="yellow"/>
        </w:rPr>
        <w:t xml:space="preserve"> trở lên</w:t>
      </w:r>
      <w:r w:rsidR="00C74D96">
        <w:rPr>
          <w:rFonts w:ascii="Times New Roman" w:hAnsi="Times New Roman" w:cs="Times New Roman"/>
          <w:sz w:val="24"/>
          <w:szCs w:val="24"/>
          <w:highlight w:val="yellow"/>
          <w:lang w:val="vi-VN"/>
        </w:rPr>
        <w:t xml:space="preserve"> (</w:t>
      </w:r>
      <w:r w:rsidR="00D84EA7">
        <w:rPr>
          <w:rFonts w:ascii="Times New Roman" w:hAnsi="Times New Roman" w:cs="Times New Roman"/>
          <w:sz w:val="24"/>
          <w:szCs w:val="24"/>
          <w:lang w:val="vi-VN"/>
        </w:rPr>
        <w:t xml:space="preserve"> đối với ngành </w:t>
      </w:r>
      <w:r w:rsidR="00D84EA7">
        <w:rPr>
          <w:rFonts w:ascii="Times New Roman" w:hAnsi="Times New Roman" w:cs="Times New Roman"/>
          <w:i/>
          <w:sz w:val="24"/>
          <w:szCs w:val="24"/>
          <w:lang w:val="vi-VN"/>
        </w:rPr>
        <w:t>y</w:t>
      </w:r>
      <w:r w:rsidR="00C74D96" w:rsidRPr="00B13B55">
        <w:rPr>
          <w:rFonts w:ascii="Times New Roman" w:hAnsi="Times New Roman" w:cs="Times New Roman"/>
          <w:i/>
          <w:sz w:val="24"/>
          <w:szCs w:val="24"/>
          <w:lang w:val="vi-VN"/>
        </w:rPr>
        <w:t xml:space="preserve"> khoa</w:t>
      </w:r>
      <w:r w:rsidR="00C74D96" w:rsidRPr="00B13B55">
        <w:rPr>
          <w:rFonts w:ascii="Times New Roman" w:hAnsi="Times New Roman" w:cs="Times New Roman"/>
          <w:i/>
          <w:sz w:val="24"/>
          <w:szCs w:val="24"/>
        </w:rPr>
        <w:t xml:space="preserve">, </w:t>
      </w:r>
      <w:r w:rsidR="00D84EA7">
        <w:rPr>
          <w:rFonts w:ascii="Times New Roman" w:hAnsi="Times New Roman" w:cs="Times New Roman"/>
          <w:i/>
          <w:sz w:val="24"/>
          <w:szCs w:val="24"/>
          <w:lang w:val="vi-VN"/>
        </w:rPr>
        <w:t>r</w:t>
      </w:r>
      <w:r w:rsidR="00C74D96" w:rsidRPr="00B13B55">
        <w:rPr>
          <w:rFonts w:ascii="Times New Roman" w:hAnsi="Times New Roman" w:cs="Times New Roman"/>
          <w:i/>
          <w:sz w:val="24"/>
          <w:szCs w:val="24"/>
        </w:rPr>
        <w:t xml:space="preserve">ăng - </w:t>
      </w:r>
      <w:r w:rsidR="00D84EA7">
        <w:rPr>
          <w:rFonts w:ascii="Times New Roman" w:hAnsi="Times New Roman" w:cs="Times New Roman"/>
          <w:i/>
          <w:sz w:val="24"/>
          <w:szCs w:val="24"/>
          <w:lang w:val="vi-VN"/>
        </w:rPr>
        <w:t>h</w:t>
      </w:r>
      <w:r w:rsidR="00C74D96" w:rsidRPr="00B13B55">
        <w:rPr>
          <w:rFonts w:ascii="Times New Roman" w:hAnsi="Times New Roman" w:cs="Times New Roman"/>
          <w:i/>
          <w:sz w:val="24"/>
          <w:szCs w:val="24"/>
        </w:rPr>
        <w:t xml:space="preserve">àm - </w:t>
      </w:r>
      <w:r w:rsidR="00D84EA7">
        <w:rPr>
          <w:rFonts w:ascii="Times New Roman" w:hAnsi="Times New Roman" w:cs="Times New Roman"/>
          <w:i/>
          <w:sz w:val="24"/>
          <w:szCs w:val="24"/>
          <w:lang w:val="vi-VN"/>
        </w:rPr>
        <w:t>m</w:t>
      </w:r>
      <w:r w:rsidR="00C74D96" w:rsidRPr="00B13B55">
        <w:rPr>
          <w:rFonts w:ascii="Times New Roman" w:hAnsi="Times New Roman" w:cs="Times New Roman"/>
          <w:i/>
          <w:sz w:val="24"/>
          <w:szCs w:val="24"/>
        </w:rPr>
        <w:t>ặt</w:t>
      </w:r>
      <w:r w:rsidR="00C74D96" w:rsidRPr="00B13B55">
        <w:rPr>
          <w:rFonts w:ascii="Times New Roman" w:hAnsi="Times New Roman" w:cs="Times New Roman"/>
          <w:i/>
          <w:sz w:val="24"/>
          <w:szCs w:val="24"/>
          <w:lang w:val="vi-VN"/>
        </w:rPr>
        <w:t>,</w:t>
      </w:r>
      <w:r w:rsidR="00C74D96" w:rsidRPr="00B13B55">
        <w:rPr>
          <w:rFonts w:ascii="Times New Roman" w:hAnsi="Times New Roman" w:cs="Times New Roman"/>
          <w:i/>
          <w:sz w:val="24"/>
          <w:szCs w:val="24"/>
        </w:rPr>
        <w:t xml:space="preserve"> </w:t>
      </w:r>
      <w:r w:rsidR="00D84EA7">
        <w:rPr>
          <w:rFonts w:ascii="Times New Roman" w:hAnsi="Times New Roman" w:cs="Times New Roman"/>
          <w:i/>
          <w:sz w:val="24"/>
          <w:szCs w:val="24"/>
          <w:lang w:val="vi-VN"/>
        </w:rPr>
        <w:t>d</w:t>
      </w:r>
      <w:r w:rsidR="00C74D96" w:rsidRPr="00B13B55">
        <w:rPr>
          <w:rFonts w:ascii="Times New Roman" w:hAnsi="Times New Roman" w:cs="Times New Roman"/>
          <w:i/>
          <w:sz w:val="24"/>
          <w:szCs w:val="24"/>
          <w:lang w:val="vi-VN"/>
        </w:rPr>
        <w:t>ược học</w:t>
      </w:r>
      <w:r w:rsidR="00C74D96">
        <w:rPr>
          <w:rFonts w:ascii="Times New Roman" w:hAnsi="Times New Roman" w:cs="Times New Roman"/>
          <w:sz w:val="24"/>
          <w:szCs w:val="24"/>
          <w:lang w:val="vi-VN"/>
        </w:rPr>
        <w:t>), IELTS 5.0 trở lên</w:t>
      </w:r>
      <w:r w:rsidR="00D84EA7">
        <w:rPr>
          <w:rFonts w:ascii="Times New Roman" w:hAnsi="Times New Roman" w:cs="Times New Roman"/>
          <w:sz w:val="24"/>
          <w:szCs w:val="24"/>
          <w:lang w:val="vi-VN"/>
        </w:rPr>
        <w:t xml:space="preserve"> (đối với ngành điều dưỡng)</w:t>
      </w:r>
      <w:r w:rsidR="00C74D96">
        <w:rPr>
          <w:rFonts w:ascii="Times New Roman" w:hAnsi="Times New Roman" w:cs="Times New Roman"/>
          <w:sz w:val="24"/>
          <w:szCs w:val="24"/>
          <w:lang w:val="vi-VN"/>
        </w:rPr>
        <w:t xml:space="preserve">. </w:t>
      </w:r>
      <w:r w:rsidRPr="00B13B55">
        <w:rPr>
          <w:rFonts w:ascii="Times New Roman" w:hAnsi="Times New Roman" w:cs="Times New Roman"/>
          <w:sz w:val="24"/>
          <w:szCs w:val="24"/>
        </w:rPr>
        <w:t>Đơn vị cấp chứng chỉ:</w:t>
      </w:r>
      <w:r w:rsidR="00C74D96">
        <w:rPr>
          <w:rFonts w:ascii="Times New Roman" w:hAnsi="Times New Roman" w:cs="Times New Roman"/>
          <w:sz w:val="24"/>
          <w:szCs w:val="24"/>
          <w:lang w:val="vi-VN"/>
        </w:rPr>
        <w:t xml:space="preserve"> </w:t>
      </w:r>
      <w:r w:rsidRPr="00C74D96">
        <w:rPr>
          <w:sz w:val="24"/>
          <w:szCs w:val="24"/>
        </w:rPr>
        <w:t>IELTS: British Council (BC); International Development Program (IDP)</w:t>
      </w:r>
      <w:r w:rsidR="00D84EA7">
        <w:rPr>
          <w:sz w:val="24"/>
          <w:szCs w:val="24"/>
          <w:lang w:val="vi-VN"/>
        </w:rPr>
        <w:t>.</w:t>
      </w:r>
    </w:p>
    <w:p w14:paraId="0A81A9FB" w14:textId="2B9CF627" w:rsidR="00FB5354" w:rsidRPr="00B13B55" w:rsidRDefault="00004B6C" w:rsidP="00B13B55">
      <w:pPr>
        <w:pStyle w:val="ListParagraph"/>
        <w:spacing w:before="120" w:after="0" w:line="240" w:lineRule="auto"/>
        <w:ind w:left="0" w:right="-11"/>
        <w:contextualSpacing w:val="0"/>
        <w:jc w:val="both"/>
        <w:rPr>
          <w:sz w:val="24"/>
          <w:szCs w:val="24"/>
        </w:rPr>
      </w:pPr>
      <w:r w:rsidRPr="00B13B55">
        <w:rPr>
          <w:sz w:val="24"/>
          <w:szCs w:val="24"/>
        </w:rPr>
        <w:t>(</w:t>
      </w:r>
      <w:r w:rsidR="00FB5354" w:rsidRPr="00B13B55">
        <w:rPr>
          <w:sz w:val="24"/>
          <w:szCs w:val="24"/>
        </w:rPr>
        <w:t>Nhà trường sẽ kiểm tra chứng chỉ tiếng Anh quốc tế bản gốc khi thí sinh nhập học, nếu thí sinh không đảm bảo điều kiện như quy định sẽ bị loại ra khỏi danh sách trúng tuyển).</w:t>
      </w:r>
    </w:p>
    <w:p w14:paraId="324D6F82" w14:textId="0E61C79E" w:rsidR="00004B6C" w:rsidRPr="00C74D96" w:rsidRDefault="00FB5354" w:rsidP="00B13B55">
      <w:pPr>
        <w:spacing w:before="120" w:after="0" w:line="240" w:lineRule="auto"/>
        <w:jc w:val="both"/>
        <w:rPr>
          <w:rFonts w:ascii="Times New Roman" w:hAnsi="Times New Roman" w:cs="Times New Roman"/>
          <w:sz w:val="24"/>
          <w:szCs w:val="24"/>
          <w:lang w:val="vi-VN" w:eastAsia="x-none"/>
        </w:rPr>
      </w:pPr>
      <w:r w:rsidRPr="00B13B55">
        <w:rPr>
          <w:rFonts w:ascii="Times New Roman" w:hAnsi="Times New Roman" w:cs="Times New Roman"/>
          <w:sz w:val="24"/>
          <w:szCs w:val="24"/>
          <w:lang w:eastAsia="x-none"/>
        </w:rPr>
        <w:t>Thí sinh đăng ký xét tuyển trên hệ thống theo quy định và bổ sung</w:t>
      </w:r>
      <w:r w:rsidRPr="00B13B55">
        <w:rPr>
          <w:rFonts w:ascii="Times New Roman" w:hAnsi="Times New Roman" w:cs="Times New Roman"/>
          <w:sz w:val="24"/>
          <w:szCs w:val="24"/>
          <w:lang w:val="vi-VN" w:eastAsia="x-none"/>
        </w:rPr>
        <w:t xml:space="preserve"> hồ sơ </w:t>
      </w:r>
      <w:r w:rsidRPr="00B13B55">
        <w:rPr>
          <w:rFonts w:ascii="Times New Roman" w:hAnsi="Times New Roman" w:cs="Times New Roman"/>
          <w:b/>
          <w:i/>
          <w:sz w:val="24"/>
          <w:szCs w:val="24"/>
          <w:lang w:val="vi-VN" w:eastAsia="x-none"/>
        </w:rPr>
        <w:t>trực tiếp</w:t>
      </w:r>
      <w:r w:rsidRPr="00B13B55">
        <w:rPr>
          <w:rFonts w:ascii="Times New Roman" w:hAnsi="Times New Roman" w:cs="Times New Roman"/>
          <w:sz w:val="24"/>
          <w:szCs w:val="24"/>
          <w:lang w:val="vi-VN" w:eastAsia="x-none"/>
        </w:rPr>
        <w:t xml:space="preserve"> </w:t>
      </w:r>
      <w:r w:rsidRPr="00B13B55">
        <w:rPr>
          <w:rFonts w:ascii="Times New Roman" w:hAnsi="Times New Roman" w:cs="Times New Roman"/>
          <w:sz w:val="24"/>
          <w:szCs w:val="24"/>
          <w:lang w:eastAsia="x-none"/>
        </w:rPr>
        <w:t>(bản sao chứng</w:t>
      </w:r>
      <w:r w:rsidR="00B25A9C" w:rsidRPr="00B13B55">
        <w:rPr>
          <w:rFonts w:ascii="Times New Roman" w:hAnsi="Times New Roman" w:cs="Times New Roman"/>
          <w:sz w:val="24"/>
          <w:szCs w:val="24"/>
          <w:lang w:eastAsia="x-none"/>
        </w:rPr>
        <w:t xml:space="preserve"> thực chứng</w:t>
      </w:r>
      <w:r w:rsidRPr="00B13B55">
        <w:rPr>
          <w:rFonts w:ascii="Times New Roman" w:hAnsi="Times New Roman" w:cs="Times New Roman"/>
          <w:sz w:val="24"/>
          <w:szCs w:val="24"/>
          <w:lang w:eastAsia="x-none"/>
        </w:rPr>
        <w:t xml:space="preserve"> chỉ tiếng Anh quốc tế) </w:t>
      </w:r>
      <w:r w:rsidR="00C6631E" w:rsidRPr="00B13B55">
        <w:rPr>
          <w:rFonts w:ascii="Times New Roman" w:hAnsi="Times New Roman" w:cs="Times New Roman"/>
          <w:sz w:val="24"/>
          <w:szCs w:val="24"/>
          <w:lang w:eastAsia="x-none"/>
        </w:rPr>
        <w:t xml:space="preserve">tại </w:t>
      </w:r>
      <w:r w:rsidR="00004B6C" w:rsidRPr="00B13B55">
        <w:rPr>
          <w:rFonts w:ascii="Times New Roman" w:hAnsi="Times New Roman" w:cs="Times New Roman"/>
          <w:sz w:val="24"/>
          <w:szCs w:val="24"/>
        </w:rPr>
        <w:t>trường</w:t>
      </w:r>
      <w:r w:rsidRPr="00B13B55">
        <w:rPr>
          <w:rFonts w:ascii="Times New Roman" w:hAnsi="Times New Roman" w:cs="Times New Roman"/>
          <w:sz w:val="24"/>
          <w:szCs w:val="24"/>
          <w:lang w:val="vi-VN"/>
        </w:rPr>
        <w:t xml:space="preserve"> (Phòng Đào tạo Đại học </w:t>
      </w:r>
      <w:r w:rsidR="005A1EF1" w:rsidRPr="00B13B55">
        <w:rPr>
          <w:rFonts w:ascii="Times New Roman" w:hAnsi="Times New Roman" w:cs="Times New Roman"/>
          <w:sz w:val="24"/>
          <w:szCs w:val="24"/>
          <w:lang w:val="vi-VN"/>
        </w:rPr>
        <w:t>–</w:t>
      </w:r>
      <w:r w:rsidRPr="00B13B55">
        <w:rPr>
          <w:rFonts w:ascii="Times New Roman" w:hAnsi="Times New Roman" w:cs="Times New Roman"/>
          <w:sz w:val="24"/>
          <w:szCs w:val="24"/>
          <w:lang w:val="vi-VN"/>
        </w:rPr>
        <w:t xml:space="preserve"> </w:t>
      </w:r>
      <w:r w:rsidR="005A1EF1" w:rsidRPr="00B13B55">
        <w:rPr>
          <w:rFonts w:ascii="Times New Roman" w:hAnsi="Times New Roman" w:cs="Times New Roman"/>
          <w:sz w:val="24"/>
          <w:szCs w:val="24"/>
        </w:rPr>
        <w:t xml:space="preserve">số </w:t>
      </w:r>
      <w:r w:rsidRPr="00B13B55">
        <w:rPr>
          <w:rFonts w:ascii="Times New Roman" w:hAnsi="Times New Roman" w:cs="Times New Roman"/>
          <w:sz w:val="24"/>
          <w:szCs w:val="24"/>
        </w:rPr>
        <w:t>217 Hồng Bàng, Q.5, TP.</w:t>
      </w:r>
      <w:r w:rsidR="00004B6C" w:rsidRPr="00B13B55">
        <w:rPr>
          <w:rFonts w:ascii="Times New Roman" w:hAnsi="Times New Roman" w:cs="Times New Roman"/>
          <w:sz w:val="24"/>
          <w:szCs w:val="24"/>
        </w:rPr>
        <w:t>HCM</w:t>
      </w:r>
      <w:r w:rsidRPr="00B13B55">
        <w:rPr>
          <w:rFonts w:ascii="Times New Roman" w:hAnsi="Times New Roman" w:cs="Times New Roman"/>
          <w:sz w:val="24"/>
          <w:szCs w:val="24"/>
          <w:lang w:val="vi-VN"/>
        </w:rPr>
        <w:t>)</w:t>
      </w:r>
      <w:r w:rsidRPr="00B13B55">
        <w:rPr>
          <w:rFonts w:ascii="Times New Roman" w:hAnsi="Times New Roman" w:cs="Times New Roman"/>
          <w:sz w:val="24"/>
          <w:szCs w:val="24"/>
          <w:lang w:val="vi-VN" w:eastAsia="x-none"/>
        </w:rPr>
        <w:t xml:space="preserve"> </w:t>
      </w:r>
      <w:r w:rsidRPr="00B13B55">
        <w:rPr>
          <w:rFonts w:ascii="Times New Roman" w:hAnsi="Times New Roman" w:cs="Times New Roman"/>
          <w:sz w:val="24"/>
          <w:szCs w:val="24"/>
        </w:rPr>
        <w:t xml:space="preserve">(không qua bưu điện hay các hình thức khác) </w:t>
      </w:r>
      <w:r w:rsidR="00C74D96">
        <w:rPr>
          <w:rFonts w:ascii="Times New Roman" w:hAnsi="Times New Roman" w:cs="Times New Roman"/>
          <w:sz w:val="24"/>
          <w:szCs w:val="24"/>
        </w:rPr>
        <w:t>theo</w:t>
      </w:r>
      <w:r w:rsidR="00C74D96">
        <w:rPr>
          <w:rFonts w:ascii="Times New Roman" w:hAnsi="Times New Roman" w:cs="Times New Roman"/>
          <w:sz w:val="24"/>
          <w:szCs w:val="24"/>
          <w:lang w:val="vi-VN"/>
        </w:rPr>
        <w:t xml:space="preserve"> thông báo của nhà trường.</w:t>
      </w:r>
    </w:p>
    <w:p w14:paraId="034A8606" w14:textId="38B07973" w:rsidR="003B6636" w:rsidRPr="00B13B55" w:rsidRDefault="003B6636" w:rsidP="00B13B55">
      <w:pPr>
        <w:spacing w:before="120" w:after="0" w:line="240" w:lineRule="auto"/>
        <w:jc w:val="both"/>
        <w:rPr>
          <w:rFonts w:ascii="Times New Roman" w:hAnsi="Times New Roman" w:cs="Times New Roman"/>
          <w:sz w:val="24"/>
          <w:szCs w:val="24"/>
          <w:lang w:val="vi-VN" w:eastAsia="x-none"/>
        </w:rPr>
      </w:pPr>
      <w:r w:rsidRPr="00B13B55">
        <w:rPr>
          <w:rFonts w:ascii="Times New Roman" w:hAnsi="Times New Roman" w:cs="Times New Roman"/>
          <w:sz w:val="24"/>
          <w:szCs w:val="24"/>
        </w:rPr>
        <w:t>Điểm xét tuyển: là tổng điểm các bài thi/môn thi theo thang điểm 10 đối với từng bài thi/môn thi của tổ hợp xét tuyển B00 hoặc A00 cộng với điểm ưu tiên đối tượng, khu vực theo quy định và được làm tròn đến hai chữ số thập phân.</w:t>
      </w:r>
    </w:p>
    <w:p w14:paraId="5D043EE3" w14:textId="75176903" w:rsidR="003B6636" w:rsidRPr="00B13B55" w:rsidRDefault="003B6636" w:rsidP="00B13B55">
      <w:pPr>
        <w:pStyle w:val="ListParagraph"/>
        <w:spacing w:before="120" w:after="0" w:line="240" w:lineRule="auto"/>
        <w:ind w:left="0" w:right="-10" w:firstLine="720"/>
        <w:contextualSpacing w:val="0"/>
        <w:jc w:val="both"/>
        <w:rPr>
          <w:b/>
          <w:sz w:val="24"/>
          <w:szCs w:val="24"/>
        </w:rPr>
      </w:pPr>
      <w:r w:rsidRPr="00B13B55">
        <w:rPr>
          <w:b/>
          <w:sz w:val="24"/>
          <w:szCs w:val="24"/>
        </w:rPr>
        <w:t>Điểm xét tuyển = tổng điểm các bài thi/môn thi (a) + điểm ưu tiên (b)</w:t>
      </w:r>
    </w:p>
    <w:p w14:paraId="06ED78D7" w14:textId="6492A8D3" w:rsidR="003B6636" w:rsidRPr="00B13B55" w:rsidRDefault="003B6636" w:rsidP="00B13B55">
      <w:pPr>
        <w:spacing w:before="120" w:after="0" w:line="240" w:lineRule="auto"/>
        <w:ind w:right="-10" w:firstLine="1134"/>
        <w:jc w:val="both"/>
        <w:rPr>
          <w:rFonts w:ascii="Times New Roman" w:hAnsi="Times New Roman" w:cs="Times New Roman"/>
          <w:sz w:val="24"/>
          <w:szCs w:val="24"/>
        </w:rPr>
      </w:pPr>
      <w:r w:rsidRPr="00B13B55">
        <w:rPr>
          <w:rFonts w:ascii="Times New Roman" w:hAnsi="Times New Roman" w:cs="Times New Roman"/>
          <w:sz w:val="24"/>
          <w:szCs w:val="24"/>
        </w:rPr>
        <w:t xml:space="preserve">(a) = điểm </w:t>
      </w:r>
      <w:r w:rsidR="0082394E" w:rsidRPr="00B13B55">
        <w:rPr>
          <w:rFonts w:ascii="Times New Roman" w:hAnsi="Times New Roman" w:cs="Times New Roman"/>
          <w:sz w:val="24"/>
          <w:szCs w:val="24"/>
        </w:rPr>
        <w:t xml:space="preserve">bài </w:t>
      </w:r>
      <w:r w:rsidRPr="00B13B55">
        <w:rPr>
          <w:rFonts w:ascii="Times New Roman" w:hAnsi="Times New Roman" w:cs="Times New Roman"/>
          <w:sz w:val="24"/>
          <w:szCs w:val="24"/>
        </w:rPr>
        <w:t xml:space="preserve">thi Toán + điểm </w:t>
      </w:r>
      <w:r w:rsidR="0082394E" w:rsidRPr="00B13B55">
        <w:rPr>
          <w:rFonts w:ascii="Times New Roman" w:hAnsi="Times New Roman" w:cs="Times New Roman"/>
          <w:sz w:val="24"/>
          <w:szCs w:val="24"/>
        </w:rPr>
        <w:t xml:space="preserve">môn </w:t>
      </w:r>
      <w:r w:rsidRPr="00B13B55">
        <w:rPr>
          <w:rFonts w:ascii="Times New Roman" w:hAnsi="Times New Roman" w:cs="Times New Roman"/>
          <w:sz w:val="24"/>
          <w:szCs w:val="24"/>
        </w:rPr>
        <w:t xml:space="preserve">thi Sinh học + điểm </w:t>
      </w:r>
      <w:r w:rsidR="0082394E" w:rsidRPr="00B13B55">
        <w:rPr>
          <w:rFonts w:ascii="Times New Roman" w:hAnsi="Times New Roman" w:cs="Times New Roman"/>
          <w:sz w:val="24"/>
          <w:szCs w:val="24"/>
        </w:rPr>
        <w:t xml:space="preserve">môn </w:t>
      </w:r>
      <w:r w:rsidRPr="00B13B55">
        <w:rPr>
          <w:rFonts w:ascii="Times New Roman" w:hAnsi="Times New Roman" w:cs="Times New Roman"/>
          <w:sz w:val="24"/>
          <w:szCs w:val="24"/>
        </w:rPr>
        <w:t xml:space="preserve">thi Hóa học </w:t>
      </w:r>
    </w:p>
    <w:p w14:paraId="7047B274" w14:textId="45398A19" w:rsidR="003B6636" w:rsidRPr="00B13B55" w:rsidRDefault="003B6636" w:rsidP="00B13B55">
      <w:pPr>
        <w:pStyle w:val="ListParagraph"/>
        <w:spacing w:before="120" w:after="0" w:line="240" w:lineRule="auto"/>
        <w:ind w:left="1069" w:right="-10"/>
        <w:contextualSpacing w:val="0"/>
        <w:jc w:val="both"/>
        <w:rPr>
          <w:sz w:val="24"/>
          <w:szCs w:val="24"/>
        </w:rPr>
      </w:pPr>
      <w:r w:rsidRPr="00B13B55">
        <w:rPr>
          <w:b/>
          <w:i/>
          <w:sz w:val="24"/>
          <w:szCs w:val="24"/>
        </w:rPr>
        <w:t xml:space="preserve">hoặc: </w:t>
      </w:r>
      <w:r w:rsidRPr="00B13B55">
        <w:rPr>
          <w:sz w:val="24"/>
          <w:szCs w:val="24"/>
        </w:rPr>
        <w:t xml:space="preserve">(a) điểm </w:t>
      </w:r>
      <w:r w:rsidR="0082394E" w:rsidRPr="00B13B55">
        <w:rPr>
          <w:sz w:val="24"/>
          <w:szCs w:val="24"/>
        </w:rPr>
        <w:t xml:space="preserve">bài </w:t>
      </w:r>
      <w:r w:rsidRPr="00B13B55">
        <w:rPr>
          <w:sz w:val="24"/>
          <w:szCs w:val="24"/>
        </w:rPr>
        <w:t xml:space="preserve">thi Toán + điểm </w:t>
      </w:r>
      <w:r w:rsidR="0082394E" w:rsidRPr="00B13B55">
        <w:rPr>
          <w:sz w:val="24"/>
          <w:szCs w:val="24"/>
        </w:rPr>
        <w:t xml:space="preserve">môn </w:t>
      </w:r>
      <w:r w:rsidRPr="00B13B55">
        <w:rPr>
          <w:sz w:val="24"/>
          <w:szCs w:val="24"/>
        </w:rPr>
        <w:t xml:space="preserve">thi Vật lí + điểm </w:t>
      </w:r>
      <w:r w:rsidR="0082394E" w:rsidRPr="00B13B55">
        <w:rPr>
          <w:sz w:val="24"/>
          <w:szCs w:val="24"/>
        </w:rPr>
        <w:t xml:space="preserve">môn </w:t>
      </w:r>
      <w:r w:rsidRPr="00B13B55">
        <w:rPr>
          <w:sz w:val="24"/>
          <w:szCs w:val="24"/>
        </w:rPr>
        <w:t>thi Hóa học</w:t>
      </w:r>
    </w:p>
    <w:p w14:paraId="0995F51E" w14:textId="77777777" w:rsidR="003B6636" w:rsidRPr="00B13B55" w:rsidRDefault="003B6636" w:rsidP="00B13B55">
      <w:pPr>
        <w:pStyle w:val="ListParagraph"/>
        <w:spacing w:before="120" w:after="0" w:line="240" w:lineRule="auto"/>
        <w:ind w:left="0" w:right="-10" w:firstLine="1134"/>
        <w:contextualSpacing w:val="0"/>
        <w:jc w:val="both"/>
        <w:rPr>
          <w:sz w:val="24"/>
          <w:szCs w:val="24"/>
        </w:rPr>
      </w:pPr>
      <w:r w:rsidRPr="00B13B55">
        <w:rPr>
          <w:sz w:val="24"/>
          <w:szCs w:val="24"/>
        </w:rPr>
        <w:t>(b) = điểm ưu tiên đối tượng, khu vực</w:t>
      </w:r>
    </w:p>
    <w:p w14:paraId="58E945CE" w14:textId="517138AE" w:rsidR="003B6636" w:rsidRPr="00B13B55" w:rsidRDefault="003B6636" w:rsidP="00B13B55">
      <w:pPr>
        <w:spacing w:before="120" w:after="0" w:line="240" w:lineRule="auto"/>
        <w:ind w:right="-10" w:firstLine="567"/>
        <w:jc w:val="both"/>
        <w:rPr>
          <w:rFonts w:ascii="Times New Roman" w:hAnsi="Times New Roman" w:cs="Times New Roman"/>
          <w:spacing w:val="-6"/>
          <w:sz w:val="24"/>
          <w:szCs w:val="24"/>
        </w:rPr>
      </w:pPr>
      <w:r w:rsidRPr="00B13B55">
        <w:rPr>
          <w:rFonts w:ascii="Times New Roman" w:hAnsi="Times New Roman" w:cs="Times New Roman"/>
          <w:sz w:val="24"/>
          <w:szCs w:val="24"/>
        </w:rPr>
        <w:t>- Điểm trúng tuy</w:t>
      </w:r>
      <w:r w:rsidR="00070ECF" w:rsidRPr="00B13B55">
        <w:rPr>
          <w:rFonts w:ascii="Times New Roman" w:hAnsi="Times New Roman" w:cs="Times New Roman"/>
          <w:sz w:val="24"/>
          <w:szCs w:val="24"/>
        </w:rPr>
        <w:t>ể</w:t>
      </w:r>
      <w:r w:rsidRPr="00B13B55">
        <w:rPr>
          <w:rFonts w:ascii="Times New Roman" w:hAnsi="Times New Roman" w:cs="Times New Roman"/>
          <w:sz w:val="24"/>
          <w:szCs w:val="24"/>
        </w:rPr>
        <w:t>n: là điểm xét tuyển thấp nhất mà thí sinh được xét trúng tuyển cho ngành đào tạo</w:t>
      </w:r>
      <w:r w:rsidRPr="00B13B55">
        <w:rPr>
          <w:rFonts w:ascii="Times New Roman" w:hAnsi="Times New Roman" w:cs="Times New Roman"/>
          <w:spacing w:val="-6"/>
          <w:sz w:val="24"/>
          <w:szCs w:val="24"/>
        </w:rPr>
        <w:t>.</w:t>
      </w:r>
    </w:p>
    <w:p w14:paraId="7F983F80" w14:textId="5CF8EB53" w:rsidR="004C6F76" w:rsidRPr="00B13B55" w:rsidRDefault="004C6F76" w:rsidP="00B13B55">
      <w:pPr>
        <w:spacing w:before="120" w:after="0" w:line="240" w:lineRule="auto"/>
        <w:ind w:right="-10" w:firstLine="567"/>
        <w:jc w:val="both"/>
        <w:rPr>
          <w:rFonts w:ascii="Times New Roman" w:hAnsi="Times New Roman" w:cs="Times New Roman"/>
          <w:spacing w:val="-6"/>
          <w:sz w:val="24"/>
          <w:szCs w:val="24"/>
        </w:rPr>
      </w:pPr>
      <w:r w:rsidRPr="00B13B55">
        <w:rPr>
          <w:rFonts w:ascii="Times New Roman" w:hAnsi="Times New Roman" w:cs="Times New Roman"/>
          <w:spacing w:val="-6"/>
          <w:sz w:val="24"/>
          <w:szCs w:val="24"/>
        </w:rPr>
        <w:t>Mức chênh lệch điểm trúng tuyển giữa hai nhóm đối tượng kế tiếp là 1,0 (một điểm), giữa hai khu vực kế tiếp là 0,25 điểm tương ứng với tổng điểm 3 bài thi/môn thi (trong tổ hợp môn xét tuyển) theo thang điểm 10 đối với từng bài thi/môn thi (không nhân hệ số).</w:t>
      </w:r>
    </w:p>
    <w:p w14:paraId="027FF222" w14:textId="1220ADDF" w:rsidR="00FB5354" w:rsidRPr="00B13B55" w:rsidRDefault="00EB5EB0" w:rsidP="00B13B55">
      <w:pPr>
        <w:spacing w:before="120" w:after="0" w:line="240" w:lineRule="auto"/>
        <w:ind w:right="-10" w:firstLine="567"/>
        <w:jc w:val="both"/>
        <w:rPr>
          <w:rFonts w:ascii="Times New Roman" w:hAnsi="Times New Roman" w:cs="Times New Roman"/>
          <w:sz w:val="24"/>
          <w:szCs w:val="24"/>
        </w:rPr>
      </w:pPr>
      <w:r w:rsidRPr="00B13B55">
        <w:rPr>
          <w:rFonts w:ascii="Times New Roman" w:hAnsi="Times New Roman" w:cs="Times New Roman"/>
          <w:spacing w:val="-6"/>
          <w:sz w:val="24"/>
          <w:szCs w:val="24"/>
        </w:rPr>
        <w:lastRenderedPageBreak/>
        <w:t xml:space="preserve">- </w:t>
      </w:r>
      <w:r w:rsidR="00FB5354" w:rsidRPr="00B13B55">
        <w:rPr>
          <w:rFonts w:ascii="Times New Roman" w:hAnsi="Times New Roman" w:cs="Times New Roman"/>
          <w:sz w:val="24"/>
          <w:szCs w:val="24"/>
        </w:rPr>
        <w:t xml:space="preserve">Điểm trúng tuyển của các thí sinh ở phương án </w:t>
      </w:r>
      <w:r w:rsidR="000914EE" w:rsidRPr="00B13B55">
        <w:rPr>
          <w:rFonts w:ascii="Times New Roman" w:hAnsi="Times New Roman" w:cs="Times New Roman"/>
          <w:sz w:val="24"/>
          <w:szCs w:val="24"/>
        </w:rPr>
        <w:t>2</w:t>
      </w:r>
      <w:r w:rsidR="00FB5354" w:rsidRPr="00B13B55">
        <w:rPr>
          <w:rFonts w:ascii="Times New Roman" w:hAnsi="Times New Roman" w:cs="Times New Roman"/>
          <w:sz w:val="24"/>
          <w:szCs w:val="24"/>
        </w:rPr>
        <w:t xml:space="preserve"> không được thấp hơn điểm trúng tuyển ở phương án </w:t>
      </w:r>
      <w:r w:rsidR="002F616F" w:rsidRPr="00B13B55">
        <w:rPr>
          <w:rFonts w:ascii="Times New Roman" w:hAnsi="Times New Roman" w:cs="Times New Roman"/>
          <w:sz w:val="24"/>
          <w:szCs w:val="24"/>
        </w:rPr>
        <w:t>1</w:t>
      </w:r>
      <w:r w:rsidR="00FB5354" w:rsidRPr="00B13B55">
        <w:rPr>
          <w:rFonts w:ascii="Times New Roman" w:hAnsi="Times New Roman" w:cs="Times New Roman"/>
          <w:sz w:val="24"/>
          <w:szCs w:val="24"/>
        </w:rPr>
        <w:t xml:space="preserve"> trong cùng 1 ng</w:t>
      </w:r>
      <w:r w:rsidR="00FB5354" w:rsidRPr="00B13B55">
        <w:rPr>
          <w:rFonts w:ascii="Times New Roman" w:hAnsi="Times New Roman" w:cs="Times New Roman"/>
          <w:sz w:val="24"/>
          <w:szCs w:val="24"/>
          <w:lang w:val="vi-VN"/>
        </w:rPr>
        <w:t>à</w:t>
      </w:r>
      <w:r w:rsidR="00FB5354" w:rsidRPr="00B13B55">
        <w:rPr>
          <w:rFonts w:ascii="Times New Roman" w:hAnsi="Times New Roman" w:cs="Times New Roman"/>
          <w:sz w:val="24"/>
          <w:szCs w:val="24"/>
        </w:rPr>
        <w:t>nh là 2 điểm.</w:t>
      </w:r>
    </w:p>
    <w:p w14:paraId="2393893E" w14:textId="77945A40" w:rsidR="00BB5CDD" w:rsidRPr="00B13B55" w:rsidRDefault="00BB5CDD" w:rsidP="00B13B55">
      <w:pPr>
        <w:pStyle w:val="ListParagraph"/>
        <w:tabs>
          <w:tab w:val="center" w:pos="2835"/>
          <w:tab w:val="center" w:pos="10773"/>
        </w:tabs>
        <w:spacing w:before="120" w:after="0" w:line="240" w:lineRule="auto"/>
        <w:ind w:left="0" w:right="-11" w:firstLine="567"/>
        <w:contextualSpacing w:val="0"/>
        <w:jc w:val="both"/>
        <w:rPr>
          <w:b/>
          <w:sz w:val="24"/>
          <w:szCs w:val="24"/>
        </w:rPr>
      </w:pPr>
    </w:p>
    <w:sectPr w:rsidR="00BB5CDD" w:rsidRPr="00B13B55" w:rsidSect="00B13B55">
      <w:pgSz w:w="11907" w:h="16840" w:code="9"/>
      <w:pgMar w:top="1026"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0604020202020204"/>
    <w:charset w:val="00"/>
    <w:family w:val="swiss"/>
    <w:pitch w:val="variable"/>
    <w:sig w:usb0="00000007" w:usb1="00000000" w:usb2="00000000" w:usb3="00000000" w:csb0="00000013" w:csb1="00000000"/>
  </w:font>
  <w:font w:name=".VnTime">
    <w:altName w:val="Trattatello"/>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altName w:val="Times New Roman"/>
    <w:panose1 w:val="020B0604020202020204"/>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930"/>
    <w:multiLevelType w:val="hybridMultilevel"/>
    <w:tmpl w:val="FCC011B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3C13743"/>
    <w:multiLevelType w:val="multilevel"/>
    <w:tmpl w:val="6982030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84090"/>
    <w:multiLevelType w:val="hybridMultilevel"/>
    <w:tmpl w:val="07582F8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0AC25594"/>
    <w:multiLevelType w:val="hybridMultilevel"/>
    <w:tmpl w:val="A5F2B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1A069B"/>
    <w:multiLevelType w:val="hybridMultilevel"/>
    <w:tmpl w:val="549C6116"/>
    <w:lvl w:ilvl="0" w:tplc="04090005">
      <w:start w:val="1"/>
      <w:numFmt w:val="bullet"/>
      <w:lvlText w:val=""/>
      <w:lvlJc w:val="left"/>
      <w:pPr>
        <w:tabs>
          <w:tab w:val="num" w:pos="1080"/>
        </w:tabs>
        <w:ind w:left="1080" w:hanging="360"/>
      </w:pPr>
      <w:rPr>
        <w:rFonts w:ascii="Wingdings" w:hAnsi="Wingdings" w:hint="default"/>
      </w:rPr>
    </w:lvl>
    <w:lvl w:ilvl="1" w:tplc="2496E6FC">
      <w:numFmt w:val="bullet"/>
      <w:lvlText w:val="-"/>
      <w:lvlJc w:val="left"/>
      <w:pPr>
        <w:tabs>
          <w:tab w:val="num" w:pos="2551"/>
        </w:tabs>
        <w:ind w:left="2551" w:hanging="360"/>
      </w:pPr>
      <w:rPr>
        <w:rFonts w:ascii="Times New Roman" w:eastAsia="Times New Roman" w:hAnsi="Times New Roman" w:cs="Times New Roman" w:hint="default"/>
      </w:rPr>
    </w:lvl>
    <w:lvl w:ilvl="2" w:tplc="04090005">
      <w:start w:val="1"/>
      <w:numFmt w:val="bullet"/>
      <w:lvlText w:val=""/>
      <w:lvlJc w:val="left"/>
      <w:pPr>
        <w:tabs>
          <w:tab w:val="num" w:pos="3271"/>
        </w:tabs>
        <w:ind w:left="3271" w:hanging="360"/>
      </w:pPr>
      <w:rPr>
        <w:rFonts w:ascii="Wingdings" w:hAnsi="Wingdings" w:hint="default"/>
      </w:rPr>
    </w:lvl>
    <w:lvl w:ilvl="3" w:tplc="04090001" w:tentative="1">
      <w:start w:val="1"/>
      <w:numFmt w:val="bullet"/>
      <w:lvlText w:val=""/>
      <w:lvlJc w:val="left"/>
      <w:pPr>
        <w:tabs>
          <w:tab w:val="num" w:pos="3991"/>
        </w:tabs>
        <w:ind w:left="3991" w:hanging="360"/>
      </w:pPr>
      <w:rPr>
        <w:rFonts w:ascii="Symbol" w:hAnsi="Symbol" w:hint="default"/>
      </w:rPr>
    </w:lvl>
    <w:lvl w:ilvl="4" w:tplc="04090003" w:tentative="1">
      <w:start w:val="1"/>
      <w:numFmt w:val="bullet"/>
      <w:lvlText w:val="o"/>
      <w:lvlJc w:val="left"/>
      <w:pPr>
        <w:tabs>
          <w:tab w:val="num" w:pos="4711"/>
        </w:tabs>
        <w:ind w:left="4711" w:hanging="360"/>
      </w:pPr>
      <w:rPr>
        <w:rFonts w:ascii="Courier New" w:hAnsi="Courier New" w:cs="Courier New" w:hint="default"/>
      </w:rPr>
    </w:lvl>
    <w:lvl w:ilvl="5" w:tplc="04090005" w:tentative="1">
      <w:start w:val="1"/>
      <w:numFmt w:val="bullet"/>
      <w:lvlText w:val=""/>
      <w:lvlJc w:val="left"/>
      <w:pPr>
        <w:tabs>
          <w:tab w:val="num" w:pos="5431"/>
        </w:tabs>
        <w:ind w:left="5431" w:hanging="360"/>
      </w:pPr>
      <w:rPr>
        <w:rFonts w:ascii="Wingdings" w:hAnsi="Wingdings" w:hint="default"/>
      </w:rPr>
    </w:lvl>
    <w:lvl w:ilvl="6" w:tplc="04090001" w:tentative="1">
      <w:start w:val="1"/>
      <w:numFmt w:val="bullet"/>
      <w:lvlText w:val=""/>
      <w:lvlJc w:val="left"/>
      <w:pPr>
        <w:tabs>
          <w:tab w:val="num" w:pos="6151"/>
        </w:tabs>
        <w:ind w:left="6151" w:hanging="360"/>
      </w:pPr>
      <w:rPr>
        <w:rFonts w:ascii="Symbol" w:hAnsi="Symbol" w:hint="default"/>
      </w:rPr>
    </w:lvl>
    <w:lvl w:ilvl="7" w:tplc="04090003" w:tentative="1">
      <w:start w:val="1"/>
      <w:numFmt w:val="bullet"/>
      <w:lvlText w:val="o"/>
      <w:lvlJc w:val="left"/>
      <w:pPr>
        <w:tabs>
          <w:tab w:val="num" w:pos="6871"/>
        </w:tabs>
        <w:ind w:left="6871" w:hanging="360"/>
      </w:pPr>
      <w:rPr>
        <w:rFonts w:ascii="Courier New" w:hAnsi="Courier New" w:cs="Courier New" w:hint="default"/>
      </w:rPr>
    </w:lvl>
    <w:lvl w:ilvl="8" w:tplc="04090005" w:tentative="1">
      <w:start w:val="1"/>
      <w:numFmt w:val="bullet"/>
      <w:lvlText w:val=""/>
      <w:lvlJc w:val="left"/>
      <w:pPr>
        <w:tabs>
          <w:tab w:val="num" w:pos="7591"/>
        </w:tabs>
        <w:ind w:left="7591" w:hanging="360"/>
      </w:pPr>
      <w:rPr>
        <w:rFonts w:ascii="Wingdings" w:hAnsi="Wingdings" w:hint="default"/>
      </w:rPr>
    </w:lvl>
  </w:abstractNum>
  <w:abstractNum w:abstractNumId="5" w15:restartNumberingAfterBreak="0">
    <w:nsid w:val="12725C1C"/>
    <w:multiLevelType w:val="hybridMultilevel"/>
    <w:tmpl w:val="E09081B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29"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16D6C"/>
    <w:multiLevelType w:val="hybridMultilevel"/>
    <w:tmpl w:val="2C6C98B2"/>
    <w:lvl w:ilvl="0" w:tplc="557A9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C4508C"/>
    <w:multiLevelType w:val="hybridMultilevel"/>
    <w:tmpl w:val="8E887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26128"/>
    <w:multiLevelType w:val="hybridMultilevel"/>
    <w:tmpl w:val="A90499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44CDF"/>
    <w:multiLevelType w:val="hybridMultilevel"/>
    <w:tmpl w:val="478E9C4C"/>
    <w:lvl w:ilvl="0" w:tplc="55F0402C">
      <w:start w:val="2"/>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862DBB"/>
    <w:multiLevelType w:val="hybridMultilevel"/>
    <w:tmpl w:val="1E4001B6"/>
    <w:lvl w:ilvl="0" w:tplc="04090005">
      <w:start w:val="1"/>
      <w:numFmt w:val="bullet"/>
      <w:lvlText w:val=""/>
      <w:lvlJc w:val="left"/>
      <w:pPr>
        <w:ind w:left="1854" w:hanging="360"/>
      </w:pPr>
      <w:rPr>
        <w:rFonts w:ascii="Wingdings" w:hAnsi="Wingdings" w:hint="default"/>
        <w:w w:val="99"/>
        <w:sz w:val="26"/>
        <w:szCs w:val="26"/>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1FE71338"/>
    <w:multiLevelType w:val="hybridMultilevel"/>
    <w:tmpl w:val="1EA62E0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1F72C40"/>
    <w:multiLevelType w:val="multilevel"/>
    <w:tmpl w:val="BA9C8E8E"/>
    <w:lvl w:ilvl="0">
      <w:numFmt w:val="bullet"/>
      <w:lvlText w:val="-"/>
      <w:lvlJc w:val="left"/>
      <w:pPr>
        <w:ind w:left="720" w:hanging="360"/>
      </w:pPr>
      <w:rPr>
        <w:rFonts w:ascii="Times New Roman" w:eastAsia="Times New Roman" w:hAnsi="Times New Roman" w:cs="Times New Roman" w:hint="default"/>
        <w:w w:val="99"/>
        <w:sz w:val="26"/>
        <w:szCs w:val="26"/>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13" w15:restartNumberingAfterBreak="0">
    <w:nsid w:val="267B0733"/>
    <w:multiLevelType w:val="multilevel"/>
    <w:tmpl w:val="B3CC2D8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B87687"/>
    <w:multiLevelType w:val="multilevel"/>
    <w:tmpl w:val="B89CAA78"/>
    <w:lvl w:ilvl="0">
      <w:start w:val="1"/>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DE2064"/>
    <w:multiLevelType w:val="multilevel"/>
    <w:tmpl w:val="4E4662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sz w:val="26"/>
        <w:szCs w:val="26"/>
      </w:rPr>
    </w:lvl>
    <w:lvl w:ilvl="2">
      <w:start w:val="1"/>
      <w:numFmt w:val="decimal"/>
      <w:isLgl/>
      <w:lvlText w:val="%1.%2.%3."/>
      <w:lvlJc w:val="left"/>
      <w:pPr>
        <w:ind w:left="1080" w:hanging="720"/>
      </w:pPr>
      <w:rPr>
        <w:rFonts w:hint="default"/>
        <w:b w:val="0"/>
        <w:i/>
        <w:sz w:val="26"/>
        <w:szCs w:val="26"/>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16" w15:restartNumberingAfterBreak="0">
    <w:nsid w:val="2D641F4F"/>
    <w:multiLevelType w:val="hybridMultilevel"/>
    <w:tmpl w:val="33D60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B745E"/>
    <w:multiLevelType w:val="hybridMultilevel"/>
    <w:tmpl w:val="B5089A28"/>
    <w:lvl w:ilvl="0" w:tplc="8C4012E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3B6870"/>
    <w:multiLevelType w:val="multilevel"/>
    <w:tmpl w:val="A0C4FD9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CC5767"/>
    <w:multiLevelType w:val="hybridMultilevel"/>
    <w:tmpl w:val="B6F8E74E"/>
    <w:lvl w:ilvl="0" w:tplc="E8CEAA64">
      <w:numFmt w:val="bullet"/>
      <w:lvlText w:val="-"/>
      <w:lvlJc w:val="left"/>
      <w:pPr>
        <w:ind w:left="1296" w:hanging="360"/>
      </w:pPr>
      <w:rPr>
        <w:rFonts w:ascii="Times New Roman" w:eastAsia="Times New Roman" w:hAnsi="Times New Roman"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15:restartNumberingAfterBreak="0">
    <w:nsid w:val="381A69EE"/>
    <w:multiLevelType w:val="multilevel"/>
    <w:tmpl w:val="54C21FFA"/>
    <w:lvl w:ilvl="0">
      <w:start w:val="1"/>
      <w:numFmt w:val="decimal"/>
      <w:lvlText w:val="%1."/>
      <w:lvlJc w:val="left"/>
      <w:pPr>
        <w:ind w:left="585" w:hanging="585"/>
      </w:pPr>
      <w:rPr>
        <w:rFonts w:hint="default"/>
        <w:b w:val="0"/>
        <w:sz w:val="26"/>
      </w:rPr>
    </w:lvl>
    <w:lvl w:ilvl="1">
      <w:start w:val="7"/>
      <w:numFmt w:val="decimal"/>
      <w:lvlText w:val="%1.%2."/>
      <w:lvlJc w:val="left"/>
      <w:pPr>
        <w:ind w:left="585" w:hanging="585"/>
      </w:pPr>
      <w:rPr>
        <w:rFonts w:hint="default"/>
        <w:b w:val="0"/>
        <w:sz w:val="26"/>
      </w:rPr>
    </w:lvl>
    <w:lvl w:ilvl="2">
      <w:start w:val="1"/>
      <w:numFmt w:val="decimal"/>
      <w:lvlText w:val="%1.%2.%3."/>
      <w:lvlJc w:val="left"/>
      <w:pPr>
        <w:ind w:left="720" w:hanging="720"/>
      </w:pPr>
      <w:rPr>
        <w:rFonts w:hint="default"/>
        <w:b w:val="0"/>
        <w:sz w:val="26"/>
      </w:rPr>
    </w:lvl>
    <w:lvl w:ilvl="3">
      <w:start w:val="1"/>
      <w:numFmt w:val="decimal"/>
      <w:lvlText w:val="%1.%2.%3.%4."/>
      <w:lvlJc w:val="left"/>
      <w:pPr>
        <w:ind w:left="720" w:hanging="720"/>
      </w:pPr>
      <w:rPr>
        <w:rFonts w:hint="default"/>
        <w:b w:val="0"/>
        <w:sz w:val="26"/>
      </w:rPr>
    </w:lvl>
    <w:lvl w:ilvl="4">
      <w:start w:val="1"/>
      <w:numFmt w:val="decimal"/>
      <w:lvlText w:val="%1.%2.%3.%4.%5."/>
      <w:lvlJc w:val="left"/>
      <w:pPr>
        <w:ind w:left="1080" w:hanging="1080"/>
      </w:pPr>
      <w:rPr>
        <w:rFonts w:hint="default"/>
        <w:b w:val="0"/>
        <w:sz w:val="26"/>
      </w:rPr>
    </w:lvl>
    <w:lvl w:ilvl="5">
      <w:start w:val="1"/>
      <w:numFmt w:val="decimal"/>
      <w:lvlText w:val="%1.%2.%3.%4.%5.%6."/>
      <w:lvlJc w:val="left"/>
      <w:pPr>
        <w:ind w:left="1080" w:hanging="1080"/>
      </w:pPr>
      <w:rPr>
        <w:rFonts w:hint="default"/>
        <w:b w:val="0"/>
        <w:sz w:val="26"/>
      </w:rPr>
    </w:lvl>
    <w:lvl w:ilvl="6">
      <w:start w:val="1"/>
      <w:numFmt w:val="decimal"/>
      <w:lvlText w:val="%1.%2.%3.%4.%5.%6.%7."/>
      <w:lvlJc w:val="left"/>
      <w:pPr>
        <w:ind w:left="1440" w:hanging="1440"/>
      </w:pPr>
      <w:rPr>
        <w:rFonts w:hint="default"/>
        <w:b w:val="0"/>
        <w:sz w:val="26"/>
      </w:rPr>
    </w:lvl>
    <w:lvl w:ilvl="7">
      <w:start w:val="1"/>
      <w:numFmt w:val="decimal"/>
      <w:lvlText w:val="%1.%2.%3.%4.%5.%6.%7.%8."/>
      <w:lvlJc w:val="left"/>
      <w:pPr>
        <w:ind w:left="1440" w:hanging="1440"/>
      </w:pPr>
      <w:rPr>
        <w:rFonts w:hint="default"/>
        <w:b w:val="0"/>
        <w:sz w:val="26"/>
      </w:rPr>
    </w:lvl>
    <w:lvl w:ilvl="8">
      <w:start w:val="1"/>
      <w:numFmt w:val="decimal"/>
      <w:lvlText w:val="%1.%2.%3.%4.%5.%6.%7.%8.%9."/>
      <w:lvlJc w:val="left"/>
      <w:pPr>
        <w:ind w:left="1800" w:hanging="1800"/>
      </w:pPr>
      <w:rPr>
        <w:rFonts w:hint="default"/>
        <w:b w:val="0"/>
        <w:sz w:val="26"/>
      </w:rPr>
    </w:lvl>
  </w:abstractNum>
  <w:abstractNum w:abstractNumId="21" w15:restartNumberingAfterBreak="0">
    <w:nsid w:val="3DE0722F"/>
    <w:multiLevelType w:val="hybridMultilevel"/>
    <w:tmpl w:val="9FA4C3E0"/>
    <w:lvl w:ilvl="0" w:tplc="04090005">
      <w:start w:val="1"/>
      <w:numFmt w:val="bullet"/>
      <w:lvlText w:val=""/>
      <w:lvlJc w:val="left"/>
      <w:pPr>
        <w:ind w:left="720" w:hanging="360"/>
      </w:pPr>
      <w:rPr>
        <w:rFonts w:ascii="Wingdings" w:hAnsi="Wingdings" w:hint="default"/>
        <w:w w:val="99"/>
        <w:sz w:val="26"/>
        <w:szCs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B2655C"/>
    <w:multiLevelType w:val="hybridMultilevel"/>
    <w:tmpl w:val="95264D4C"/>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91E4E6C"/>
    <w:multiLevelType w:val="hybridMultilevel"/>
    <w:tmpl w:val="9D3EBADE"/>
    <w:lvl w:ilvl="0" w:tplc="CE38D464">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4AEC722D"/>
    <w:multiLevelType w:val="hybridMultilevel"/>
    <w:tmpl w:val="EB40B9B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87415B6"/>
    <w:multiLevelType w:val="hybridMultilevel"/>
    <w:tmpl w:val="5868E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D0EB5"/>
    <w:multiLevelType w:val="hybridMultilevel"/>
    <w:tmpl w:val="AC2C8A0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3C430B7"/>
    <w:multiLevelType w:val="hybridMultilevel"/>
    <w:tmpl w:val="1A9291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46A7790"/>
    <w:multiLevelType w:val="hybridMultilevel"/>
    <w:tmpl w:val="9F2CE356"/>
    <w:lvl w:ilvl="0" w:tplc="C5CEFFB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81E1AAE"/>
    <w:multiLevelType w:val="multilevel"/>
    <w:tmpl w:val="85D00CBE"/>
    <w:lvl w:ilvl="0">
      <w:start w:val="2"/>
      <w:numFmt w:val="decimal"/>
      <w:lvlText w:val="%1."/>
      <w:lvlJc w:val="left"/>
      <w:pPr>
        <w:ind w:left="780" w:hanging="780"/>
      </w:pPr>
      <w:rPr>
        <w:rFonts w:hint="default"/>
      </w:rPr>
    </w:lvl>
    <w:lvl w:ilvl="1">
      <w:start w:val="8"/>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D426DA"/>
    <w:multiLevelType w:val="hybridMultilevel"/>
    <w:tmpl w:val="5882C7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6A616968"/>
    <w:multiLevelType w:val="hybridMultilevel"/>
    <w:tmpl w:val="7B921F9A"/>
    <w:lvl w:ilvl="0" w:tplc="55F0402C">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D4046E"/>
    <w:multiLevelType w:val="multilevel"/>
    <w:tmpl w:val="48F0862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7C4264"/>
    <w:multiLevelType w:val="hybridMultilevel"/>
    <w:tmpl w:val="0A606B7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CF087F"/>
    <w:multiLevelType w:val="hybridMultilevel"/>
    <w:tmpl w:val="94980D9E"/>
    <w:lvl w:ilvl="0" w:tplc="E898B256">
      <w:start w:val="1"/>
      <w:numFmt w:val="decimal"/>
      <w:lvlText w:val="%1."/>
      <w:lvlJc w:val="left"/>
      <w:pPr>
        <w:tabs>
          <w:tab w:val="num" w:pos="1704"/>
        </w:tabs>
        <w:ind w:left="1704" w:hanging="990"/>
      </w:pPr>
      <w:rPr>
        <w:rFonts w:hint="default"/>
      </w:rPr>
    </w:lvl>
    <w:lvl w:ilvl="1" w:tplc="01FA119A">
      <w:start w:val="1"/>
      <w:numFmt w:val="bullet"/>
      <w:lvlText w:val=""/>
      <w:lvlJc w:val="left"/>
      <w:pPr>
        <w:tabs>
          <w:tab w:val="num" w:pos="454"/>
        </w:tabs>
        <w:ind w:left="454" w:hanging="397"/>
      </w:pPr>
      <w:rPr>
        <w:rFonts w:ascii="Symbol" w:hAnsi="Symbol" w:hint="default"/>
      </w:rPr>
    </w:lvl>
    <w:lvl w:ilvl="2" w:tplc="0409001B">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5" w15:restartNumberingAfterBreak="0">
    <w:nsid w:val="7FFD5747"/>
    <w:multiLevelType w:val="hybridMultilevel"/>
    <w:tmpl w:val="034E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9"/>
  </w:num>
  <w:num w:numId="4">
    <w:abstractNumId w:val="17"/>
  </w:num>
  <w:num w:numId="5">
    <w:abstractNumId w:val="21"/>
  </w:num>
  <w:num w:numId="6">
    <w:abstractNumId w:val="12"/>
  </w:num>
  <w:num w:numId="7">
    <w:abstractNumId w:val="19"/>
  </w:num>
  <w:num w:numId="8">
    <w:abstractNumId w:val="7"/>
  </w:num>
  <w:num w:numId="9">
    <w:abstractNumId w:val="29"/>
  </w:num>
  <w:num w:numId="10">
    <w:abstractNumId w:val="24"/>
  </w:num>
  <w:num w:numId="11">
    <w:abstractNumId w:val="11"/>
  </w:num>
  <w:num w:numId="12">
    <w:abstractNumId w:val="26"/>
  </w:num>
  <w:num w:numId="13">
    <w:abstractNumId w:val="27"/>
  </w:num>
  <w:num w:numId="14">
    <w:abstractNumId w:val="30"/>
  </w:num>
  <w:num w:numId="15">
    <w:abstractNumId w:val="34"/>
  </w:num>
  <w:num w:numId="16">
    <w:abstractNumId w:val="35"/>
  </w:num>
  <w:num w:numId="17">
    <w:abstractNumId w:val="32"/>
  </w:num>
  <w:num w:numId="18">
    <w:abstractNumId w:val="3"/>
  </w:num>
  <w:num w:numId="19">
    <w:abstractNumId w:val="8"/>
  </w:num>
  <w:num w:numId="20">
    <w:abstractNumId w:val="6"/>
  </w:num>
  <w:num w:numId="21">
    <w:abstractNumId w:val="16"/>
  </w:num>
  <w:num w:numId="22">
    <w:abstractNumId w:val="22"/>
  </w:num>
  <w:num w:numId="23">
    <w:abstractNumId w:val="0"/>
  </w:num>
  <w:num w:numId="24">
    <w:abstractNumId w:val="25"/>
  </w:num>
  <w:num w:numId="25">
    <w:abstractNumId w:val="5"/>
  </w:num>
  <w:num w:numId="26">
    <w:abstractNumId w:val="31"/>
  </w:num>
  <w:num w:numId="27">
    <w:abstractNumId w:val="1"/>
  </w:num>
  <w:num w:numId="28">
    <w:abstractNumId w:val="20"/>
  </w:num>
  <w:num w:numId="29">
    <w:abstractNumId w:val="14"/>
  </w:num>
  <w:num w:numId="30">
    <w:abstractNumId w:val="28"/>
  </w:num>
  <w:num w:numId="31">
    <w:abstractNumId w:val="2"/>
  </w:num>
  <w:num w:numId="32">
    <w:abstractNumId w:val="23"/>
  </w:num>
  <w:num w:numId="33">
    <w:abstractNumId w:val="10"/>
  </w:num>
  <w:num w:numId="34">
    <w:abstractNumId w:val="13"/>
  </w:num>
  <w:num w:numId="35">
    <w:abstractNumId w:val="1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065"/>
    <w:rsid w:val="000047FF"/>
    <w:rsid w:val="00004B6C"/>
    <w:rsid w:val="00016AE6"/>
    <w:rsid w:val="00017D8F"/>
    <w:rsid w:val="0002521D"/>
    <w:rsid w:val="000260A5"/>
    <w:rsid w:val="00026F52"/>
    <w:rsid w:val="00027D3F"/>
    <w:rsid w:val="00033981"/>
    <w:rsid w:val="00035937"/>
    <w:rsid w:val="00035E0A"/>
    <w:rsid w:val="00037BBE"/>
    <w:rsid w:val="00045C98"/>
    <w:rsid w:val="00057BBD"/>
    <w:rsid w:val="00060B69"/>
    <w:rsid w:val="00061183"/>
    <w:rsid w:val="000623B7"/>
    <w:rsid w:val="00062D0C"/>
    <w:rsid w:val="00064502"/>
    <w:rsid w:val="00070ECF"/>
    <w:rsid w:val="00072382"/>
    <w:rsid w:val="00074071"/>
    <w:rsid w:val="0007697F"/>
    <w:rsid w:val="00080078"/>
    <w:rsid w:val="00080151"/>
    <w:rsid w:val="00083ECC"/>
    <w:rsid w:val="00086F2B"/>
    <w:rsid w:val="00086F64"/>
    <w:rsid w:val="000870C6"/>
    <w:rsid w:val="00087997"/>
    <w:rsid w:val="000904C2"/>
    <w:rsid w:val="000914EE"/>
    <w:rsid w:val="00092B71"/>
    <w:rsid w:val="00093592"/>
    <w:rsid w:val="000A185D"/>
    <w:rsid w:val="000A5C53"/>
    <w:rsid w:val="000A7314"/>
    <w:rsid w:val="000B1426"/>
    <w:rsid w:val="000B1C0C"/>
    <w:rsid w:val="000B410F"/>
    <w:rsid w:val="000B4329"/>
    <w:rsid w:val="000B44AE"/>
    <w:rsid w:val="000B47B3"/>
    <w:rsid w:val="000C0A2A"/>
    <w:rsid w:val="000C13A6"/>
    <w:rsid w:val="000C3F48"/>
    <w:rsid w:val="000D2952"/>
    <w:rsid w:val="000D32E9"/>
    <w:rsid w:val="000D3665"/>
    <w:rsid w:val="000D4ED6"/>
    <w:rsid w:val="000D55D0"/>
    <w:rsid w:val="000D6E25"/>
    <w:rsid w:val="000E2E23"/>
    <w:rsid w:val="000E4093"/>
    <w:rsid w:val="000E6E21"/>
    <w:rsid w:val="000F42DD"/>
    <w:rsid w:val="000F4321"/>
    <w:rsid w:val="000F5528"/>
    <w:rsid w:val="000F60A8"/>
    <w:rsid w:val="000F6C59"/>
    <w:rsid w:val="001004EA"/>
    <w:rsid w:val="00100CA0"/>
    <w:rsid w:val="00103759"/>
    <w:rsid w:val="00104A5F"/>
    <w:rsid w:val="0012274F"/>
    <w:rsid w:val="00127198"/>
    <w:rsid w:val="001312A3"/>
    <w:rsid w:val="001359A0"/>
    <w:rsid w:val="00135F93"/>
    <w:rsid w:val="00142A19"/>
    <w:rsid w:val="001432C6"/>
    <w:rsid w:val="001441A3"/>
    <w:rsid w:val="001536D4"/>
    <w:rsid w:val="00154353"/>
    <w:rsid w:val="00157784"/>
    <w:rsid w:val="001663F6"/>
    <w:rsid w:val="001666A1"/>
    <w:rsid w:val="001744DF"/>
    <w:rsid w:val="00175AB1"/>
    <w:rsid w:val="00176EEE"/>
    <w:rsid w:val="00187655"/>
    <w:rsid w:val="00192378"/>
    <w:rsid w:val="00192AC4"/>
    <w:rsid w:val="001A04F4"/>
    <w:rsid w:val="001A0A1D"/>
    <w:rsid w:val="001A0C9B"/>
    <w:rsid w:val="001A7B7D"/>
    <w:rsid w:val="001B36D9"/>
    <w:rsid w:val="001C0572"/>
    <w:rsid w:val="001C383B"/>
    <w:rsid w:val="001C5A82"/>
    <w:rsid w:val="001D0611"/>
    <w:rsid w:val="001D3F55"/>
    <w:rsid w:val="001D461A"/>
    <w:rsid w:val="001D70B3"/>
    <w:rsid w:val="001E0491"/>
    <w:rsid w:val="001E7D0D"/>
    <w:rsid w:val="001F117D"/>
    <w:rsid w:val="001F3FFB"/>
    <w:rsid w:val="00200083"/>
    <w:rsid w:val="00213B09"/>
    <w:rsid w:val="00215757"/>
    <w:rsid w:val="0022223A"/>
    <w:rsid w:val="00227250"/>
    <w:rsid w:val="00231153"/>
    <w:rsid w:val="002532CB"/>
    <w:rsid w:val="002533B5"/>
    <w:rsid w:val="0025390B"/>
    <w:rsid w:val="00253E35"/>
    <w:rsid w:val="00255982"/>
    <w:rsid w:val="00257686"/>
    <w:rsid w:val="00264C69"/>
    <w:rsid w:val="00264CC7"/>
    <w:rsid w:val="0026537F"/>
    <w:rsid w:val="00267BDD"/>
    <w:rsid w:val="00272B05"/>
    <w:rsid w:val="00280F49"/>
    <w:rsid w:val="002813FB"/>
    <w:rsid w:val="00282246"/>
    <w:rsid w:val="0028247A"/>
    <w:rsid w:val="002829E8"/>
    <w:rsid w:val="00287923"/>
    <w:rsid w:val="002926CE"/>
    <w:rsid w:val="002934BD"/>
    <w:rsid w:val="00295BAB"/>
    <w:rsid w:val="002966A1"/>
    <w:rsid w:val="002A1AD4"/>
    <w:rsid w:val="002A1B35"/>
    <w:rsid w:val="002B4957"/>
    <w:rsid w:val="002B6648"/>
    <w:rsid w:val="002C0205"/>
    <w:rsid w:val="002C160D"/>
    <w:rsid w:val="002C27CB"/>
    <w:rsid w:val="002C3E40"/>
    <w:rsid w:val="002D2743"/>
    <w:rsid w:val="002F616F"/>
    <w:rsid w:val="002F7F37"/>
    <w:rsid w:val="00303D4D"/>
    <w:rsid w:val="00305F9A"/>
    <w:rsid w:val="00307D29"/>
    <w:rsid w:val="00310816"/>
    <w:rsid w:val="003116A4"/>
    <w:rsid w:val="00314718"/>
    <w:rsid w:val="0032024B"/>
    <w:rsid w:val="003302E3"/>
    <w:rsid w:val="003312E7"/>
    <w:rsid w:val="003343C9"/>
    <w:rsid w:val="003357BF"/>
    <w:rsid w:val="00336A43"/>
    <w:rsid w:val="00336AC7"/>
    <w:rsid w:val="00336B38"/>
    <w:rsid w:val="00341631"/>
    <w:rsid w:val="00341874"/>
    <w:rsid w:val="0034516D"/>
    <w:rsid w:val="0035292A"/>
    <w:rsid w:val="00352AB3"/>
    <w:rsid w:val="003548FC"/>
    <w:rsid w:val="00360028"/>
    <w:rsid w:val="0036052D"/>
    <w:rsid w:val="00360E07"/>
    <w:rsid w:val="00362F6A"/>
    <w:rsid w:val="0036758F"/>
    <w:rsid w:val="003712D0"/>
    <w:rsid w:val="00375EF8"/>
    <w:rsid w:val="00377677"/>
    <w:rsid w:val="00381D87"/>
    <w:rsid w:val="00384757"/>
    <w:rsid w:val="00384AD6"/>
    <w:rsid w:val="00386D35"/>
    <w:rsid w:val="00394010"/>
    <w:rsid w:val="00397186"/>
    <w:rsid w:val="003A190A"/>
    <w:rsid w:val="003A2502"/>
    <w:rsid w:val="003A67E3"/>
    <w:rsid w:val="003B1510"/>
    <w:rsid w:val="003B3293"/>
    <w:rsid w:val="003B6636"/>
    <w:rsid w:val="003C0374"/>
    <w:rsid w:val="003C1FF4"/>
    <w:rsid w:val="003C60FE"/>
    <w:rsid w:val="003D51DE"/>
    <w:rsid w:val="003D58ED"/>
    <w:rsid w:val="003E4713"/>
    <w:rsid w:val="003E4FEF"/>
    <w:rsid w:val="003E51CA"/>
    <w:rsid w:val="003F1DBF"/>
    <w:rsid w:val="003F1F89"/>
    <w:rsid w:val="003F61BD"/>
    <w:rsid w:val="003F66E2"/>
    <w:rsid w:val="003F7908"/>
    <w:rsid w:val="00401E5D"/>
    <w:rsid w:val="00402338"/>
    <w:rsid w:val="004074C1"/>
    <w:rsid w:val="00407A4C"/>
    <w:rsid w:val="00410F79"/>
    <w:rsid w:val="00417426"/>
    <w:rsid w:val="00420DC8"/>
    <w:rsid w:val="004237C6"/>
    <w:rsid w:val="00423C68"/>
    <w:rsid w:val="0042749F"/>
    <w:rsid w:val="00427C42"/>
    <w:rsid w:val="004337BA"/>
    <w:rsid w:val="004411BE"/>
    <w:rsid w:val="00441717"/>
    <w:rsid w:val="00441ECA"/>
    <w:rsid w:val="004458D1"/>
    <w:rsid w:val="0045275A"/>
    <w:rsid w:val="00455166"/>
    <w:rsid w:val="00461CCA"/>
    <w:rsid w:val="0046307B"/>
    <w:rsid w:val="004671C3"/>
    <w:rsid w:val="00467ED4"/>
    <w:rsid w:val="00473F74"/>
    <w:rsid w:val="004742DC"/>
    <w:rsid w:val="00474573"/>
    <w:rsid w:val="0047678E"/>
    <w:rsid w:val="0048204B"/>
    <w:rsid w:val="00483425"/>
    <w:rsid w:val="00491F79"/>
    <w:rsid w:val="00493EF5"/>
    <w:rsid w:val="004941BA"/>
    <w:rsid w:val="00495C2E"/>
    <w:rsid w:val="004A235D"/>
    <w:rsid w:val="004A3594"/>
    <w:rsid w:val="004A38CC"/>
    <w:rsid w:val="004B0776"/>
    <w:rsid w:val="004B1C92"/>
    <w:rsid w:val="004B2E51"/>
    <w:rsid w:val="004C00C6"/>
    <w:rsid w:val="004C4395"/>
    <w:rsid w:val="004C6795"/>
    <w:rsid w:val="004C6F76"/>
    <w:rsid w:val="004D7D3F"/>
    <w:rsid w:val="004E57F8"/>
    <w:rsid w:val="004E7C75"/>
    <w:rsid w:val="004F018D"/>
    <w:rsid w:val="004F4E82"/>
    <w:rsid w:val="00501C2C"/>
    <w:rsid w:val="00501C37"/>
    <w:rsid w:val="005209B5"/>
    <w:rsid w:val="005216A9"/>
    <w:rsid w:val="00530549"/>
    <w:rsid w:val="00534F53"/>
    <w:rsid w:val="00537232"/>
    <w:rsid w:val="00537691"/>
    <w:rsid w:val="00537995"/>
    <w:rsid w:val="005423A5"/>
    <w:rsid w:val="00552D94"/>
    <w:rsid w:val="00557306"/>
    <w:rsid w:val="00560395"/>
    <w:rsid w:val="00562DEB"/>
    <w:rsid w:val="00563C99"/>
    <w:rsid w:val="005675A8"/>
    <w:rsid w:val="00570555"/>
    <w:rsid w:val="00573457"/>
    <w:rsid w:val="00575094"/>
    <w:rsid w:val="00575EF1"/>
    <w:rsid w:val="00576CF3"/>
    <w:rsid w:val="00582FEE"/>
    <w:rsid w:val="00586AC8"/>
    <w:rsid w:val="00587654"/>
    <w:rsid w:val="00591738"/>
    <w:rsid w:val="00593B1E"/>
    <w:rsid w:val="0059508F"/>
    <w:rsid w:val="00596B3D"/>
    <w:rsid w:val="005A1EF1"/>
    <w:rsid w:val="005A5121"/>
    <w:rsid w:val="005A5FCD"/>
    <w:rsid w:val="005B0C72"/>
    <w:rsid w:val="005B22CF"/>
    <w:rsid w:val="005B6359"/>
    <w:rsid w:val="005C3BB0"/>
    <w:rsid w:val="005C5D35"/>
    <w:rsid w:val="005D0515"/>
    <w:rsid w:val="005D0E91"/>
    <w:rsid w:val="005D24BB"/>
    <w:rsid w:val="005D3777"/>
    <w:rsid w:val="005D4AB9"/>
    <w:rsid w:val="005E5899"/>
    <w:rsid w:val="005E58D1"/>
    <w:rsid w:val="005F2789"/>
    <w:rsid w:val="005F4AA2"/>
    <w:rsid w:val="005F7C75"/>
    <w:rsid w:val="006039B0"/>
    <w:rsid w:val="00605726"/>
    <w:rsid w:val="00606B23"/>
    <w:rsid w:val="00607ABC"/>
    <w:rsid w:val="00611E59"/>
    <w:rsid w:val="0061439F"/>
    <w:rsid w:val="00616001"/>
    <w:rsid w:val="00617A63"/>
    <w:rsid w:val="0062037A"/>
    <w:rsid w:val="00620C8A"/>
    <w:rsid w:val="00623DCA"/>
    <w:rsid w:val="006270CE"/>
    <w:rsid w:val="00630C32"/>
    <w:rsid w:val="0063290D"/>
    <w:rsid w:val="0064112B"/>
    <w:rsid w:val="006421EC"/>
    <w:rsid w:val="006439C2"/>
    <w:rsid w:val="00644C5A"/>
    <w:rsid w:val="0064504D"/>
    <w:rsid w:val="00645DC8"/>
    <w:rsid w:val="00652047"/>
    <w:rsid w:val="00654326"/>
    <w:rsid w:val="00657762"/>
    <w:rsid w:val="00660CE8"/>
    <w:rsid w:val="006616EB"/>
    <w:rsid w:val="00662779"/>
    <w:rsid w:val="0066407B"/>
    <w:rsid w:val="006662C8"/>
    <w:rsid w:val="00670097"/>
    <w:rsid w:val="006722D1"/>
    <w:rsid w:val="006722FA"/>
    <w:rsid w:val="00673294"/>
    <w:rsid w:val="00680FF9"/>
    <w:rsid w:val="006828FF"/>
    <w:rsid w:val="0069526A"/>
    <w:rsid w:val="006964C2"/>
    <w:rsid w:val="006A4A07"/>
    <w:rsid w:val="006B0B33"/>
    <w:rsid w:val="006B2048"/>
    <w:rsid w:val="006B5A00"/>
    <w:rsid w:val="006B5B23"/>
    <w:rsid w:val="006C234A"/>
    <w:rsid w:val="006C3001"/>
    <w:rsid w:val="006C4BDD"/>
    <w:rsid w:val="006C5804"/>
    <w:rsid w:val="006D413D"/>
    <w:rsid w:val="006E7497"/>
    <w:rsid w:val="006F3050"/>
    <w:rsid w:val="006F37A1"/>
    <w:rsid w:val="006F461C"/>
    <w:rsid w:val="006F4EC5"/>
    <w:rsid w:val="006F62F6"/>
    <w:rsid w:val="00700B11"/>
    <w:rsid w:val="00701995"/>
    <w:rsid w:val="00704A8C"/>
    <w:rsid w:val="00705808"/>
    <w:rsid w:val="00712647"/>
    <w:rsid w:val="00713273"/>
    <w:rsid w:val="00715470"/>
    <w:rsid w:val="00722CCB"/>
    <w:rsid w:val="00723188"/>
    <w:rsid w:val="0073180B"/>
    <w:rsid w:val="00736F24"/>
    <w:rsid w:val="00745280"/>
    <w:rsid w:val="00750E20"/>
    <w:rsid w:val="007519D9"/>
    <w:rsid w:val="0075390C"/>
    <w:rsid w:val="00757A2A"/>
    <w:rsid w:val="00760201"/>
    <w:rsid w:val="00763C3E"/>
    <w:rsid w:val="00777C24"/>
    <w:rsid w:val="0078002F"/>
    <w:rsid w:val="007873AA"/>
    <w:rsid w:val="007875EA"/>
    <w:rsid w:val="00790320"/>
    <w:rsid w:val="0079073E"/>
    <w:rsid w:val="00790757"/>
    <w:rsid w:val="007966BA"/>
    <w:rsid w:val="00797855"/>
    <w:rsid w:val="007A4705"/>
    <w:rsid w:val="007B0E78"/>
    <w:rsid w:val="007B11A4"/>
    <w:rsid w:val="007B1457"/>
    <w:rsid w:val="007B16B4"/>
    <w:rsid w:val="007B223B"/>
    <w:rsid w:val="007B43E3"/>
    <w:rsid w:val="007C1D11"/>
    <w:rsid w:val="007C7C18"/>
    <w:rsid w:val="007D26A5"/>
    <w:rsid w:val="007E409D"/>
    <w:rsid w:val="007F0510"/>
    <w:rsid w:val="007F3EBF"/>
    <w:rsid w:val="007F6DAF"/>
    <w:rsid w:val="007F6FDB"/>
    <w:rsid w:val="00801F17"/>
    <w:rsid w:val="00802258"/>
    <w:rsid w:val="00802BB6"/>
    <w:rsid w:val="00806753"/>
    <w:rsid w:val="00806AD7"/>
    <w:rsid w:val="008123B9"/>
    <w:rsid w:val="00816C4D"/>
    <w:rsid w:val="00816D40"/>
    <w:rsid w:val="0082394E"/>
    <w:rsid w:val="008276A1"/>
    <w:rsid w:val="008321A9"/>
    <w:rsid w:val="00833B32"/>
    <w:rsid w:val="00836212"/>
    <w:rsid w:val="008368BB"/>
    <w:rsid w:val="00841AEF"/>
    <w:rsid w:val="00843658"/>
    <w:rsid w:val="0084433C"/>
    <w:rsid w:val="0084543D"/>
    <w:rsid w:val="00861E1F"/>
    <w:rsid w:val="00870970"/>
    <w:rsid w:val="00871A1A"/>
    <w:rsid w:val="0087275D"/>
    <w:rsid w:val="008736D0"/>
    <w:rsid w:val="00873B8F"/>
    <w:rsid w:val="00874799"/>
    <w:rsid w:val="00876F35"/>
    <w:rsid w:val="00882BAA"/>
    <w:rsid w:val="00886146"/>
    <w:rsid w:val="00886A92"/>
    <w:rsid w:val="008913F1"/>
    <w:rsid w:val="00892193"/>
    <w:rsid w:val="008A01B9"/>
    <w:rsid w:val="008A0596"/>
    <w:rsid w:val="008A474B"/>
    <w:rsid w:val="008A6CEA"/>
    <w:rsid w:val="008A7B10"/>
    <w:rsid w:val="008A7D40"/>
    <w:rsid w:val="008C2D7B"/>
    <w:rsid w:val="008C5C30"/>
    <w:rsid w:val="008C7B3C"/>
    <w:rsid w:val="008D18C6"/>
    <w:rsid w:val="008D5057"/>
    <w:rsid w:val="008D5276"/>
    <w:rsid w:val="008D72AB"/>
    <w:rsid w:val="008E248A"/>
    <w:rsid w:val="008F1D87"/>
    <w:rsid w:val="008F4A9F"/>
    <w:rsid w:val="0090365D"/>
    <w:rsid w:val="00910EF1"/>
    <w:rsid w:val="00911AC0"/>
    <w:rsid w:val="00911F10"/>
    <w:rsid w:val="009141D2"/>
    <w:rsid w:val="00920F9C"/>
    <w:rsid w:val="00921681"/>
    <w:rsid w:val="00923727"/>
    <w:rsid w:val="009276C1"/>
    <w:rsid w:val="00932F9F"/>
    <w:rsid w:val="009373FA"/>
    <w:rsid w:val="00943904"/>
    <w:rsid w:val="0094557C"/>
    <w:rsid w:val="00946F71"/>
    <w:rsid w:val="00951F1E"/>
    <w:rsid w:val="00952C3B"/>
    <w:rsid w:val="009564CB"/>
    <w:rsid w:val="00956AF0"/>
    <w:rsid w:val="00957F1B"/>
    <w:rsid w:val="00960395"/>
    <w:rsid w:val="009629FD"/>
    <w:rsid w:val="009642AF"/>
    <w:rsid w:val="00967C31"/>
    <w:rsid w:val="00970A6D"/>
    <w:rsid w:val="00971079"/>
    <w:rsid w:val="009745E6"/>
    <w:rsid w:val="0098139C"/>
    <w:rsid w:val="00987BCD"/>
    <w:rsid w:val="009910D6"/>
    <w:rsid w:val="00992235"/>
    <w:rsid w:val="00992975"/>
    <w:rsid w:val="00993E7E"/>
    <w:rsid w:val="00997545"/>
    <w:rsid w:val="009A144D"/>
    <w:rsid w:val="009A1AD3"/>
    <w:rsid w:val="009A3AEB"/>
    <w:rsid w:val="009A5F12"/>
    <w:rsid w:val="009A7DA9"/>
    <w:rsid w:val="009B141E"/>
    <w:rsid w:val="009B173A"/>
    <w:rsid w:val="009B2A70"/>
    <w:rsid w:val="009C2BAF"/>
    <w:rsid w:val="009C4CB0"/>
    <w:rsid w:val="009C4D26"/>
    <w:rsid w:val="009C6232"/>
    <w:rsid w:val="009D4381"/>
    <w:rsid w:val="009F52D6"/>
    <w:rsid w:val="00A0519A"/>
    <w:rsid w:val="00A1005C"/>
    <w:rsid w:val="00A115AE"/>
    <w:rsid w:val="00A16932"/>
    <w:rsid w:val="00A22C97"/>
    <w:rsid w:val="00A240BC"/>
    <w:rsid w:val="00A32E97"/>
    <w:rsid w:val="00A34A8D"/>
    <w:rsid w:val="00A361C7"/>
    <w:rsid w:val="00A36324"/>
    <w:rsid w:val="00A3721E"/>
    <w:rsid w:val="00A52BB4"/>
    <w:rsid w:val="00A628DE"/>
    <w:rsid w:val="00A678F4"/>
    <w:rsid w:val="00A67E7B"/>
    <w:rsid w:val="00A76131"/>
    <w:rsid w:val="00A81E0A"/>
    <w:rsid w:val="00A83253"/>
    <w:rsid w:val="00A875D8"/>
    <w:rsid w:val="00A92C70"/>
    <w:rsid w:val="00A94B33"/>
    <w:rsid w:val="00A9672F"/>
    <w:rsid w:val="00A9738A"/>
    <w:rsid w:val="00AA055E"/>
    <w:rsid w:val="00AA0710"/>
    <w:rsid w:val="00AA5CBA"/>
    <w:rsid w:val="00AA709A"/>
    <w:rsid w:val="00AB1840"/>
    <w:rsid w:val="00AC22F3"/>
    <w:rsid w:val="00AC5E30"/>
    <w:rsid w:val="00AD022F"/>
    <w:rsid w:val="00AD19AD"/>
    <w:rsid w:val="00AD378F"/>
    <w:rsid w:val="00AD4E34"/>
    <w:rsid w:val="00AE4222"/>
    <w:rsid w:val="00AF36BC"/>
    <w:rsid w:val="00AF3B7A"/>
    <w:rsid w:val="00AF4244"/>
    <w:rsid w:val="00AF4266"/>
    <w:rsid w:val="00AF72C6"/>
    <w:rsid w:val="00B06A4F"/>
    <w:rsid w:val="00B13B55"/>
    <w:rsid w:val="00B1408A"/>
    <w:rsid w:val="00B142CE"/>
    <w:rsid w:val="00B25A9C"/>
    <w:rsid w:val="00B3038B"/>
    <w:rsid w:val="00B3549E"/>
    <w:rsid w:val="00B357D6"/>
    <w:rsid w:val="00B36A7F"/>
    <w:rsid w:val="00B37A8C"/>
    <w:rsid w:val="00B4180E"/>
    <w:rsid w:val="00B44AF8"/>
    <w:rsid w:val="00B4575C"/>
    <w:rsid w:val="00B4715D"/>
    <w:rsid w:val="00B613C1"/>
    <w:rsid w:val="00B61BED"/>
    <w:rsid w:val="00B6414B"/>
    <w:rsid w:val="00B6570E"/>
    <w:rsid w:val="00B700A2"/>
    <w:rsid w:val="00B73ED9"/>
    <w:rsid w:val="00B81EA8"/>
    <w:rsid w:val="00B85ED0"/>
    <w:rsid w:val="00B92A91"/>
    <w:rsid w:val="00B92AE7"/>
    <w:rsid w:val="00B95C3E"/>
    <w:rsid w:val="00BA389E"/>
    <w:rsid w:val="00BA4788"/>
    <w:rsid w:val="00BB21A1"/>
    <w:rsid w:val="00BB23E7"/>
    <w:rsid w:val="00BB4679"/>
    <w:rsid w:val="00BB58DE"/>
    <w:rsid w:val="00BB5CDD"/>
    <w:rsid w:val="00BB6A7F"/>
    <w:rsid w:val="00BD129F"/>
    <w:rsid w:val="00BD29FC"/>
    <w:rsid w:val="00BD2F43"/>
    <w:rsid w:val="00BD78E9"/>
    <w:rsid w:val="00BE0CB2"/>
    <w:rsid w:val="00BE3A39"/>
    <w:rsid w:val="00BE4374"/>
    <w:rsid w:val="00BE57E7"/>
    <w:rsid w:val="00BE70ED"/>
    <w:rsid w:val="00C03A7F"/>
    <w:rsid w:val="00C0453C"/>
    <w:rsid w:val="00C07526"/>
    <w:rsid w:val="00C100E6"/>
    <w:rsid w:val="00C14A80"/>
    <w:rsid w:val="00C16086"/>
    <w:rsid w:val="00C164B4"/>
    <w:rsid w:val="00C17D96"/>
    <w:rsid w:val="00C243F7"/>
    <w:rsid w:val="00C27088"/>
    <w:rsid w:val="00C2729C"/>
    <w:rsid w:val="00C324F6"/>
    <w:rsid w:val="00C33846"/>
    <w:rsid w:val="00C41621"/>
    <w:rsid w:val="00C503E0"/>
    <w:rsid w:val="00C55FB7"/>
    <w:rsid w:val="00C600A4"/>
    <w:rsid w:val="00C647B3"/>
    <w:rsid w:val="00C6631E"/>
    <w:rsid w:val="00C70079"/>
    <w:rsid w:val="00C71D72"/>
    <w:rsid w:val="00C74D96"/>
    <w:rsid w:val="00C74E59"/>
    <w:rsid w:val="00C74F70"/>
    <w:rsid w:val="00C902D2"/>
    <w:rsid w:val="00C91471"/>
    <w:rsid w:val="00C95610"/>
    <w:rsid w:val="00CA195B"/>
    <w:rsid w:val="00CA6066"/>
    <w:rsid w:val="00CA7785"/>
    <w:rsid w:val="00CB359C"/>
    <w:rsid w:val="00CC1308"/>
    <w:rsid w:val="00CC1CC9"/>
    <w:rsid w:val="00CC1F9B"/>
    <w:rsid w:val="00CC357D"/>
    <w:rsid w:val="00CC3909"/>
    <w:rsid w:val="00CC3EBC"/>
    <w:rsid w:val="00CC3F0F"/>
    <w:rsid w:val="00CD1754"/>
    <w:rsid w:val="00CD23F9"/>
    <w:rsid w:val="00CD319A"/>
    <w:rsid w:val="00CD43B5"/>
    <w:rsid w:val="00CD547F"/>
    <w:rsid w:val="00CE0CCE"/>
    <w:rsid w:val="00CE344B"/>
    <w:rsid w:val="00CF19EC"/>
    <w:rsid w:val="00CF3E36"/>
    <w:rsid w:val="00D037C4"/>
    <w:rsid w:val="00D050F4"/>
    <w:rsid w:val="00D06270"/>
    <w:rsid w:val="00D214C6"/>
    <w:rsid w:val="00D249F6"/>
    <w:rsid w:val="00D323DE"/>
    <w:rsid w:val="00D36B24"/>
    <w:rsid w:val="00D40DBB"/>
    <w:rsid w:val="00D42581"/>
    <w:rsid w:val="00D500B8"/>
    <w:rsid w:val="00D51EF8"/>
    <w:rsid w:val="00D56733"/>
    <w:rsid w:val="00D56EA6"/>
    <w:rsid w:val="00D659A1"/>
    <w:rsid w:val="00D7515C"/>
    <w:rsid w:val="00D75B30"/>
    <w:rsid w:val="00D75E57"/>
    <w:rsid w:val="00D84EA7"/>
    <w:rsid w:val="00D860D7"/>
    <w:rsid w:val="00D929F6"/>
    <w:rsid w:val="00D92E62"/>
    <w:rsid w:val="00D94175"/>
    <w:rsid w:val="00D94748"/>
    <w:rsid w:val="00D95C2B"/>
    <w:rsid w:val="00DA02C5"/>
    <w:rsid w:val="00DA1C0B"/>
    <w:rsid w:val="00DA20EB"/>
    <w:rsid w:val="00DA2122"/>
    <w:rsid w:val="00DA254D"/>
    <w:rsid w:val="00DA3F7B"/>
    <w:rsid w:val="00DB2640"/>
    <w:rsid w:val="00DC476F"/>
    <w:rsid w:val="00DC4EBA"/>
    <w:rsid w:val="00DC51D9"/>
    <w:rsid w:val="00DC560D"/>
    <w:rsid w:val="00DC600E"/>
    <w:rsid w:val="00DC64C1"/>
    <w:rsid w:val="00DC6A13"/>
    <w:rsid w:val="00DE170C"/>
    <w:rsid w:val="00DE37F0"/>
    <w:rsid w:val="00DE4521"/>
    <w:rsid w:val="00DF0517"/>
    <w:rsid w:val="00DF0E55"/>
    <w:rsid w:val="00DF0FBE"/>
    <w:rsid w:val="00DF53F3"/>
    <w:rsid w:val="00DF7A89"/>
    <w:rsid w:val="00DF7D7E"/>
    <w:rsid w:val="00E03430"/>
    <w:rsid w:val="00E06F05"/>
    <w:rsid w:val="00E14A38"/>
    <w:rsid w:val="00E15B59"/>
    <w:rsid w:val="00E2071F"/>
    <w:rsid w:val="00E22F1A"/>
    <w:rsid w:val="00E23065"/>
    <w:rsid w:val="00E23F2C"/>
    <w:rsid w:val="00E2509C"/>
    <w:rsid w:val="00E309E5"/>
    <w:rsid w:val="00E40525"/>
    <w:rsid w:val="00E42C44"/>
    <w:rsid w:val="00E4300D"/>
    <w:rsid w:val="00E512FA"/>
    <w:rsid w:val="00E53832"/>
    <w:rsid w:val="00E57DE2"/>
    <w:rsid w:val="00E62019"/>
    <w:rsid w:val="00E629E9"/>
    <w:rsid w:val="00E63D28"/>
    <w:rsid w:val="00E66110"/>
    <w:rsid w:val="00E67030"/>
    <w:rsid w:val="00E70FD8"/>
    <w:rsid w:val="00E74287"/>
    <w:rsid w:val="00E83C01"/>
    <w:rsid w:val="00E87180"/>
    <w:rsid w:val="00EA5B82"/>
    <w:rsid w:val="00EA6149"/>
    <w:rsid w:val="00EA67BB"/>
    <w:rsid w:val="00EB07B9"/>
    <w:rsid w:val="00EB4126"/>
    <w:rsid w:val="00EB482B"/>
    <w:rsid w:val="00EB5EB0"/>
    <w:rsid w:val="00EC35C0"/>
    <w:rsid w:val="00EC4556"/>
    <w:rsid w:val="00EC74DC"/>
    <w:rsid w:val="00ED7A32"/>
    <w:rsid w:val="00ED7E17"/>
    <w:rsid w:val="00EF00C2"/>
    <w:rsid w:val="00EF5A58"/>
    <w:rsid w:val="00EF6117"/>
    <w:rsid w:val="00EF6EEA"/>
    <w:rsid w:val="00F04D56"/>
    <w:rsid w:val="00F1074B"/>
    <w:rsid w:val="00F108A7"/>
    <w:rsid w:val="00F131F7"/>
    <w:rsid w:val="00F14F28"/>
    <w:rsid w:val="00F26C05"/>
    <w:rsid w:val="00F30764"/>
    <w:rsid w:val="00F31385"/>
    <w:rsid w:val="00F319C0"/>
    <w:rsid w:val="00F34A81"/>
    <w:rsid w:val="00F403AD"/>
    <w:rsid w:val="00F41230"/>
    <w:rsid w:val="00F50766"/>
    <w:rsid w:val="00F55541"/>
    <w:rsid w:val="00F56E1C"/>
    <w:rsid w:val="00F6351A"/>
    <w:rsid w:val="00F64401"/>
    <w:rsid w:val="00F67528"/>
    <w:rsid w:val="00F74DFD"/>
    <w:rsid w:val="00F77155"/>
    <w:rsid w:val="00F77A59"/>
    <w:rsid w:val="00F80421"/>
    <w:rsid w:val="00F80C06"/>
    <w:rsid w:val="00F824AA"/>
    <w:rsid w:val="00F85942"/>
    <w:rsid w:val="00F86AE2"/>
    <w:rsid w:val="00F94B52"/>
    <w:rsid w:val="00F94C19"/>
    <w:rsid w:val="00F94E14"/>
    <w:rsid w:val="00F94E6A"/>
    <w:rsid w:val="00F950E0"/>
    <w:rsid w:val="00F969A2"/>
    <w:rsid w:val="00FA599B"/>
    <w:rsid w:val="00FB1F59"/>
    <w:rsid w:val="00FB5354"/>
    <w:rsid w:val="00FC46C4"/>
    <w:rsid w:val="00FC473C"/>
    <w:rsid w:val="00FC4B05"/>
    <w:rsid w:val="00FC65E0"/>
    <w:rsid w:val="00FC754C"/>
    <w:rsid w:val="00FD0AF7"/>
    <w:rsid w:val="00FD2193"/>
    <w:rsid w:val="00FE2C7F"/>
    <w:rsid w:val="00FE548F"/>
    <w:rsid w:val="00FF04EF"/>
    <w:rsid w:val="00FF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08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link w:val="Heading1Char1"/>
    <w:uiPriority w:val="1"/>
    <w:qFormat/>
    <w:rsid w:val="00E23065"/>
    <w:pPr>
      <w:keepNext/>
      <w:spacing w:before="120" w:after="0" w:line="240" w:lineRule="auto"/>
      <w:jc w:val="center"/>
      <w:outlineLvl w:val="0"/>
    </w:pPr>
    <w:rPr>
      <w:rFonts w:ascii=".VnTimeH" w:eastAsia="Times New Roman" w:hAnsi=".VnTimeH" w:cs="Times New Roman"/>
      <w:b/>
      <w:color w:val="000000"/>
      <w:sz w:val="24"/>
      <w:szCs w:val="20"/>
      <w:lang w:val="en-GB" w:eastAsia="x-none"/>
    </w:rPr>
  </w:style>
  <w:style w:type="paragraph" w:styleId="Heading2">
    <w:name w:val="heading 2"/>
    <w:basedOn w:val="Normal"/>
    <w:next w:val="Normal"/>
    <w:link w:val="Heading2Char"/>
    <w:uiPriority w:val="1"/>
    <w:qFormat/>
    <w:rsid w:val="00E23065"/>
    <w:pPr>
      <w:keepNext/>
      <w:spacing w:before="120" w:after="0" w:line="240" w:lineRule="auto"/>
      <w:jc w:val="center"/>
      <w:outlineLvl w:val="1"/>
    </w:pPr>
    <w:rPr>
      <w:rFonts w:ascii=".VnTimeH" w:eastAsia="Times New Roman" w:hAnsi=".VnTimeH" w:cs="Times New Roman"/>
      <w:b/>
      <w:sz w:val="24"/>
      <w:szCs w:val="20"/>
      <w:lang w:val="en-GB" w:eastAsia="x-none"/>
    </w:rPr>
  </w:style>
  <w:style w:type="paragraph" w:styleId="Heading3">
    <w:name w:val="heading 3"/>
    <w:basedOn w:val="Normal"/>
    <w:next w:val="Normal"/>
    <w:link w:val="Heading3Char"/>
    <w:uiPriority w:val="9"/>
    <w:qFormat/>
    <w:rsid w:val="00D92E62"/>
    <w:pPr>
      <w:keepNext/>
      <w:spacing w:before="120" w:after="0" w:line="240" w:lineRule="auto"/>
      <w:jc w:val="center"/>
      <w:outlineLvl w:val="2"/>
    </w:pPr>
    <w:rPr>
      <w:rFonts w:ascii=".VnTime" w:eastAsia="Times New Roman" w:hAnsi=".VnTime" w:cs="Times New Roman"/>
      <w:i/>
      <w:iCs/>
      <w:sz w:val="28"/>
      <w:szCs w:val="20"/>
      <w:lang w:val="en-GB" w:eastAsia="x-none"/>
    </w:rPr>
  </w:style>
  <w:style w:type="paragraph" w:styleId="Heading4">
    <w:name w:val="heading 4"/>
    <w:basedOn w:val="Normal"/>
    <w:next w:val="Normal"/>
    <w:link w:val="Heading4Char"/>
    <w:uiPriority w:val="9"/>
    <w:qFormat/>
    <w:rsid w:val="00D92E62"/>
    <w:pPr>
      <w:keepNext/>
      <w:spacing w:after="0" w:line="240" w:lineRule="auto"/>
      <w:jc w:val="both"/>
      <w:outlineLvl w:val="3"/>
    </w:pPr>
    <w:rPr>
      <w:rFonts w:ascii=".VnTime" w:eastAsia="Times New Roman" w:hAnsi=".VnTime" w:cs="Times New Roman"/>
      <w:b/>
      <w:bCs/>
      <w:i/>
      <w:iCs/>
      <w:sz w:val="24"/>
      <w:szCs w:val="20"/>
      <w:lang w:val="en-GB" w:eastAsia="x-none"/>
    </w:rPr>
  </w:style>
  <w:style w:type="paragraph" w:styleId="Heading5">
    <w:name w:val="heading 5"/>
    <w:basedOn w:val="Normal"/>
    <w:next w:val="Normal"/>
    <w:link w:val="Heading5Char"/>
    <w:uiPriority w:val="9"/>
    <w:qFormat/>
    <w:rsid w:val="00D92E62"/>
    <w:pPr>
      <w:keepNext/>
      <w:spacing w:after="0" w:line="240" w:lineRule="auto"/>
      <w:jc w:val="center"/>
      <w:outlineLvl w:val="4"/>
    </w:pPr>
    <w:rPr>
      <w:rFonts w:ascii=".VnTimeH" w:eastAsia="Times New Roman" w:hAnsi=".VnTimeH" w:cs="Times New Roman"/>
      <w:b/>
      <w:bCs/>
      <w:sz w:val="32"/>
      <w:szCs w:val="20"/>
      <w:lang w:val="en-GB" w:eastAsia="x-none"/>
    </w:rPr>
  </w:style>
  <w:style w:type="paragraph" w:styleId="Heading6">
    <w:name w:val="heading 6"/>
    <w:basedOn w:val="Normal"/>
    <w:next w:val="Normal"/>
    <w:link w:val="Heading6Char"/>
    <w:uiPriority w:val="9"/>
    <w:qFormat/>
    <w:rsid w:val="00D92E62"/>
    <w:pPr>
      <w:keepNext/>
      <w:spacing w:after="0" w:line="240" w:lineRule="auto"/>
      <w:ind w:left="340" w:firstLine="284"/>
      <w:outlineLvl w:val="5"/>
    </w:pPr>
    <w:rPr>
      <w:rFonts w:ascii=".VnTimeH" w:eastAsia="Times New Roman" w:hAnsi=".VnTimeH" w:cs="Times New Roman"/>
      <w:b/>
      <w:sz w:val="26"/>
      <w:szCs w:val="20"/>
      <w:lang w:val="en-GB" w:eastAsia="x-none"/>
    </w:rPr>
  </w:style>
  <w:style w:type="paragraph" w:styleId="Heading7">
    <w:name w:val="heading 7"/>
    <w:basedOn w:val="Normal"/>
    <w:next w:val="Normal"/>
    <w:link w:val="Heading7Char"/>
    <w:uiPriority w:val="9"/>
    <w:qFormat/>
    <w:rsid w:val="00D92E62"/>
    <w:pPr>
      <w:keepNext/>
      <w:spacing w:after="0" w:line="240" w:lineRule="auto"/>
      <w:ind w:left="2880"/>
      <w:outlineLvl w:val="6"/>
    </w:pPr>
    <w:rPr>
      <w:rFonts w:ascii=".VnTime" w:eastAsia="Times New Roman" w:hAnsi=".VnTime" w:cs="Times New Roman"/>
      <w:b/>
      <w:bCs/>
      <w:sz w:val="28"/>
      <w:szCs w:val="20"/>
      <w:lang w:val="en-GB" w:eastAsia="x-none"/>
    </w:rPr>
  </w:style>
  <w:style w:type="paragraph" w:styleId="Heading8">
    <w:name w:val="heading 8"/>
    <w:basedOn w:val="Normal"/>
    <w:next w:val="Normal"/>
    <w:link w:val="Heading8Char"/>
    <w:uiPriority w:val="9"/>
    <w:qFormat/>
    <w:rsid w:val="00D92E62"/>
    <w:pPr>
      <w:keepNext/>
      <w:spacing w:after="0" w:line="240" w:lineRule="auto"/>
      <w:ind w:left="2880"/>
      <w:jc w:val="center"/>
      <w:outlineLvl w:val="7"/>
    </w:pPr>
    <w:rPr>
      <w:rFonts w:ascii=".VnTimeH" w:eastAsia="Times New Roman" w:hAnsi=".VnTimeH" w:cs="Times New Roman"/>
      <w:b/>
      <w:bCs/>
      <w:sz w:val="28"/>
      <w:szCs w:val="20"/>
      <w:lang w:val="en-GB" w:eastAsia="x-none"/>
    </w:rPr>
  </w:style>
  <w:style w:type="paragraph" w:styleId="Heading9">
    <w:name w:val="heading 9"/>
    <w:basedOn w:val="Normal"/>
    <w:next w:val="Normal"/>
    <w:link w:val="Heading9Char"/>
    <w:uiPriority w:val="9"/>
    <w:qFormat/>
    <w:rsid w:val="00D92E62"/>
    <w:pPr>
      <w:keepNext/>
      <w:spacing w:before="60" w:after="40" w:line="240" w:lineRule="auto"/>
      <w:outlineLvl w:val="8"/>
    </w:pPr>
    <w:rPr>
      <w:rFonts w:ascii=".VnTimeH" w:eastAsia="Times New Roman" w:hAnsi=".VnTimeH" w:cs="Times New Roman"/>
      <w:b/>
      <w:bCs/>
      <w:sz w:val="24"/>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230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E23065"/>
    <w:rPr>
      <w:rFonts w:ascii=".VnTimeH" w:eastAsia="Times New Roman" w:hAnsi=".VnTimeH" w:cs="Times New Roman"/>
      <w:b/>
      <w:sz w:val="24"/>
      <w:szCs w:val="20"/>
      <w:lang w:val="en-GB" w:eastAsia="x-none"/>
    </w:rPr>
  </w:style>
  <w:style w:type="character" w:customStyle="1" w:styleId="Heading1Char1">
    <w:name w:val="Heading 1 Char1"/>
    <w:link w:val="Heading1"/>
    <w:uiPriority w:val="1"/>
    <w:rsid w:val="00E23065"/>
    <w:rPr>
      <w:rFonts w:ascii=".VnTimeH" w:eastAsia="Times New Roman" w:hAnsi=".VnTimeH" w:cs="Times New Roman"/>
      <w:b/>
      <w:color w:val="000000"/>
      <w:sz w:val="24"/>
      <w:szCs w:val="20"/>
      <w:lang w:val="en-GB" w:eastAsia="x-none"/>
    </w:rPr>
  </w:style>
  <w:style w:type="character" w:styleId="Hyperlink">
    <w:name w:val="Hyperlink"/>
    <w:uiPriority w:val="99"/>
    <w:rsid w:val="00E23065"/>
    <w:rPr>
      <w:color w:val="0000FF"/>
      <w:u w:val="single"/>
    </w:rPr>
  </w:style>
  <w:style w:type="paragraph" w:styleId="ListParagraph">
    <w:name w:val="List Paragraph"/>
    <w:basedOn w:val="Normal"/>
    <w:uiPriority w:val="34"/>
    <w:qFormat/>
    <w:rsid w:val="00E23065"/>
    <w:pPr>
      <w:ind w:left="720"/>
      <w:contextualSpacing/>
    </w:pPr>
    <w:rPr>
      <w:rFonts w:ascii="Times New Roman" w:eastAsia="Calibri" w:hAnsi="Times New Roman" w:cs="Times New Roman"/>
      <w:sz w:val="28"/>
    </w:rPr>
  </w:style>
  <w:style w:type="character" w:customStyle="1" w:styleId="UnresolvedMention1">
    <w:name w:val="Unresolved Mention1"/>
    <w:basedOn w:val="DefaultParagraphFont"/>
    <w:uiPriority w:val="99"/>
    <w:semiHidden/>
    <w:unhideWhenUsed/>
    <w:rsid w:val="00E23065"/>
    <w:rPr>
      <w:color w:val="605E5C"/>
      <w:shd w:val="clear" w:color="auto" w:fill="E1DFDD"/>
    </w:rPr>
  </w:style>
  <w:style w:type="character" w:customStyle="1" w:styleId="Heading3Char">
    <w:name w:val="Heading 3 Char"/>
    <w:basedOn w:val="DefaultParagraphFont"/>
    <w:link w:val="Heading3"/>
    <w:uiPriority w:val="9"/>
    <w:rsid w:val="00D92E62"/>
    <w:rPr>
      <w:rFonts w:ascii=".VnTime" w:eastAsia="Times New Roman" w:hAnsi=".VnTime" w:cs="Times New Roman"/>
      <w:i/>
      <w:iCs/>
      <w:sz w:val="28"/>
      <w:szCs w:val="20"/>
      <w:lang w:val="en-GB" w:eastAsia="x-none"/>
    </w:rPr>
  </w:style>
  <w:style w:type="character" w:customStyle="1" w:styleId="Heading4Char">
    <w:name w:val="Heading 4 Char"/>
    <w:basedOn w:val="DefaultParagraphFont"/>
    <w:link w:val="Heading4"/>
    <w:uiPriority w:val="9"/>
    <w:rsid w:val="00D92E62"/>
    <w:rPr>
      <w:rFonts w:ascii=".VnTime" w:eastAsia="Times New Roman" w:hAnsi=".VnTime" w:cs="Times New Roman"/>
      <w:b/>
      <w:bCs/>
      <w:i/>
      <w:iCs/>
      <w:sz w:val="24"/>
      <w:szCs w:val="20"/>
      <w:lang w:val="en-GB" w:eastAsia="x-none"/>
    </w:rPr>
  </w:style>
  <w:style w:type="character" w:customStyle="1" w:styleId="Heading5Char">
    <w:name w:val="Heading 5 Char"/>
    <w:basedOn w:val="DefaultParagraphFont"/>
    <w:link w:val="Heading5"/>
    <w:uiPriority w:val="9"/>
    <w:rsid w:val="00D92E62"/>
    <w:rPr>
      <w:rFonts w:ascii=".VnTimeH" w:eastAsia="Times New Roman" w:hAnsi=".VnTimeH" w:cs="Times New Roman"/>
      <w:b/>
      <w:bCs/>
      <w:sz w:val="32"/>
      <w:szCs w:val="20"/>
      <w:lang w:val="en-GB" w:eastAsia="x-none"/>
    </w:rPr>
  </w:style>
  <w:style w:type="character" w:customStyle="1" w:styleId="Heading6Char">
    <w:name w:val="Heading 6 Char"/>
    <w:basedOn w:val="DefaultParagraphFont"/>
    <w:link w:val="Heading6"/>
    <w:uiPriority w:val="9"/>
    <w:rsid w:val="00D92E62"/>
    <w:rPr>
      <w:rFonts w:ascii=".VnTimeH" w:eastAsia="Times New Roman" w:hAnsi=".VnTimeH" w:cs="Times New Roman"/>
      <w:b/>
      <w:sz w:val="26"/>
      <w:szCs w:val="20"/>
      <w:lang w:val="en-GB" w:eastAsia="x-none"/>
    </w:rPr>
  </w:style>
  <w:style w:type="character" w:customStyle="1" w:styleId="Heading7Char">
    <w:name w:val="Heading 7 Char"/>
    <w:basedOn w:val="DefaultParagraphFont"/>
    <w:link w:val="Heading7"/>
    <w:uiPriority w:val="9"/>
    <w:rsid w:val="00D92E62"/>
    <w:rPr>
      <w:rFonts w:ascii=".VnTime" w:eastAsia="Times New Roman" w:hAnsi=".VnTime" w:cs="Times New Roman"/>
      <w:b/>
      <w:bCs/>
      <w:sz w:val="28"/>
      <w:szCs w:val="20"/>
      <w:lang w:val="en-GB" w:eastAsia="x-none"/>
    </w:rPr>
  </w:style>
  <w:style w:type="character" w:customStyle="1" w:styleId="Heading8Char">
    <w:name w:val="Heading 8 Char"/>
    <w:basedOn w:val="DefaultParagraphFont"/>
    <w:link w:val="Heading8"/>
    <w:uiPriority w:val="9"/>
    <w:rsid w:val="00D92E62"/>
    <w:rPr>
      <w:rFonts w:ascii=".VnTimeH" w:eastAsia="Times New Roman" w:hAnsi=".VnTimeH" w:cs="Times New Roman"/>
      <w:b/>
      <w:bCs/>
      <w:sz w:val="28"/>
      <w:szCs w:val="20"/>
      <w:lang w:val="en-GB" w:eastAsia="x-none"/>
    </w:rPr>
  </w:style>
  <w:style w:type="character" w:customStyle="1" w:styleId="Heading9Char">
    <w:name w:val="Heading 9 Char"/>
    <w:basedOn w:val="DefaultParagraphFont"/>
    <w:link w:val="Heading9"/>
    <w:uiPriority w:val="9"/>
    <w:rsid w:val="00D92E62"/>
    <w:rPr>
      <w:rFonts w:ascii=".VnTimeH" w:eastAsia="Times New Roman" w:hAnsi=".VnTimeH" w:cs="Times New Roman"/>
      <w:b/>
      <w:bCs/>
      <w:sz w:val="24"/>
      <w:szCs w:val="20"/>
      <w:lang w:val="en-GB" w:eastAsia="x-none"/>
    </w:rPr>
  </w:style>
  <w:style w:type="paragraph" w:styleId="Footer">
    <w:name w:val="footer"/>
    <w:basedOn w:val="Normal"/>
    <w:link w:val="FooterChar"/>
    <w:uiPriority w:val="99"/>
    <w:rsid w:val="00D92E62"/>
    <w:pPr>
      <w:tabs>
        <w:tab w:val="center" w:pos="4320"/>
        <w:tab w:val="right" w:pos="8640"/>
      </w:tabs>
      <w:spacing w:after="0" w:line="240" w:lineRule="auto"/>
    </w:pPr>
    <w:rPr>
      <w:rFonts w:ascii=".VnTime" w:eastAsia="Times New Roman" w:hAnsi=".VnTime" w:cs="Times New Roman"/>
      <w:sz w:val="28"/>
      <w:szCs w:val="20"/>
      <w:lang w:val="en-GB" w:eastAsia="x-none"/>
    </w:rPr>
  </w:style>
  <w:style w:type="character" w:customStyle="1" w:styleId="FooterChar">
    <w:name w:val="Footer Char"/>
    <w:basedOn w:val="DefaultParagraphFont"/>
    <w:link w:val="Footer"/>
    <w:uiPriority w:val="99"/>
    <w:rsid w:val="00D92E62"/>
    <w:rPr>
      <w:rFonts w:ascii=".VnTime" w:eastAsia="Times New Roman" w:hAnsi=".VnTime" w:cs="Times New Roman"/>
      <w:sz w:val="28"/>
      <w:szCs w:val="20"/>
      <w:lang w:val="en-GB" w:eastAsia="x-none"/>
    </w:rPr>
  </w:style>
  <w:style w:type="paragraph" w:styleId="Header">
    <w:name w:val="header"/>
    <w:basedOn w:val="Normal"/>
    <w:link w:val="HeaderChar"/>
    <w:uiPriority w:val="99"/>
    <w:rsid w:val="00D92E62"/>
    <w:pPr>
      <w:tabs>
        <w:tab w:val="center" w:pos="4320"/>
        <w:tab w:val="right" w:pos="8640"/>
      </w:tabs>
      <w:spacing w:after="0" w:line="240" w:lineRule="auto"/>
    </w:pPr>
    <w:rPr>
      <w:rFonts w:ascii=".VnTime" w:eastAsia="Times New Roman" w:hAnsi=".VnTime" w:cs="Times New Roman"/>
      <w:sz w:val="28"/>
      <w:szCs w:val="20"/>
      <w:lang w:val="en-GB" w:eastAsia="x-none"/>
    </w:rPr>
  </w:style>
  <w:style w:type="character" w:customStyle="1" w:styleId="HeaderChar">
    <w:name w:val="Header Char"/>
    <w:basedOn w:val="DefaultParagraphFont"/>
    <w:link w:val="Header"/>
    <w:uiPriority w:val="99"/>
    <w:rsid w:val="00D92E62"/>
    <w:rPr>
      <w:rFonts w:ascii=".VnTime" w:eastAsia="Times New Roman" w:hAnsi=".VnTime" w:cs="Times New Roman"/>
      <w:sz w:val="28"/>
      <w:szCs w:val="20"/>
      <w:lang w:val="en-GB" w:eastAsia="x-none"/>
    </w:rPr>
  </w:style>
  <w:style w:type="paragraph" w:styleId="BodyTextIndent">
    <w:name w:val="Body Text Indent"/>
    <w:basedOn w:val="Normal"/>
    <w:link w:val="BodyTextIndentChar"/>
    <w:rsid w:val="00D92E62"/>
    <w:pPr>
      <w:spacing w:before="120" w:after="0" w:line="360" w:lineRule="atLeast"/>
      <w:ind w:firstLine="567"/>
      <w:jc w:val="both"/>
    </w:pPr>
    <w:rPr>
      <w:rFonts w:ascii=".VnTime" w:eastAsia="Times New Roman" w:hAnsi=".VnTime" w:cs="Times New Roman"/>
      <w:sz w:val="28"/>
      <w:szCs w:val="20"/>
      <w:lang w:val="en-GB" w:eastAsia="x-none"/>
    </w:rPr>
  </w:style>
  <w:style w:type="character" w:customStyle="1" w:styleId="BodyTextIndentChar">
    <w:name w:val="Body Text Indent Char"/>
    <w:basedOn w:val="DefaultParagraphFont"/>
    <w:link w:val="BodyTextIndent"/>
    <w:rsid w:val="00D92E62"/>
    <w:rPr>
      <w:rFonts w:ascii=".VnTime" w:eastAsia="Times New Roman" w:hAnsi=".VnTime" w:cs="Times New Roman"/>
      <w:sz w:val="28"/>
      <w:szCs w:val="20"/>
      <w:lang w:val="en-GB" w:eastAsia="x-none"/>
    </w:rPr>
  </w:style>
  <w:style w:type="paragraph" w:styleId="Caption">
    <w:name w:val="caption"/>
    <w:basedOn w:val="Normal"/>
    <w:next w:val="Normal"/>
    <w:uiPriority w:val="35"/>
    <w:qFormat/>
    <w:rsid w:val="00D92E62"/>
    <w:pPr>
      <w:spacing w:before="120" w:after="0" w:line="240" w:lineRule="auto"/>
      <w:jc w:val="center"/>
    </w:pPr>
    <w:rPr>
      <w:rFonts w:ascii=".VnTimeH" w:eastAsia="Times New Roman" w:hAnsi=".VnTimeH" w:cs="Times New Roman"/>
      <w:b/>
      <w:bCs/>
      <w:sz w:val="28"/>
      <w:szCs w:val="20"/>
      <w:lang w:val="en-GB"/>
    </w:rPr>
  </w:style>
  <w:style w:type="paragraph" w:styleId="BodyText">
    <w:name w:val="Body Text"/>
    <w:basedOn w:val="Normal"/>
    <w:link w:val="BodyTextChar"/>
    <w:rsid w:val="00D92E62"/>
    <w:pPr>
      <w:spacing w:before="120" w:after="0" w:line="240" w:lineRule="auto"/>
      <w:jc w:val="center"/>
    </w:pPr>
    <w:rPr>
      <w:rFonts w:ascii=".VnTime" w:eastAsia="Times New Roman" w:hAnsi=".VnTime" w:cs="Times New Roman"/>
      <w:sz w:val="28"/>
      <w:szCs w:val="20"/>
      <w:lang w:val="en-GB"/>
    </w:rPr>
  </w:style>
  <w:style w:type="character" w:customStyle="1" w:styleId="BodyTextChar">
    <w:name w:val="Body Text Char"/>
    <w:basedOn w:val="DefaultParagraphFont"/>
    <w:link w:val="BodyText"/>
    <w:rsid w:val="00D92E62"/>
    <w:rPr>
      <w:rFonts w:ascii=".VnTime" w:eastAsia="Times New Roman" w:hAnsi=".VnTime" w:cs="Times New Roman"/>
      <w:sz w:val="28"/>
      <w:szCs w:val="20"/>
      <w:lang w:val="en-GB"/>
    </w:rPr>
  </w:style>
  <w:style w:type="paragraph" w:styleId="BodyTextIndent2">
    <w:name w:val="Body Text Indent 2"/>
    <w:basedOn w:val="Normal"/>
    <w:link w:val="BodyTextIndent2Char"/>
    <w:rsid w:val="00D92E62"/>
    <w:pPr>
      <w:spacing w:before="60" w:after="60" w:line="240" w:lineRule="auto"/>
      <w:ind w:left="340" w:firstLine="340"/>
      <w:jc w:val="both"/>
    </w:pPr>
    <w:rPr>
      <w:rFonts w:ascii=".VnTime" w:eastAsia="Times New Roman" w:hAnsi=".VnTime" w:cs="Times New Roman"/>
      <w:sz w:val="28"/>
      <w:szCs w:val="20"/>
      <w:lang w:val="en-GB"/>
    </w:rPr>
  </w:style>
  <w:style w:type="character" w:customStyle="1" w:styleId="BodyTextIndent2Char">
    <w:name w:val="Body Text Indent 2 Char"/>
    <w:basedOn w:val="DefaultParagraphFont"/>
    <w:link w:val="BodyTextIndent2"/>
    <w:rsid w:val="00D92E62"/>
    <w:rPr>
      <w:rFonts w:ascii=".VnTime" w:eastAsia="Times New Roman" w:hAnsi=".VnTime" w:cs="Times New Roman"/>
      <w:sz w:val="28"/>
      <w:szCs w:val="20"/>
      <w:lang w:val="en-GB"/>
    </w:rPr>
  </w:style>
  <w:style w:type="paragraph" w:styleId="BodyTextIndent3">
    <w:name w:val="Body Text Indent 3"/>
    <w:basedOn w:val="Normal"/>
    <w:link w:val="BodyTextIndent3Char"/>
    <w:rsid w:val="00D92E62"/>
    <w:pPr>
      <w:spacing w:after="0" w:line="240" w:lineRule="auto"/>
      <w:ind w:left="340" w:firstLine="340"/>
    </w:pPr>
    <w:rPr>
      <w:rFonts w:ascii=".VnTime" w:eastAsia="Times New Roman" w:hAnsi=".VnTime" w:cs="Times New Roman"/>
      <w:sz w:val="28"/>
      <w:szCs w:val="20"/>
      <w:lang w:val="en-GB"/>
    </w:rPr>
  </w:style>
  <w:style w:type="character" w:customStyle="1" w:styleId="BodyTextIndent3Char">
    <w:name w:val="Body Text Indent 3 Char"/>
    <w:basedOn w:val="DefaultParagraphFont"/>
    <w:link w:val="BodyTextIndent3"/>
    <w:rsid w:val="00D92E62"/>
    <w:rPr>
      <w:rFonts w:ascii=".VnTime" w:eastAsia="Times New Roman" w:hAnsi=".VnTime" w:cs="Times New Roman"/>
      <w:sz w:val="28"/>
      <w:szCs w:val="20"/>
      <w:lang w:val="en-GB"/>
    </w:rPr>
  </w:style>
  <w:style w:type="paragraph" w:styleId="BodyText2">
    <w:name w:val="Body Text 2"/>
    <w:basedOn w:val="Normal"/>
    <w:link w:val="BodyText2Char"/>
    <w:rsid w:val="00D92E62"/>
    <w:pPr>
      <w:spacing w:before="120" w:after="0" w:line="240" w:lineRule="auto"/>
      <w:jc w:val="center"/>
    </w:pPr>
    <w:rPr>
      <w:rFonts w:ascii=".VnTimeH" w:eastAsia="Times New Roman" w:hAnsi=".VnTimeH" w:cs="Times New Roman"/>
      <w:b/>
      <w:sz w:val="26"/>
      <w:szCs w:val="20"/>
      <w:lang w:val="en-GB"/>
    </w:rPr>
  </w:style>
  <w:style w:type="character" w:customStyle="1" w:styleId="BodyText2Char">
    <w:name w:val="Body Text 2 Char"/>
    <w:basedOn w:val="DefaultParagraphFont"/>
    <w:link w:val="BodyText2"/>
    <w:rsid w:val="00D92E62"/>
    <w:rPr>
      <w:rFonts w:ascii=".VnTimeH" w:eastAsia="Times New Roman" w:hAnsi=".VnTimeH" w:cs="Times New Roman"/>
      <w:b/>
      <w:sz w:val="26"/>
      <w:szCs w:val="20"/>
      <w:lang w:val="en-GB"/>
    </w:rPr>
  </w:style>
  <w:style w:type="character" w:styleId="FollowedHyperlink">
    <w:name w:val="FollowedHyperlink"/>
    <w:uiPriority w:val="99"/>
    <w:rsid w:val="00D92E62"/>
    <w:rPr>
      <w:color w:val="800080"/>
      <w:u w:val="single"/>
    </w:rPr>
  </w:style>
  <w:style w:type="character" w:styleId="PageNumber">
    <w:name w:val="page number"/>
    <w:basedOn w:val="DefaultParagraphFont"/>
    <w:rsid w:val="00D92E62"/>
  </w:style>
  <w:style w:type="paragraph" w:styleId="BalloonText">
    <w:name w:val="Balloon Text"/>
    <w:basedOn w:val="Normal"/>
    <w:link w:val="BalloonTextChar"/>
    <w:semiHidden/>
    <w:rsid w:val="00D92E62"/>
    <w:pPr>
      <w:spacing w:after="0" w:line="240" w:lineRule="auto"/>
    </w:pPr>
    <w:rPr>
      <w:rFonts w:ascii="Tahoma" w:eastAsia="Times New Roman" w:hAnsi="Tahoma" w:cs="Times New Roman"/>
      <w:sz w:val="16"/>
      <w:szCs w:val="16"/>
      <w:lang w:val="en-GB" w:eastAsia="x-none"/>
    </w:rPr>
  </w:style>
  <w:style w:type="character" w:customStyle="1" w:styleId="BalloonTextChar">
    <w:name w:val="Balloon Text Char"/>
    <w:basedOn w:val="DefaultParagraphFont"/>
    <w:link w:val="BalloonText"/>
    <w:semiHidden/>
    <w:rsid w:val="00D92E62"/>
    <w:rPr>
      <w:rFonts w:ascii="Tahoma" w:eastAsia="Times New Roman" w:hAnsi="Tahoma" w:cs="Times New Roman"/>
      <w:sz w:val="16"/>
      <w:szCs w:val="16"/>
      <w:lang w:val="en-GB" w:eastAsia="x-none"/>
    </w:rPr>
  </w:style>
  <w:style w:type="paragraph" w:styleId="Title">
    <w:name w:val="Title"/>
    <w:basedOn w:val="Normal"/>
    <w:link w:val="TitleChar"/>
    <w:qFormat/>
    <w:rsid w:val="00D92E62"/>
    <w:pPr>
      <w:spacing w:after="0" w:line="240" w:lineRule="auto"/>
      <w:jc w:val="center"/>
    </w:pPr>
    <w:rPr>
      <w:rFonts w:ascii=".VnTimeH" w:eastAsia="Times New Roman" w:hAnsi=".VnTimeH" w:cs="Times New Roman"/>
      <w:b/>
      <w:bCs/>
      <w:sz w:val="26"/>
      <w:szCs w:val="24"/>
      <w:lang w:val="x-none" w:eastAsia="x-none"/>
    </w:rPr>
  </w:style>
  <w:style w:type="character" w:customStyle="1" w:styleId="TitleChar">
    <w:name w:val="Title Char"/>
    <w:basedOn w:val="DefaultParagraphFont"/>
    <w:link w:val="Title"/>
    <w:rsid w:val="00D92E62"/>
    <w:rPr>
      <w:rFonts w:ascii=".VnTimeH" w:eastAsia="Times New Roman" w:hAnsi=".VnTimeH" w:cs="Times New Roman"/>
      <w:b/>
      <w:bCs/>
      <w:sz w:val="26"/>
      <w:szCs w:val="24"/>
      <w:lang w:val="x-none" w:eastAsia="x-none"/>
    </w:rPr>
  </w:style>
  <w:style w:type="paragraph" w:customStyle="1" w:styleId="font5">
    <w:name w:val="font5"/>
    <w:basedOn w:val="Normal"/>
    <w:rsid w:val="00D92E62"/>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6">
    <w:name w:val="font6"/>
    <w:basedOn w:val="Normal"/>
    <w:rsid w:val="00D92E62"/>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
    <w:name w:val="xl65"/>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66">
    <w:name w:val="xl66"/>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7">
    <w:name w:val="xl67"/>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68">
    <w:name w:val="xl68"/>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69">
    <w:name w:val="xl69"/>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1">
    <w:name w:val="xl71"/>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993300"/>
      <w:sz w:val="24"/>
      <w:szCs w:val="24"/>
    </w:rPr>
  </w:style>
  <w:style w:type="paragraph" w:customStyle="1" w:styleId="xl72">
    <w:name w:val="xl72"/>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993300"/>
      <w:sz w:val="24"/>
      <w:szCs w:val="24"/>
    </w:rPr>
  </w:style>
  <w:style w:type="paragraph" w:customStyle="1" w:styleId="xl73">
    <w:name w:val="xl73"/>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6600"/>
      <w:sz w:val="24"/>
      <w:szCs w:val="24"/>
    </w:rPr>
  </w:style>
  <w:style w:type="paragraph" w:customStyle="1" w:styleId="xl75">
    <w:name w:val="xl75"/>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FF0000"/>
      <w:sz w:val="24"/>
      <w:szCs w:val="24"/>
    </w:rPr>
  </w:style>
  <w:style w:type="paragraph" w:customStyle="1" w:styleId="xl76">
    <w:name w:val="xl76"/>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993300"/>
      <w:sz w:val="24"/>
      <w:szCs w:val="24"/>
    </w:rPr>
  </w:style>
  <w:style w:type="paragraph" w:customStyle="1" w:styleId="xl77">
    <w:name w:val="xl77"/>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8">
    <w:name w:val="xl78"/>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9">
    <w:name w:val="xl79"/>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80">
    <w:name w:val="xl80"/>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xl81">
    <w:name w:val="xl81"/>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993300"/>
      <w:sz w:val="24"/>
      <w:szCs w:val="24"/>
    </w:rPr>
  </w:style>
  <w:style w:type="paragraph" w:customStyle="1" w:styleId="xl82">
    <w:name w:val="xl82"/>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4">
    <w:name w:val="xl84"/>
    <w:basedOn w:val="Normal"/>
    <w:rsid w:val="00D92E6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7">
    <w:name w:val="xl87"/>
    <w:basedOn w:val="Normal"/>
    <w:rsid w:val="00D92E62"/>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8">
    <w:name w:val="xl88"/>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91">
    <w:name w:val="xl91"/>
    <w:basedOn w:val="Normal"/>
    <w:rsid w:val="00D92E62"/>
    <w:pP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92">
    <w:name w:val="xl92"/>
    <w:basedOn w:val="Normal"/>
    <w:rsid w:val="00D92E62"/>
    <w:pPr>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93">
    <w:name w:val="xl93"/>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6600"/>
      <w:sz w:val="24"/>
      <w:szCs w:val="24"/>
    </w:rPr>
  </w:style>
  <w:style w:type="paragraph" w:customStyle="1" w:styleId="xl94">
    <w:name w:val="xl94"/>
    <w:basedOn w:val="Normal"/>
    <w:rsid w:val="00D92E62"/>
    <w:pPr>
      <w:spacing w:before="100" w:beforeAutospacing="1" w:after="100" w:afterAutospacing="1" w:line="240" w:lineRule="auto"/>
    </w:pPr>
    <w:rPr>
      <w:rFonts w:ascii="Times New Roman" w:eastAsia="Times New Roman" w:hAnsi="Times New Roman" w:cs="Times New Roman"/>
      <w:color w:val="FF6600"/>
      <w:sz w:val="24"/>
      <w:szCs w:val="24"/>
    </w:rPr>
  </w:style>
  <w:style w:type="paragraph" w:customStyle="1" w:styleId="xl95">
    <w:name w:val="xl95"/>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6600"/>
      <w:sz w:val="24"/>
      <w:szCs w:val="24"/>
    </w:rPr>
  </w:style>
  <w:style w:type="paragraph" w:customStyle="1" w:styleId="xl96">
    <w:name w:val="xl96"/>
    <w:basedOn w:val="Normal"/>
    <w:rsid w:val="00D92E62"/>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7">
    <w:name w:val="xl97"/>
    <w:basedOn w:val="Normal"/>
    <w:rsid w:val="00D92E6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Normal"/>
    <w:rsid w:val="00D92E6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1">
    <w:name w:val="xl101"/>
    <w:basedOn w:val="Normal"/>
    <w:rsid w:val="00D92E62"/>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2">
    <w:name w:val="xl102"/>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3">
    <w:name w:val="xl103"/>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4">
    <w:name w:val="xl104"/>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05">
    <w:name w:val="xl105"/>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styleId="NormalWeb">
    <w:name w:val="Normal (Web)"/>
    <w:basedOn w:val="Normal"/>
    <w:uiPriority w:val="99"/>
    <w:unhideWhenUsed/>
    <w:rsid w:val="00D92E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3">
    <w:name w:val="Colorful List - Accent 13"/>
    <w:basedOn w:val="Normal"/>
    <w:uiPriority w:val="34"/>
    <w:qFormat/>
    <w:rsid w:val="00D92E62"/>
    <w:pPr>
      <w:spacing w:after="200" w:line="276" w:lineRule="auto"/>
      <w:ind w:left="720"/>
      <w:contextualSpacing/>
    </w:pPr>
    <w:rPr>
      <w:rFonts w:ascii="Times New Roman" w:eastAsia="Calibri" w:hAnsi="Times New Roman" w:cs="Times New Roman"/>
      <w:sz w:val="24"/>
      <w:szCs w:val="24"/>
    </w:rPr>
  </w:style>
  <w:style w:type="paragraph" w:customStyle="1" w:styleId="ColorfulList-Accent11">
    <w:name w:val="Colorful List - Accent 11"/>
    <w:basedOn w:val="Normal"/>
    <w:uiPriority w:val="34"/>
    <w:qFormat/>
    <w:rsid w:val="00D92E62"/>
    <w:pPr>
      <w:spacing w:after="0" w:line="240" w:lineRule="auto"/>
      <w:ind w:left="720"/>
      <w:contextualSpacing/>
    </w:pPr>
    <w:rPr>
      <w:rFonts w:ascii="Times New Roman" w:eastAsia="Times New Roman" w:hAnsi="Times New Roman" w:cs="Times New Roman"/>
      <w:sz w:val="24"/>
      <w:szCs w:val="24"/>
    </w:rPr>
  </w:style>
  <w:style w:type="paragraph" w:customStyle="1" w:styleId="ColorfulList-Accent12">
    <w:name w:val="Colorful List - Accent 12"/>
    <w:basedOn w:val="Normal"/>
    <w:qFormat/>
    <w:rsid w:val="00D92E62"/>
    <w:pPr>
      <w:spacing w:after="200" w:line="276" w:lineRule="auto"/>
      <w:ind w:left="720"/>
      <w:contextualSpacing/>
    </w:pPr>
    <w:rPr>
      <w:rFonts w:ascii="Calibri" w:eastAsia="Calibri" w:hAnsi="Calibri" w:cs="Times New Roman"/>
    </w:rPr>
  </w:style>
  <w:style w:type="paragraph" w:customStyle="1" w:styleId="M3">
    <w:name w:val="_M3"/>
    <w:basedOn w:val="Normal"/>
    <w:qFormat/>
    <w:rsid w:val="00D92E62"/>
    <w:pPr>
      <w:spacing w:before="60" w:after="60" w:line="276" w:lineRule="auto"/>
      <w:jc w:val="both"/>
    </w:pPr>
    <w:rPr>
      <w:rFonts w:ascii="Times New Roman" w:eastAsia="Calibri" w:hAnsi="Times New Roman" w:cs="Times New Roman"/>
      <w:b/>
      <w:sz w:val="28"/>
      <w:szCs w:val="28"/>
      <w:lang w:val="nl-NL"/>
    </w:rPr>
  </w:style>
  <w:style w:type="paragraph" w:customStyle="1" w:styleId="Style3">
    <w:name w:val="Style3"/>
    <w:basedOn w:val="Normal"/>
    <w:qFormat/>
    <w:rsid w:val="00D92E62"/>
    <w:pPr>
      <w:tabs>
        <w:tab w:val="left" w:pos="1210"/>
      </w:tabs>
      <w:autoSpaceDE w:val="0"/>
      <w:autoSpaceDN w:val="0"/>
      <w:adjustRightInd w:val="0"/>
      <w:spacing w:before="120" w:after="120" w:line="312" w:lineRule="auto"/>
      <w:ind w:left="771"/>
      <w:jc w:val="both"/>
    </w:pPr>
    <w:rPr>
      <w:rFonts w:ascii="Times New Roman" w:eastAsia="Calibri" w:hAnsi="Times New Roman" w:cs="Times New Roman"/>
      <w:b/>
      <w:i/>
      <w:iCs/>
      <w:sz w:val="26"/>
      <w:szCs w:val="26"/>
    </w:rPr>
  </w:style>
  <w:style w:type="paragraph" w:customStyle="1" w:styleId="ListParagraph1">
    <w:name w:val="List Paragraph1"/>
    <w:aliases w:val="List Paragraph2,List Paragraph 1,Paragraph,Norm,abc,Nga 3,List Paragraph11,Đoạn của Danh sách,List Paragraph111,Đoạn c𞹺Danh sách,List Paragraph1111"/>
    <w:basedOn w:val="Normal"/>
    <w:link w:val="ListParagraphChar"/>
    <w:qFormat/>
    <w:rsid w:val="00D92E62"/>
    <w:pPr>
      <w:spacing w:after="200" w:line="276" w:lineRule="auto"/>
      <w:ind w:left="720"/>
      <w:contextualSpacing/>
    </w:pPr>
    <w:rPr>
      <w:rFonts w:ascii="Calibri" w:eastAsia="MS Mincho" w:hAnsi="Calibri" w:cs="Times New Roman"/>
      <w:lang w:val="x-none" w:eastAsia="x-none"/>
    </w:rPr>
  </w:style>
  <w:style w:type="character" w:customStyle="1" w:styleId="ListParagraphChar">
    <w:name w:val="List Paragraph Char"/>
    <w:aliases w:val="List Paragraph 1 Char,Paragraph Char,Norm Char,abc Char,Nga 3 Char,List Paragraph1 Char,Đoạn của Danh sách Char,List Paragraph11 Char,Đoạn c𞹺Danh sách Char,List Paragraph111 Char"/>
    <w:link w:val="ListParagraph1"/>
    <w:rsid w:val="00D92E62"/>
    <w:rPr>
      <w:rFonts w:ascii="Calibri" w:eastAsia="MS Mincho" w:hAnsi="Calibri" w:cs="Times New Roman"/>
      <w:lang w:val="x-none" w:eastAsia="x-none"/>
    </w:rPr>
  </w:style>
  <w:style w:type="paragraph" w:customStyle="1" w:styleId="Text">
    <w:name w:val="_Text"/>
    <w:basedOn w:val="Normal"/>
    <w:qFormat/>
    <w:rsid w:val="00D92E62"/>
    <w:pPr>
      <w:spacing w:before="60" w:after="60" w:line="276" w:lineRule="auto"/>
      <w:ind w:firstLine="567"/>
      <w:jc w:val="both"/>
    </w:pPr>
    <w:rPr>
      <w:rFonts w:ascii="Times New Roman" w:eastAsia="Arial" w:hAnsi="Times New Roman" w:cs="Times New Roman"/>
      <w:sz w:val="28"/>
      <w:szCs w:val="20"/>
      <w:lang w:val="nl-NL"/>
    </w:rPr>
  </w:style>
  <w:style w:type="paragraph" w:customStyle="1" w:styleId="M4">
    <w:name w:val="_M4"/>
    <w:basedOn w:val="Normal"/>
    <w:qFormat/>
    <w:rsid w:val="00D92E62"/>
    <w:pPr>
      <w:spacing w:before="60" w:after="60" w:line="300" w:lineRule="auto"/>
      <w:ind w:firstLine="567"/>
      <w:jc w:val="both"/>
    </w:pPr>
    <w:rPr>
      <w:rFonts w:ascii="Times New Roman" w:eastAsia="Times New Roman" w:hAnsi="Times New Roman" w:cs="Times New Roman"/>
      <w:b/>
      <w:i/>
      <w:sz w:val="28"/>
      <w:szCs w:val="28"/>
      <w:lang w:val="vi-VN" w:eastAsia="x-none"/>
    </w:rPr>
  </w:style>
  <w:style w:type="paragraph" w:customStyle="1" w:styleId="M2">
    <w:name w:val="_M2"/>
    <w:basedOn w:val="Normal"/>
    <w:qFormat/>
    <w:rsid w:val="00D92E62"/>
    <w:pPr>
      <w:spacing w:before="60" w:after="60" w:line="276" w:lineRule="auto"/>
      <w:ind w:firstLine="567"/>
      <w:jc w:val="both"/>
    </w:pPr>
    <w:rPr>
      <w:rFonts w:ascii="Times New Roman" w:eastAsia="Times New Roman" w:hAnsi="Times New Roman" w:cs="Times New Roman"/>
      <w:b/>
      <w:sz w:val="28"/>
      <w:szCs w:val="28"/>
      <w:lang w:val="nl-NL"/>
    </w:rPr>
  </w:style>
  <w:style w:type="paragraph" w:customStyle="1" w:styleId="Bieudo">
    <w:name w:val="Bieu do"/>
    <w:basedOn w:val="Normal"/>
    <w:link w:val="BieudoChar"/>
    <w:qFormat/>
    <w:rsid w:val="00D92E62"/>
    <w:pPr>
      <w:spacing w:before="120" w:after="120" w:line="240" w:lineRule="auto"/>
      <w:ind w:firstLine="142"/>
      <w:jc w:val="center"/>
    </w:pPr>
    <w:rPr>
      <w:rFonts w:ascii="Times New Roman" w:eastAsia="Calibri" w:hAnsi="Times New Roman" w:cs="Times New Roman"/>
      <w:i/>
      <w:sz w:val="28"/>
      <w:szCs w:val="28"/>
      <w:lang w:val="sv-SE" w:eastAsia="x-none"/>
    </w:rPr>
  </w:style>
  <w:style w:type="character" w:customStyle="1" w:styleId="BieudoChar">
    <w:name w:val="Bieu do Char"/>
    <w:link w:val="Bieudo"/>
    <w:rsid w:val="00D92E62"/>
    <w:rPr>
      <w:rFonts w:ascii="Times New Roman" w:eastAsia="Calibri" w:hAnsi="Times New Roman" w:cs="Times New Roman"/>
      <w:i/>
      <w:sz w:val="28"/>
      <w:szCs w:val="28"/>
      <w:lang w:val="sv-SE" w:eastAsia="x-none"/>
    </w:rPr>
  </w:style>
  <w:style w:type="paragraph" w:customStyle="1" w:styleId="MediumGrid1-Accent21">
    <w:name w:val="Medium Grid 1 - Accent 21"/>
    <w:basedOn w:val="Normal"/>
    <w:uiPriority w:val="34"/>
    <w:qFormat/>
    <w:rsid w:val="00D92E62"/>
    <w:pPr>
      <w:spacing w:after="0" w:line="240" w:lineRule="auto"/>
      <w:ind w:left="720"/>
      <w:contextualSpacing/>
    </w:pPr>
    <w:rPr>
      <w:rFonts w:ascii="Times New Roman" w:eastAsia="MS Mincho" w:hAnsi="Times New Roman" w:cs="Times New Roman"/>
      <w:sz w:val="28"/>
      <w:szCs w:val="28"/>
      <w:lang w:eastAsia="ja-JP"/>
    </w:rPr>
  </w:style>
  <w:style w:type="paragraph" w:styleId="TOC1">
    <w:name w:val="toc 1"/>
    <w:basedOn w:val="Normal"/>
    <w:next w:val="Normal"/>
    <w:autoRedefine/>
    <w:uiPriority w:val="39"/>
    <w:unhideWhenUsed/>
    <w:qFormat/>
    <w:rsid w:val="00D92E62"/>
    <w:pPr>
      <w:spacing w:before="120" w:after="0" w:line="276" w:lineRule="auto"/>
    </w:pPr>
    <w:rPr>
      <w:rFonts w:ascii="Calibri" w:eastAsia="Calibri" w:hAnsi="Calibri" w:cs="Calibri"/>
      <w:b/>
      <w:bCs/>
      <w:i/>
      <w:iCs/>
      <w:sz w:val="24"/>
      <w:szCs w:val="24"/>
    </w:rPr>
  </w:style>
  <w:style w:type="paragraph" w:styleId="TOC2">
    <w:name w:val="toc 2"/>
    <w:basedOn w:val="Normal"/>
    <w:next w:val="Normal"/>
    <w:autoRedefine/>
    <w:uiPriority w:val="39"/>
    <w:unhideWhenUsed/>
    <w:qFormat/>
    <w:rsid w:val="00D92E62"/>
    <w:pPr>
      <w:tabs>
        <w:tab w:val="right" w:leader="underscore" w:pos="9064"/>
      </w:tabs>
      <w:spacing w:before="120" w:after="0" w:line="276" w:lineRule="auto"/>
      <w:ind w:left="220"/>
    </w:pPr>
    <w:rPr>
      <w:rFonts w:ascii="Calibri" w:eastAsia="Calibri" w:hAnsi="Calibri" w:cs="Calibri"/>
      <w:b/>
      <w:bCs/>
      <w:noProof/>
      <w:sz w:val="24"/>
      <w:szCs w:val="24"/>
    </w:rPr>
  </w:style>
  <w:style w:type="paragraph" w:styleId="TOC3">
    <w:name w:val="toc 3"/>
    <w:basedOn w:val="Normal"/>
    <w:next w:val="Normal"/>
    <w:autoRedefine/>
    <w:uiPriority w:val="39"/>
    <w:unhideWhenUsed/>
    <w:qFormat/>
    <w:rsid w:val="00D92E62"/>
    <w:pPr>
      <w:tabs>
        <w:tab w:val="right" w:leader="underscore" w:pos="9064"/>
      </w:tabs>
      <w:spacing w:after="0" w:line="276" w:lineRule="auto"/>
      <w:ind w:left="440"/>
    </w:pPr>
    <w:rPr>
      <w:rFonts w:ascii="Calibri" w:eastAsia="Calibri" w:hAnsi="Calibri" w:cs="Calibri"/>
      <w:noProof/>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
    <w:basedOn w:val="Normal"/>
    <w:link w:val="FootnoteTextChar1"/>
    <w:qFormat/>
    <w:rsid w:val="00D92E62"/>
    <w:pPr>
      <w:spacing w:after="0" w:line="240" w:lineRule="auto"/>
    </w:pPr>
    <w:rPr>
      <w:rFonts w:ascii=".VnTime" w:eastAsia="MS Mincho" w:hAnsi=".VnTime" w:cs="Times New Roman"/>
      <w:sz w:val="20"/>
      <w:szCs w:val="20"/>
      <w:lang w:val="vi-VN" w:eastAsia="x-none"/>
    </w:rPr>
  </w:style>
  <w:style w:type="character" w:customStyle="1" w:styleId="FootnoteTextChar">
    <w:name w:val="Footnote Text Char"/>
    <w:basedOn w:val="DefaultParagraphFont"/>
    <w:uiPriority w:val="99"/>
    <w:rsid w:val="00D92E62"/>
    <w:rPr>
      <w:sz w:val="20"/>
      <w:szCs w:val="20"/>
    </w:rPr>
  </w:style>
  <w:style w:type="character" w:customStyle="1" w:styleId="FootnoteTextChar1">
    <w:name w:val="Footnote Text Char1"/>
    <w:aliases w:val="Char Char Char,Footnote Text Char Char Char Char Char Char,Footnote Text Char Char Char Char Char Char Ch Char,Footnote Text Char Char Char Char Char Char Ch Char Char Char Char,fn Char1,fn Char Char,Char Char13 Char,f Char"/>
    <w:link w:val="FootnoteText"/>
    <w:rsid w:val="00D92E62"/>
    <w:rPr>
      <w:rFonts w:ascii=".VnTime" w:eastAsia="MS Mincho" w:hAnsi=".VnTime" w:cs="Times New Roman"/>
      <w:sz w:val="20"/>
      <w:szCs w:val="20"/>
      <w:lang w:val="vi-VN" w:eastAsia="x-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qFormat/>
    <w:rsid w:val="00D92E62"/>
    <w:rPr>
      <w:vertAlign w:val="superscript"/>
    </w:rPr>
  </w:style>
  <w:style w:type="character" w:styleId="Strong">
    <w:name w:val="Strong"/>
    <w:uiPriority w:val="22"/>
    <w:qFormat/>
    <w:rsid w:val="00D92E62"/>
    <w:rPr>
      <w:rFonts w:cs="Times New Roman"/>
      <w:b/>
    </w:rPr>
  </w:style>
  <w:style w:type="character" w:styleId="Emphasis">
    <w:name w:val="Emphasis"/>
    <w:qFormat/>
    <w:rsid w:val="00D92E62"/>
    <w:rPr>
      <w:i/>
      <w:iCs/>
    </w:rPr>
  </w:style>
  <w:style w:type="paragraph" w:styleId="TOCHeading">
    <w:name w:val="TOC Heading"/>
    <w:basedOn w:val="Heading1"/>
    <w:next w:val="Normal"/>
    <w:uiPriority w:val="39"/>
    <w:qFormat/>
    <w:rsid w:val="00D92E62"/>
    <w:pPr>
      <w:keepLines/>
      <w:spacing w:before="480" w:line="276" w:lineRule="auto"/>
      <w:jc w:val="left"/>
      <w:outlineLvl w:val="9"/>
    </w:pPr>
    <w:rPr>
      <w:rFonts w:ascii="Cambria" w:hAnsi="Cambria"/>
      <w:bCs/>
      <w:color w:val="365F91"/>
      <w:sz w:val="28"/>
      <w:szCs w:val="28"/>
      <w:lang w:val="en-US"/>
    </w:rPr>
  </w:style>
  <w:style w:type="paragraph" w:customStyle="1" w:styleId="Char">
    <w:name w:val="Char"/>
    <w:basedOn w:val="Normal"/>
    <w:rsid w:val="00D92E62"/>
    <w:pPr>
      <w:widowControl w:val="0"/>
      <w:spacing w:after="0" w:line="240" w:lineRule="auto"/>
      <w:jc w:val="both"/>
    </w:pPr>
    <w:rPr>
      <w:rFonts w:ascii="Arial" w:eastAsia="Times New Roman" w:hAnsi="Arial" w:cs="Arial"/>
      <w:kern w:val="2"/>
      <w:sz w:val="24"/>
      <w:szCs w:val="24"/>
      <w:lang w:eastAsia="zh-CN"/>
    </w:rPr>
  </w:style>
  <w:style w:type="character" w:styleId="CommentReference">
    <w:name w:val="annotation reference"/>
    <w:uiPriority w:val="99"/>
    <w:rsid w:val="00D92E62"/>
    <w:rPr>
      <w:sz w:val="16"/>
      <w:szCs w:val="16"/>
    </w:rPr>
  </w:style>
  <w:style w:type="paragraph" w:styleId="CommentText">
    <w:name w:val="annotation text"/>
    <w:basedOn w:val="Normal"/>
    <w:link w:val="CommentTextChar"/>
    <w:uiPriority w:val="99"/>
    <w:rsid w:val="00D92E6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92E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92E62"/>
    <w:rPr>
      <w:b/>
      <w:bCs/>
      <w:lang w:val="x-none" w:eastAsia="x-none"/>
    </w:rPr>
  </w:style>
  <w:style w:type="character" w:customStyle="1" w:styleId="CommentSubjectChar">
    <w:name w:val="Comment Subject Char"/>
    <w:basedOn w:val="CommentTextChar"/>
    <w:link w:val="CommentSubject"/>
    <w:rsid w:val="00D92E62"/>
    <w:rPr>
      <w:rFonts w:ascii="Times New Roman" w:eastAsia="Times New Roman" w:hAnsi="Times New Roman" w:cs="Times New Roman"/>
      <w:b/>
      <w:bCs/>
      <w:sz w:val="20"/>
      <w:szCs w:val="20"/>
      <w:lang w:val="x-none" w:eastAsia="x-none"/>
    </w:rPr>
  </w:style>
  <w:style w:type="character" w:customStyle="1" w:styleId="apple-converted-space">
    <w:name w:val="apple-converted-space"/>
    <w:rsid w:val="00D92E62"/>
  </w:style>
  <w:style w:type="character" w:customStyle="1" w:styleId="Bodytext15">
    <w:name w:val="Body text (15)_"/>
    <w:link w:val="Bodytext150"/>
    <w:rsid w:val="00D92E62"/>
    <w:rPr>
      <w:i/>
      <w:iCs/>
      <w:shd w:val="clear" w:color="auto" w:fill="FFFFFF"/>
    </w:rPr>
  </w:style>
  <w:style w:type="character" w:customStyle="1" w:styleId="Bodytext211pt">
    <w:name w:val="Body text (2) + 11 pt"/>
    <w:aliases w:val="Bold,Body text (15) + 11 pt,Not Italic"/>
    <w:rsid w:val="00D92E6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6">
    <w:name w:val="Body text (16)_"/>
    <w:link w:val="Bodytext160"/>
    <w:rsid w:val="00D92E62"/>
    <w:rPr>
      <w:sz w:val="21"/>
      <w:szCs w:val="21"/>
      <w:shd w:val="clear" w:color="auto" w:fill="FFFFFF"/>
    </w:rPr>
  </w:style>
  <w:style w:type="character" w:customStyle="1" w:styleId="Tablecaption5">
    <w:name w:val="Table caption (5)_"/>
    <w:link w:val="Tablecaption50"/>
    <w:rsid w:val="00D92E62"/>
    <w:rPr>
      <w:b/>
      <w:bCs/>
      <w:shd w:val="clear" w:color="auto" w:fill="FFFFFF"/>
    </w:rPr>
  </w:style>
  <w:style w:type="paragraph" w:customStyle="1" w:styleId="Bodytext150">
    <w:name w:val="Body text (15)"/>
    <w:basedOn w:val="Normal"/>
    <w:link w:val="Bodytext15"/>
    <w:rsid w:val="00D92E62"/>
    <w:pPr>
      <w:widowControl w:val="0"/>
      <w:shd w:val="clear" w:color="auto" w:fill="FFFFFF"/>
      <w:spacing w:after="0" w:line="249" w:lineRule="exact"/>
      <w:jc w:val="both"/>
    </w:pPr>
    <w:rPr>
      <w:i/>
      <w:iCs/>
    </w:rPr>
  </w:style>
  <w:style w:type="paragraph" w:customStyle="1" w:styleId="Bodytext160">
    <w:name w:val="Body text (16)"/>
    <w:basedOn w:val="Normal"/>
    <w:link w:val="Bodytext16"/>
    <w:rsid w:val="00D92E62"/>
    <w:pPr>
      <w:widowControl w:val="0"/>
      <w:shd w:val="clear" w:color="auto" w:fill="FFFFFF"/>
      <w:spacing w:after="0" w:line="249" w:lineRule="exact"/>
      <w:ind w:hanging="180"/>
      <w:jc w:val="both"/>
    </w:pPr>
    <w:rPr>
      <w:sz w:val="21"/>
      <w:szCs w:val="21"/>
    </w:rPr>
  </w:style>
  <w:style w:type="paragraph" w:customStyle="1" w:styleId="Tablecaption50">
    <w:name w:val="Table caption (5)"/>
    <w:basedOn w:val="Normal"/>
    <w:link w:val="Tablecaption5"/>
    <w:rsid w:val="00D92E62"/>
    <w:pPr>
      <w:widowControl w:val="0"/>
      <w:shd w:val="clear" w:color="auto" w:fill="FFFFFF"/>
      <w:spacing w:after="0" w:line="240" w:lineRule="exact"/>
    </w:pPr>
    <w:rPr>
      <w:b/>
      <w:bCs/>
    </w:rPr>
  </w:style>
  <w:style w:type="paragraph" w:customStyle="1" w:styleId="font7">
    <w:name w:val="font7"/>
    <w:basedOn w:val="Normal"/>
    <w:rsid w:val="00D92E62"/>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8">
    <w:name w:val="font8"/>
    <w:basedOn w:val="Normal"/>
    <w:rsid w:val="00D92E62"/>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D92E62"/>
    <w:pPr>
      <w:spacing w:before="100" w:beforeAutospacing="1" w:after="100" w:afterAutospacing="1" w:line="240" w:lineRule="auto"/>
    </w:pPr>
    <w:rPr>
      <w:rFonts w:ascii="VNI-Times" w:eastAsia="Times New Roman" w:hAnsi="VNI-Times" w:cs="Times New Roman"/>
      <w:b/>
      <w:bCs/>
      <w:color w:val="000000"/>
      <w:sz w:val="20"/>
      <w:szCs w:val="20"/>
      <w:u w:val="single"/>
    </w:rPr>
  </w:style>
  <w:style w:type="paragraph" w:customStyle="1" w:styleId="font10">
    <w:name w:val="font10"/>
    <w:basedOn w:val="Normal"/>
    <w:rsid w:val="00D92E62"/>
    <w:pPr>
      <w:spacing w:before="100" w:beforeAutospacing="1" w:after="100" w:afterAutospacing="1" w:line="240" w:lineRule="auto"/>
    </w:pPr>
    <w:rPr>
      <w:rFonts w:ascii="VNI-Times" w:eastAsia="Times New Roman" w:hAnsi="VNI-Times" w:cs="Times New Roman"/>
      <w:color w:val="000000"/>
      <w:sz w:val="20"/>
      <w:szCs w:val="20"/>
    </w:rPr>
  </w:style>
  <w:style w:type="table" w:styleId="TableGrid">
    <w:name w:val="Table Grid"/>
    <w:basedOn w:val="TableNormal"/>
    <w:rsid w:val="00D92E62"/>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D92E62"/>
    <w:pPr>
      <w:widowControl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D92E62"/>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D92E62"/>
    <w:pPr>
      <w:widowControl w:val="0"/>
      <w:spacing w:after="0" w:line="240" w:lineRule="auto"/>
      <w:ind w:left="103"/>
    </w:pPr>
    <w:rPr>
      <w:rFonts w:ascii="Times New Roman" w:eastAsia="Times New Roman" w:hAnsi="Times New Roman" w:cs="Times New Roman"/>
    </w:rPr>
  </w:style>
  <w:style w:type="paragraph" w:customStyle="1" w:styleId="msonormal0">
    <w:name w:val="msonormal"/>
    <w:basedOn w:val="Normal"/>
    <w:rsid w:val="008E2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701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19536">
      <w:bodyDiv w:val="1"/>
      <w:marLeft w:val="0"/>
      <w:marRight w:val="0"/>
      <w:marTop w:val="0"/>
      <w:marBottom w:val="0"/>
      <w:divBdr>
        <w:top w:val="none" w:sz="0" w:space="0" w:color="auto"/>
        <w:left w:val="none" w:sz="0" w:space="0" w:color="auto"/>
        <w:bottom w:val="none" w:sz="0" w:space="0" w:color="auto"/>
        <w:right w:val="none" w:sz="0" w:space="0" w:color="auto"/>
      </w:divBdr>
    </w:div>
    <w:div w:id="275672353">
      <w:bodyDiv w:val="1"/>
      <w:marLeft w:val="0"/>
      <w:marRight w:val="0"/>
      <w:marTop w:val="0"/>
      <w:marBottom w:val="0"/>
      <w:divBdr>
        <w:top w:val="none" w:sz="0" w:space="0" w:color="auto"/>
        <w:left w:val="none" w:sz="0" w:space="0" w:color="auto"/>
        <w:bottom w:val="none" w:sz="0" w:space="0" w:color="auto"/>
        <w:right w:val="none" w:sz="0" w:space="0" w:color="auto"/>
      </w:divBdr>
    </w:div>
    <w:div w:id="639456592">
      <w:bodyDiv w:val="1"/>
      <w:marLeft w:val="0"/>
      <w:marRight w:val="0"/>
      <w:marTop w:val="0"/>
      <w:marBottom w:val="0"/>
      <w:divBdr>
        <w:top w:val="none" w:sz="0" w:space="0" w:color="auto"/>
        <w:left w:val="none" w:sz="0" w:space="0" w:color="auto"/>
        <w:bottom w:val="none" w:sz="0" w:space="0" w:color="auto"/>
        <w:right w:val="none" w:sz="0" w:space="0" w:color="auto"/>
      </w:divBdr>
    </w:div>
    <w:div w:id="676929676">
      <w:bodyDiv w:val="1"/>
      <w:marLeft w:val="0"/>
      <w:marRight w:val="0"/>
      <w:marTop w:val="0"/>
      <w:marBottom w:val="0"/>
      <w:divBdr>
        <w:top w:val="none" w:sz="0" w:space="0" w:color="auto"/>
        <w:left w:val="none" w:sz="0" w:space="0" w:color="auto"/>
        <w:bottom w:val="none" w:sz="0" w:space="0" w:color="auto"/>
        <w:right w:val="none" w:sz="0" w:space="0" w:color="auto"/>
      </w:divBdr>
    </w:div>
    <w:div w:id="1000697833">
      <w:bodyDiv w:val="1"/>
      <w:marLeft w:val="0"/>
      <w:marRight w:val="0"/>
      <w:marTop w:val="0"/>
      <w:marBottom w:val="0"/>
      <w:divBdr>
        <w:top w:val="none" w:sz="0" w:space="0" w:color="auto"/>
        <w:left w:val="none" w:sz="0" w:space="0" w:color="auto"/>
        <w:bottom w:val="none" w:sz="0" w:space="0" w:color="auto"/>
        <w:right w:val="none" w:sz="0" w:space="0" w:color="auto"/>
      </w:divBdr>
    </w:div>
    <w:div w:id="14372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C381FE8094B4DBB450CA363A90986" ma:contentTypeVersion="8" ma:contentTypeDescription="Create a new document." ma:contentTypeScope="" ma:versionID="8b85339609892480ee41a3555e37bf62">
  <xsd:schema xmlns:xsd="http://www.w3.org/2001/XMLSchema" xmlns:xs="http://www.w3.org/2001/XMLSchema" xmlns:p="http://schemas.microsoft.com/office/2006/metadata/properties" xmlns:ns3="8df70afe-f3c7-458e-892e-9517610a67fe" targetNamespace="http://schemas.microsoft.com/office/2006/metadata/properties" ma:root="true" ma:fieldsID="98d6ab81ea80ac0de79eced0fd4de37b" ns3:_="">
    <xsd:import namespace="8df70afe-f3c7-458e-892e-9517610a67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70afe-f3c7-458e-892e-9517610a6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2A373-AEEE-4179-87DF-3A2636B47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70afe-f3c7-458e-892e-9517610a6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90096-2039-4387-A585-AEEF5CE3CDBF}">
  <ds:schemaRefs>
    <ds:schemaRef ds:uri="http://schemas.microsoft.com/sharepoint/v3/contenttype/forms"/>
  </ds:schemaRefs>
</ds:datastoreItem>
</file>

<file path=customXml/itemProps3.xml><?xml version="1.0" encoding="utf-8"?>
<ds:datastoreItem xmlns:ds="http://schemas.openxmlformats.org/officeDocument/2006/customXml" ds:itemID="{37B94A81-A426-6D49-9BC6-49E170B3C513}">
  <ds:schemaRefs>
    <ds:schemaRef ds:uri="http://schemas.openxmlformats.org/officeDocument/2006/bibliography"/>
  </ds:schemaRefs>
</ds:datastoreItem>
</file>

<file path=customXml/itemProps4.xml><?xml version="1.0" encoding="utf-8"?>
<ds:datastoreItem xmlns:ds="http://schemas.openxmlformats.org/officeDocument/2006/customXml" ds:itemID="{0A79FB0D-1756-4AA7-96EA-E884F3C5B1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Bich Thuy</dc:creator>
  <cp:lastModifiedBy>Microsoft Office User</cp:lastModifiedBy>
  <cp:revision>20</cp:revision>
  <dcterms:created xsi:type="dcterms:W3CDTF">2020-06-01T10:10:00Z</dcterms:created>
  <dcterms:modified xsi:type="dcterms:W3CDTF">2021-03-29T02:01:00Z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0x0101008C0C381FE8094B4DBB450CA363A90986</vt:lpwstr>
  </property>
</Properties>
</file>